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5FF" w:rsidRPr="00E32E7F" w:rsidRDefault="00BD45FF" w:rsidP="00BD45FF">
      <w:pPr>
        <w:jc w:val="center"/>
        <w:rPr>
          <w:rFonts w:ascii="Arial Narrow" w:hAnsi="Arial Narrow"/>
          <w:b/>
          <w:sz w:val="28"/>
          <w:szCs w:val="28"/>
        </w:rPr>
      </w:pPr>
      <w:bookmarkStart w:id="0" w:name="_GoBack"/>
      <w:bookmarkEnd w:id="0"/>
      <w:r w:rsidRPr="00E32E7F">
        <w:rPr>
          <w:rFonts w:ascii="Arial Narrow" w:hAnsi="Arial Narrow"/>
          <w:b/>
          <w:sz w:val="28"/>
          <w:szCs w:val="28"/>
        </w:rPr>
        <w:t>CARTA CONVITE Nº</w:t>
      </w:r>
      <w:r w:rsidR="008C786E">
        <w:rPr>
          <w:rFonts w:ascii="Arial Narrow" w:hAnsi="Arial Narrow"/>
          <w:b/>
          <w:sz w:val="28"/>
          <w:szCs w:val="28"/>
        </w:rPr>
        <w:t xml:space="preserve"> </w:t>
      </w:r>
      <w:r w:rsidR="004A5BE1" w:rsidRPr="009E3AAD">
        <w:rPr>
          <w:rFonts w:ascii="Arial Narrow" w:hAnsi="Arial Narrow"/>
          <w:b/>
          <w:sz w:val="28"/>
          <w:szCs w:val="28"/>
        </w:rPr>
        <w:t>0</w:t>
      </w:r>
      <w:r w:rsidR="008C786E" w:rsidRPr="009E3AAD">
        <w:rPr>
          <w:rFonts w:ascii="Arial Narrow" w:hAnsi="Arial Narrow"/>
          <w:b/>
          <w:sz w:val="28"/>
          <w:szCs w:val="28"/>
        </w:rPr>
        <w:t>0</w:t>
      </w:r>
      <w:r w:rsidR="004C0FD2">
        <w:rPr>
          <w:rFonts w:ascii="Arial Narrow" w:hAnsi="Arial Narrow"/>
          <w:b/>
          <w:sz w:val="28"/>
          <w:szCs w:val="28"/>
        </w:rPr>
        <w:t>2</w:t>
      </w:r>
      <w:r w:rsidRPr="009E3AAD">
        <w:rPr>
          <w:rFonts w:ascii="Arial Narrow" w:hAnsi="Arial Narrow"/>
          <w:b/>
          <w:sz w:val="28"/>
          <w:szCs w:val="28"/>
        </w:rPr>
        <w:t>/201</w:t>
      </w:r>
      <w:r w:rsidR="004C0FD2">
        <w:rPr>
          <w:rFonts w:ascii="Arial Narrow" w:hAnsi="Arial Narrow"/>
          <w:b/>
          <w:sz w:val="28"/>
          <w:szCs w:val="28"/>
        </w:rPr>
        <w:t>3</w:t>
      </w:r>
    </w:p>
    <w:p w:rsidR="00BD45FF" w:rsidRPr="00E32E7F" w:rsidRDefault="00BD45FF">
      <w:pPr>
        <w:rPr>
          <w:rFonts w:ascii="Arial Narrow" w:hAnsi="Arial Narrow"/>
          <w:sz w:val="28"/>
          <w:szCs w:val="28"/>
        </w:rPr>
      </w:pPr>
    </w:p>
    <w:p w:rsidR="00BD45FF" w:rsidRPr="00E32E7F" w:rsidRDefault="00BD45FF">
      <w:pPr>
        <w:rPr>
          <w:rFonts w:ascii="Arial Narrow" w:hAnsi="Arial Narrow"/>
          <w:sz w:val="28"/>
          <w:szCs w:val="28"/>
        </w:rPr>
      </w:pPr>
    </w:p>
    <w:p w:rsidR="00BD45FF" w:rsidRPr="00E32E7F" w:rsidRDefault="00BD45FF" w:rsidP="00BD45FF">
      <w:pPr>
        <w:spacing w:before="120" w:after="120" w:line="360" w:lineRule="auto"/>
        <w:contextualSpacing/>
        <w:jc w:val="both"/>
        <w:rPr>
          <w:rFonts w:ascii="Arial Narrow" w:hAnsi="Arial Narrow"/>
          <w:b/>
          <w:sz w:val="28"/>
          <w:szCs w:val="28"/>
        </w:rPr>
      </w:pPr>
    </w:p>
    <w:p w:rsidR="00BD45FF" w:rsidRPr="00E32E7F" w:rsidRDefault="00BD45FF" w:rsidP="00BD45FF">
      <w:pPr>
        <w:spacing w:before="120" w:after="120" w:line="360" w:lineRule="auto"/>
        <w:contextualSpacing/>
        <w:jc w:val="both"/>
        <w:rPr>
          <w:rFonts w:ascii="Arial Narrow" w:hAnsi="Arial Narrow"/>
          <w:b/>
          <w:sz w:val="28"/>
          <w:szCs w:val="28"/>
        </w:rPr>
      </w:pPr>
      <w:r w:rsidRPr="00E32E7F">
        <w:rPr>
          <w:rFonts w:ascii="Arial Narrow" w:hAnsi="Arial Narrow"/>
          <w:b/>
          <w:sz w:val="28"/>
          <w:szCs w:val="28"/>
        </w:rPr>
        <w:t>O CONSELHO DE ARQUITETURA E URB</w:t>
      </w:r>
      <w:r w:rsidR="00D55EF2">
        <w:rPr>
          <w:rFonts w:ascii="Arial Narrow" w:hAnsi="Arial Narrow"/>
          <w:b/>
          <w:sz w:val="28"/>
          <w:szCs w:val="28"/>
        </w:rPr>
        <w:t>ANISMO DO RIO GRANDE DO SUL,</w:t>
      </w:r>
      <w:r w:rsidR="00D55EF2" w:rsidRPr="00D55EF2">
        <w:rPr>
          <w:rFonts w:ascii="Arial Narrow" w:hAnsi="Arial Narrow"/>
          <w:b/>
          <w:color w:val="0070C0"/>
          <w:sz w:val="28"/>
          <w:szCs w:val="28"/>
        </w:rPr>
        <w:t xml:space="preserve"> </w:t>
      </w:r>
      <w:r w:rsidR="00D55EF2" w:rsidRPr="00F54B7C">
        <w:rPr>
          <w:rFonts w:ascii="Arial Narrow" w:hAnsi="Arial Narrow"/>
          <w:b/>
          <w:sz w:val="28"/>
          <w:szCs w:val="28"/>
        </w:rPr>
        <w:t>C</w:t>
      </w:r>
      <w:r w:rsidRPr="00F54B7C">
        <w:rPr>
          <w:rFonts w:ascii="Arial Narrow" w:hAnsi="Arial Narrow"/>
          <w:b/>
          <w:sz w:val="28"/>
          <w:szCs w:val="28"/>
        </w:rPr>
        <w:t>A</w:t>
      </w:r>
      <w:r w:rsidR="00D55EF2" w:rsidRPr="00F54B7C">
        <w:rPr>
          <w:rFonts w:ascii="Arial Narrow" w:hAnsi="Arial Narrow"/>
          <w:b/>
          <w:sz w:val="28"/>
          <w:szCs w:val="28"/>
        </w:rPr>
        <w:t>U</w:t>
      </w:r>
      <w:r w:rsidRPr="00F54B7C">
        <w:rPr>
          <w:rFonts w:ascii="Arial Narrow" w:hAnsi="Arial Narrow"/>
          <w:b/>
          <w:sz w:val="28"/>
          <w:szCs w:val="28"/>
        </w:rPr>
        <w:t>/RS,</w:t>
      </w:r>
      <w:r w:rsidRPr="00E32E7F">
        <w:rPr>
          <w:rFonts w:ascii="Arial Narrow" w:hAnsi="Arial Narrow"/>
          <w:sz w:val="28"/>
          <w:szCs w:val="28"/>
        </w:rPr>
        <w:t xml:space="preserve"> na forma que dispõe a Lei Federal n° 8.666/93, comunica que será realizada licitação na modalidade de </w:t>
      </w:r>
      <w:r w:rsidRPr="00E32E7F">
        <w:rPr>
          <w:rFonts w:ascii="Arial Narrow" w:hAnsi="Arial Narrow"/>
          <w:b/>
          <w:sz w:val="28"/>
          <w:szCs w:val="28"/>
        </w:rPr>
        <w:t>CARTA CONVITE</w:t>
      </w:r>
      <w:r w:rsidRPr="00E32E7F">
        <w:rPr>
          <w:rFonts w:ascii="Arial Narrow" w:hAnsi="Arial Narrow"/>
          <w:sz w:val="28"/>
          <w:szCs w:val="28"/>
        </w:rPr>
        <w:t xml:space="preserve">, do tipo </w:t>
      </w:r>
      <w:r w:rsidRPr="00E32E7F">
        <w:rPr>
          <w:rFonts w:ascii="Arial Narrow" w:hAnsi="Arial Narrow"/>
          <w:b/>
          <w:sz w:val="28"/>
          <w:szCs w:val="28"/>
        </w:rPr>
        <w:t>MENOR PREÇO</w:t>
      </w:r>
      <w:r w:rsidR="00AA688A">
        <w:rPr>
          <w:rFonts w:ascii="Arial Narrow" w:hAnsi="Arial Narrow"/>
          <w:b/>
          <w:sz w:val="28"/>
          <w:szCs w:val="28"/>
        </w:rPr>
        <w:t xml:space="preserve"> </w:t>
      </w:r>
      <w:r w:rsidR="00AA688A" w:rsidRPr="004D76C8">
        <w:rPr>
          <w:rFonts w:ascii="Arial Narrow" w:hAnsi="Arial Narrow"/>
          <w:b/>
          <w:sz w:val="28"/>
          <w:szCs w:val="28"/>
        </w:rPr>
        <w:t>POR ITEM</w:t>
      </w:r>
      <w:r w:rsidRPr="00E32E7F">
        <w:rPr>
          <w:rFonts w:ascii="Arial Narrow" w:hAnsi="Arial Narrow"/>
          <w:sz w:val="28"/>
          <w:szCs w:val="28"/>
        </w:rPr>
        <w:t xml:space="preserve">, sendo objeto a </w:t>
      </w:r>
      <w:r w:rsidRPr="00E32E7F">
        <w:rPr>
          <w:rFonts w:ascii="Arial Narrow" w:hAnsi="Arial Narrow"/>
          <w:b/>
          <w:sz w:val="28"/>
          <w:szCs w:val="28"/>
        </w:rPr>
        <w:t>AQUISIÇÃO</w:t>
      </w:r>
      <w:r w:rsidR="00AA688A">
        <w:rPr>
          <w:rFonts w:ascii="Arial Narrow" w:hAnsi="Arial Narrow"/>
          <w:b/>
          <w:sz w:val="28"/>
          <w:szCs w:val="28"/>
        </w:rPr>
        <w:t xml:space="preserve"> DE MATERI</w:t>
      </w:r>
      <w:r w:rsidR="00AA688A" w:rsidRPr="004D76C8">
        <w:rPr>
          <w:rFonts w:ascii="Arial Narrow" w:hAnsi="Arial Narrow"/>
          <w:b/>
          <w:sz w:val="28"/>
          <w:szCs w:val="28"/>
        </w:rPr>
        <w:t>AIS</w:t>
      </w:r>
      <w:r w:rsidR="00BC250D">
        <w:rPr>
          <w:rFonts w:ascii="Arial Narrow" w:hAnsi="Arial Narrow"/>
          <w:b/>
          <w:sz w:val="28"/>
          <w:szCs w:val="28"/>
        </w:rPr>
        <w:t xml:space="preserve"> DE</w:t>
      </w:r>
      <w:r w:rsidR="00666E8A">
        <w:rPr>
          <w:rFonts w:ascii="Arial Narrow" w:hAnsi="Arial Narrow"/>
          <w:b/>
          <w:sz w:val="28"/>
          <w:szCs w:val="28"/>
        </w:rPr>
        <w:t xml:space="preserve"> EXPEDIENTE,</w:t>
      </w:r>
      <w:r w:rsidRPr="00E32E7F">
        <w:rPr>
          <w:rFonts w:ascii="Arial Narrow" w:hAnsi="Arial Narrow"/>
          <w:b/>
          <w:sz w:val="28"/>
          <w:szCs w:val="28"/>
        </w:rPr>
        <w:t xml:space="preserve"> </w:t>
      </w:r>
      <w:r w:rsidR="008C786E">
        <w:rPr>
          <w:rFonts w:ascii="Arial Narrow" w:hAnsi="Arial Narrow"/>
          <w:b/>
          <w:sz w:val="28"/>
          <w:szCs w:val="28"/>
        </w:rPr>
        <w:t>PARA</w:t>
      </w:r>
      <w:r w:rsidRPr="00E32E7F">
        <w:rPr>
          <w:rFonts w:ascii="Arial Narrow" w:hAnsi="Arial Narrow"/>
          <w:b/>
          <w:sz w:val="28"/>
          <w:szCs w:val="28"/>
        </w:rPr>
        <w:t xml:space="preserve"> SEDE DO </w:t>
      </w:r>
      <w:r w:rsidR="00741594">
        <w:rPr>
          <w:rFonts w:ascii="Arial Narrow" w:hAnsi="Arial Narrow"/>
          <w:b/>
          <w:sz w:val="28"/>
          <w:szCs w:val="28"/>
        </w:rPr>
        <w:t>CAU/RS</w:t>
      </w:r>
      <w:r w:rsidRPr="00E32E7F">
        <w:rPr>
          <w:rFonts w:ascii="Arial Narrow" w:hAnsi="Arial Narrow"/>
          <w:b/>
          <w:sz w:val="28"/>
          <w:szCs w:val="28"/>
        </w:rPr>
        <w:t xml:space="preserve">, </w:t>
      </w:r>
      <w:r w:rsidRPr="00E32E7F">
        <w:rPr>
          <w:rFonts w:ascii="Arial Narrow" w:hAnsi="Arial Narrow"/>
          <w:sz w:val="28"/>
          <w:szCs w:val="28"/>
        </w:rPr>
        <w:t xml:space="preserve">conforme as especificações e condições estabelecidas no processo protocolado </w:t>
      </w:r>
      <w:r w:rsidRPr="009E3AAD">
        <w:rPr>
          <w:rFonts w:ascii="Arial Narrow" w:hAnsi="Arial Narrow"/>
          <w:sz w:val="28"/>
          <w:szCs w:val="28"/>
        </w:rPr>
        <w:t xml:space="preserve">sob n° </w:t>
      </w:r>
      <w:r w:rsidR="0058202D" w:rsidRPr="0058202D">
        <w:rPr>
          <w:rFonts w:ascii="Arial Narrow" w:hAnsi="Arial Narrow"/>
          <w:sz w:val="28"/>
          <w:szCs w:val="28"/>
        </w:rPr>
        <w:t>053</w:t>
      </w:r>
      <w:r w:rsidR="004B5C80" w:rsidRPr="0058202D">
        <w:rPr>
          <w:rFonts w:ascii="Arial Narrow" w:hAnsi="Arial Narrow"/>
          <w:sz w:val="28"/>
          <w:szCs w:val="28"/>
        </w:rPr>
        <w:t>/201</w:t>
      </w:r>
      <w:r w:rsidR="00666E8A" w:rsidRPr="0058202D">
        <w:rPr>
          <w:rFonts w:ascii="Arial Narrow" w:hAnsi="Arial Narrow"/>
          <w:sz w:val="28"/>
          <w:szCs w:val="28"/>
        </w:rPr>
        <w:t>3</w:t>
      </w:r>
      <w:r w:rsidR="009E3AAD" w:rsidRPr="0058202D">
        <w:rPr>
          <w:rFonts w:ascii="Arial Narrow" w:hAnsi="Arial Narrow"/>
          <w:b/>
          <w:sz w:val="28"/>
          <w:szCs w:val="28"/>
        </w:rPr>
        <w:t>.</w:t>
      </w:r>
    </w:p>
    <w:p w:rsidR="00BD45FF" w:rsidRDefault="00BD45FF" w:rsidP="00BD45FF">
      <w:pPr>
        <w:pStyle w:val="Corpodetexto"/>
        <w:snapToGrid w:val="0"/>
        <w:spacing w:line="360" w:lineRule="auto"/>
        <w:contextualSpacing/>
        <w:rPr>
          <w:sz w:val="22"/>
          <w:szCs w:val="22"/>
        </w:rPr>
      </w:pPr>
    </w:p>
    <w:p w:rsidR="00BC250D" w:rsidRDefault="00BC250D" w:rsidP="00BD45FF">
      <w:pPr>
        <w:pStyle w:val="Corpodetexto"/>
        <w:snapToGrid w:val="0"/>
        <w:spacing w:line="360" w:lineRule="auto"/>
        <w:contextualSpacing/>
        <w:rPr>
          <w:sz w:val="22"/>
          <w:szCs w:val="22"/>
        </w:rPr>
      </w:pPr>
    </w:p>
    <w:p w:rsidR="00BC250D" w:rsidRDefault="00BC250D" w:rsidP="00BD45FF">
      <w:pPr>
        <w:pStyle w:val="Corpodetexto"/>
        <w:snapToGrid w:val="0"/>
        <w:spacing w:line="360" w:lineRule="auto"/>
        <w:contextualSpacing/>
        <w:rPr>
          <w:sz w:val="22"/>
          <w:szCs w:val="22"/>
        </w:rPr>
      </w:pPr>
    </w:p>
    <w:p w:rsidR="004B5C80" w:rsidRDefault="004B5C80" w:rsidP="00BD45FF">
      <w:pPr>
        <w:pStyle w:val="Corpodetexto"/>
        <w:snapToGrid w:val="0"/>
        <w:spacing w:line="360" w:lineRule="auto"/>
        <w:contextualSpacing/>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381"/>
        <w:gridCol w:w="4489"/>
      </w:tblGrid>
      <w:tr w:rsidR="00747B07" w:rsidRPr="005E29DE" w:rsidTr="004A5BE1">
        <w:tc>
          <w:tcPr>
            <w:tcW w:w="4381" w:type="dxa"/>
            <w:shd w:val="clear" w:color="auto" w:fill="D9D9D9"/>
          </w:tcPr>
          <w:p w:rsidR="00747B07" w:rsidRPr="005E29DE" w:rsidRDefault="00747B07" w:rsidP="005E29DE">
            <w:pPr>
              <w:pStyle w:val="Corpodetexto"/>
              <w:snapToGrid w:val="0"/>
              <w:spacing w:line="360" w:lineRule="auto"/>
              <w:contextualSpacing/>
              <w:rPr>
                <w:rFonts w:ascii="Arial Narrow" w:hAnsi="Arial Narrow" w:cs="Arial"/>
                <w:b/>
                <w:sz w:val="22"/>
                <w:szCs w:val="22"/>
              </w:rPr>
            </w:pPr>
          </w:p>
          <w:p w:rsidR="004A5BE1" w:rsidRDefault="004A5BE1" w:rsidP="005E29DE">
            <w:pPr>
              <w:pStyle w:val="Corpodetexto"/>
              <w:snapToGrid w:val="0"/>
              <w:spacing w:line="360" w:lineRule="auto"/>
              <w:contextualSpacing/>
              <w:jc w:val="center"/>
              <w:rPr>
                <w:rFonts w:ascii="Arial Narrow" w:hAnsi="Arial Narrow" w:cs="Arial"/>
                <w:b/>
                <w:sz w:val="22"/>
                <w:szCs w:val="22"/>
              </w:rPr>
            </w:pPr>
          </w:p>
          <w:p w:rsidR="00747B07" w:rsidRPr="00F54B7C" w:rsidRDefault="00D55EF2" w:rsidP="005E29DE">
            <w:pPr>
              <w:pStyle w:val="Corpodetexto"/>
              <w:snapToGrid w:val="0"/>
              <w:spacing w:line="360" w:lineRule="auto"/>
              <w:contextualSpacing/>
              <w:jc w:val="center"/>
              <w:rPr>
                <w:rFonts w:ascii="Arial Narrow" w:hAnsi="Arial Narrow" w:cs="Arial"/>
                <w:b/>
                <w:sz w:val="22"/>
                <w:szCs w:val="22"/>
              </w:rPr>
            </w:pPr>
            <w:r w:rsidRPr="00F54B7C">
              <w:rPr>
                <w:rFonts w:ascii="Arial Narrow" w:hAnsi="Arial Narrow" w:cs="Arial"/>
                <w:b/>
                <w:sz w:val="22"/>
                <w:szCs w:val="22"/>
              </w:rPr>
              <w:t xml:space="preserve">DATA DA </w:t>
            </w:r>
            <w:r w:rsidR="00747B07" w:rsidRPr="00F54B7C">
              <w:rPr>
                <w:rFonts w:ascii="Arial Narrow" w:hAnsi="Arial Narrow" w:cs="Arial"/>
                <w:b/>
                <w:sz w:val="22"/>
                <w:szCs w:val="22"/>
              </w:rPr>
              <w:t>ABERTURA DAS PROPOSTAS:</w:t>
            </w:r>
          </w:p>
          <w:p w:rsidR="00E32E7F" w:rsidRPr="005E29DE" w:rsidRDefault="00E32E7F" w:rsidP="005E29DE">
            <w:pPr>
              <w:pStyle w:val="Corpodetexto"/>
              <w:snapToGrid w:val="0"/>
              <w:spacing w:line="360" w:lineRule="auto"/>
              <w:contextualSpacing/>
              <w:jc w:val="center"/>
              <w:rPr>
                <w:rFonts w:ascii="Arial Narrow" w:hAnsi="Arial Narrow" w:cs="Arial"/>
                <w:b/>
                <w:sz w:val="22"/>
                <w:szCs w:val="22"/>
              </w:rPr>
            </w:pPr>
          </w:p>
          <w:p w:rsidR="00E32E7F" w:rsidRPr="005E29DE" w:rsidRDefault="00E32E7F" w:rsidP="005E29DE">
            <w:pPr>
              <w:pStyle w:val="Corpodetexto"/>
              <w:snapToGrid w:val="0"/>
              <w:spacing w:line="360" w:lineRule="auto"/>
              <w:contextualSpacing/>
              <w:rPr>
                <w:rFonts w:ascii="Arial Narrow" w:hAnsi="Arial Narrow" w:cs="Arial"/>
                <w:b/>
                <w:sz w:val="22"/>
                <w:szCs w:val="22"/>
              </w:rPr>
            </w:pPr>
          </w:p>
        </w:tc>
        <w:tc>
          <w:tcPr>
            <w:tcW w:w="4489" w:type="dxa"/>
            <w:shd w:val="clear" w:color="auto" w:fill="D9D9D9"/>
          </w:tcPr>
          <w:p w:rsidR="00747B07" w:rsidRPr="005E29DE" w:rsidRDefault="00747B07" w:rsidP="005E29DE">
            <w:pPr>
              <w:pStyle w:val="Corpodetexto"/>
              <w:snapToGrid w:val="0"/>
              <w:spacing w:line="360" w:lineRule="auto"/>
              <w:contextualSpacing/>
              <w:rPr>
                <w:rFonts w:ascii="Arial Narrow" w:hAnsi="Arial Narrow"/>
                <w:b/>
                <w:sz w:val="22"/>
                <w:szCs w:val="22"/>
              </w:rPr>
            </w:pPr>
          </w:p>
          <w:p w:rsidR="004A5BE1" w:rsidRDefault="004A5BE1" w:rsidP="005E29DE">
            <w:pPr>
              <w:pStyle w:val="Corpodetexto"/>
              <w:snapToGrid w:val="0"/>
              <w:spacing w:line="360" w:lineRule="auto"/>
              <w:contextualSpacing/>
              <w:jc w:val="center"/>
              <w:rPr>
                <w:rFonts w:ascii="Arial Narrow" w:hAnsi="Arial Narrow"/>
                <w:b/>
                <w:sz w:val="22"/>
                <w:szCs w:val="22"/>
              </w:rPr>
            </w:pPr>
          </w:p>
          <w:p w:rsidR="00747B07" w:rsidRPr="005E29DE" w:rsidRDefault="001045EA" w:rsidP="001045EA">
            <w:pPr>
              <w:pStyle w:val="Corpodetexto"/>
              <w:snapToGrid w:val="0"/>
              <w:spacing w:line="360" w:lineRule="auto"/>
              <w:contextualSpacing/>
              <w:jc w:val="center"/>
              <w:rPr>
                <w:rFonts w:ascii="Arial Narrow" w:hAnsi="Arial Narrow"/>
                <w:b/>
                <w:sz w:val="22"/>
                <w:szCs w:val="22"/>
              </w:rPr>
            </w:pPr>
            <w:r>
              <w:rPr>
                <w:rFonts w:ascii="Arial Narrow" w:hAnsi="Arial Narrow"/>
                <w:b/>
                <w:sz w:val="22"/>
                <w:szCs w:val="22"/>
              </w:rPr>
              <w:t>10</w:t>
            </w:r>
            <w:r w:rsidR="008C786E" w:rsidRPr="00DE607D">
              <w:rPr>
                <w:rFonts w:ascii="Arial Narrow" w:hAnsi="Arial Narrow"/>
                <w:b/>
                <w:sz w:val="22"/>
                <w:szCs w:val="22"/>
              </w:rPr>
              <w:t xml:space="preserve"> DE </w:t>
            </w:r>
            <w:r>
              <w:rPr>
                <w:rFonts w:ascii="Arial Narrow" w:hAnsi="Arial Narrow"/>
                <w:b/>
                <w:sz w:val="22"/>
                <w:szCs w:val="22"/>
              </w:rPr>
              <w:t xml:space="preserve">JUNHO </w:t>
            </w:r>
            <w:r w:rsidR="00747B07" w:rsidRPr="00DE607D">
              <w:rPr>
                <w:rFonts w:ascii="Arial Narrow" w:hAnsi="Arial Narrow"/>
                <w:b/>
                <w:sz w:val="22"/>
                <w:szCs w:val="22"/>
              </w:rPr>
              <w:t>DE 201</w:t>
            </w:r>
            <w:r w:rsidR="00666E8A" w:rsidRPr="00DE607D">
              <w:rPr>
                <w:rFonts w:ascii="Arial Narrow" w:hAnsi="Arial Narrow"/>
                <w:b/>
                <w:sz w:val="22"/>
                <w:szCs w:val="22"/>
              </w:rPr>
              <w:t>3</w:t>
            </w:r>
          </w:p>
        </w:tc>
      </w:tr>
      <w:tr w:rsidR="00747B07" w:rsidRPr="005E29DE" w:rsidTr="004A5BE1">
        <w:tc>
          <w:tcPr>
            <w:tcW w:w="4381" w:type="dxa"/>
            <w:tcBorders>
              <w:bottom w:val="single" w:sz="4" w:space="0" w:color="auto"/>
            </w:tcBorders>
          </w:tcPr>
          <w:p w:rsidR="004A5BE1" w:rsidRDefault="004A5BE1" w:rsidP="004A5BE1">
            <w:pPr>
              <w:spacing w:before="120" w:after="120" w:line="360" w:lineRule="auto"/>
              <w:contextualSpacing/>
              <w:jc w:val="center"/>
              <w:rPr>
                <w:rFonts w:ascii="Arial Narrow" w:hAnsi="Arial Narrow" w:cs="Arial"/>
                <w:b/>
                <w:sz w:val="22"/>
                <w:szCs w:val="22"/>
              </w:rPr>
            </w:pPr>
          </w:p>
          <w:p w:rsidR="00747B07" w:rsidRPr="00F54B7C" w:rsidRDefault="00D55EF2" w:rsidP="004A5BE1">
            <w:pPr>
              <w:spacing w:before="120" w:after="120" w:line="360" w:lineRule="auto"/>
              <w:contextualSpacing/>
              <w:jc w:val="center"/>
              <w:rPr>
                <w:rFonts w:ascii="Arial Narrow" w:hAnsi="Arial Narrow" w:cs="Arial"/>
                <w:b/>
                <w:sz w:val="22"/>
                <w:szCs w:val="22"/>
              </w:rPr>
            </w:pPr>
            <w:r w:rsidRPr="00F54B7C">
              <w:rPr>
                <w:rFonts w:ascii="Arial Narrow" w:hAnsi="Arial Narrow" w:cs="Arial"/>
                <w:b/>
                <w:sz w:val="22"/>
                <w:szCs w:val="22"/>
              </w:rPr>
              <w:t xml:space="preserve">HORÁRIO DA ABERTURA </w:t>
            </w:r>
            <w:r w:rsidR="00747B07" w:rsidRPr="00F54B7C">
              <w:rPr>
                <w:rFonts w:ascii="Arial Narrow" w:hAnsi="Arial Narrow" w:cs="Arial"/>
                <w:b/>
                <w:sz w:val="22"/>
                <w:szCs w:val="22"/>
              </w:rPr>
              <w:t>DAS PROPOSTAS:</w:t>
            </w:r>
          </w:p>
          <w:p w:rsidR="00E32E7F" w:rsidRPr="005E29DE" w:rsidRDefault="00E32E7F" w:rsidP="005E29DE">
            <w:pPr>
              <w:pStyle w:val="Corpodetexto"/>
              <w:snapToGrid w:val="0"/>
              <w:spacing w:line="360" w:lineRule="auto"/>
              <w:contextualSpacing/>
              <w:rPr>
                <w:rFonts w:ascii="Arial Narrow" w:hAnsi="Arial Narrow" w:cs="Arial"/>
                <w:b/>
                <w:sz w:val="22"/>
                <w:szCs w:val="22"/>
              </w:rPr>
            </w:pPr>
          </w:p>
        </w:tc>
        <w:tc>
          <w:tcPr>
            <w:tcW w:w="4489" w:type="dxa"/>
            <w:tcBorders>
              <w:bottom w:val="single" w:sz="4" w:space="0" w:color="auto"/>
            </w:tcBorders>
          </w:tcPr>
          <w:p w:rsidR="00747B07" w:rsidRDefault="00747B07" w:rsidP="005E29DE">
            <w:pPr>
              <w:pStyle w:val="Corpodetexto"/>
              <w:snapToGrid w:val="0"/>
              <w:spacing w:line="360" w:lineRule="auto"/>
              <w:contextualSpacing/>
              <w:rPr>
                <w:rFonts w:ascii="Arial Narrow" w:hAnsi="Arial Narrow"/>
                <w:b/>
                <w:sz w:val="22"/>
                <w:szCs w:val="22"/>
              </w:rPr>
            </w:pPr>
          </w:p>
          <w:p w:rsidR="004A5BE1" w:rsidRPr="005E29DE" w:rsidRDefault="004A5BE1" w:rsidP="005E29DE">
            <w:pPr>
              <w:pStyle w:val="Corpodetexto"/>
              <w:snapToGrid w:val="0"/>
              <w:spacing w:line="360" w:lineRule="auto"/>
              <w:contextualSpacing/>
              <w:rPr>
                <w:rFonts w:ascii="Arial Narrow" w:hAnsi="Arial Narrow"/>
                <w:b/>
                <w:sz w:val="22"/>
                <w:szCs w:val="22"/>
              </w:rPr>
            </w:pPr>
          </w:p>
          <w:p w:rsidR="00E32E7F" w:rsidRPr="005E29DE" w:rsidRDefault="00DB43F6" w:rsidP="001045EA">
            <w:pPr>
              <w:pStyle w:val="Corpodetexto"/>
              <w:snapToGrid w:val="0"/>
              <w:spacing w:line="360" w:lineRule="auto"/>
              <w:contextualSpacing/>
              <w:jc w:val="center"/>
              <w:rPr>
                <w:rFonts w:ascii="Arial Narrow" w:hAnsi="Arial Narrow"/>
                <w:b/>
                <w:sz w:val="22"/>
                <w:szCs w:val="22"/>
              </w:rPr>
            </w:pPr>
            <w:r>
              <w:rPr>
                <w:rFonts w:ascii="Arial Narrow" w:hAnsi="Arial Narrow"/>
                <w:b/>
                <w:sz w:val="22"/>
                <w:szCs w:val="22"/>
              </w:rPr>
              <w:t>1</w:t>
            </w:r>
            <w:r w:rsidR="001045EA">
              <w:rPr>
                <w:rFonts w:ascii="Arial Narrow" w:hAnsi="Arial Narrow"/>
                <w:b/>
                <w:sz w:val="22"/>
                <w:szCs w:val="22"/>
              </w:rPr>
              <w:t>4</w:t>
            </w:r>
            <w:r w:rsidR="00A22AE5">
              <w:rPr>
                <w:rFonts w:ascii="Arial Narrow" w:hAnsi="Arial Narrow"/>
                <w:b/>
                <w:sz w:val="22"/>
                <w:szCs w:val="22"/>
              </w:rPr>
              <w:t>:</w:t>
            </w:r>
            <w:r w:rsidR="00771C69">
              <w:rPr>
                <w:rFonts w:ascii="Arial Narrow" w:hAnsi="Arial Narrow"/>
                <w:b/>
                <w:sz w:val="22"/>
                <w:szCs w:val="22"/>
              </w:rPr>
              <w:t>00</w:t>
            </w:r>
            <w:r w:rsidR="00E32E7F" w:rsidRPr="004726A3">
              <w:rPr>
                <w:rFonts w:ascii="Arial Narrow" w:hAnsi="Arial Narrow"/>
                <w:b/>
                <w:sz w:val="22"/>
                <w:szCs w:val="22"/>
              </w:rPr>
              <w:t xml:space="preserve"> HORAS</w:t>
            </w:r>
          </w:p>
        </w:tc>
      </w:tr>
      <w:tr w:rsidR="00747B07" w:rsidRPr="005E29DE" w:rsidTr="004A5BE1">
        <w:tc>
          <w:tcPr>
            <w:tcW w:w="4381" w:type="dxa"/>
            <w:shd w:val="clear" w:color="auto" w:fill="D9D9D9"/>
          </w:tcPr>
          <w:p w:rsidR="004A5BE1" w:rsidRDefault="004A5BE1" w:rsidP="005E29DE">
            <w:pPr>
              <w:spacing w:before="120" w:after="120" w:line="360" w:lineRule="auto"/>
              <w:contextualSpacing/>
              <w:jc w:val="center"/>
              <w:rPr>
                <w:rFonts w:ascii="Arial Narrow" w:hAnsi="Arial Narrow" w:cs="Arial"/>
                <w:b/>
                <w:sz w:val="22"/>
                <w:szCs w:val="22"/>
              </w:rPr>
            </w:pPr>
          </w:p>
          <w:p w:rsidR="00747B07" w:rsidRPr="005E29DE" w:rsidRDefault="00747B07" w:rsidP="005E29DE">
            <w:pPr>
              <w:spacing w:before="120" w:after="120" w:line="360" w:lineRule="auto"/>
              <w:contextualSpacing/>
              <w:jc w:val="center"/>
              <w:rPr>
                <w:rFonts w:ascii="Arial Narrow" w:hAnsi="Arial Narrow" w:cs="Arial"/>
                <w:b/>
                <w:sz w:val="22"/>
                <w:szCs w:val="22"/>
              </w:rPr>
            </w:pPr>
            <w:r w:rsidRPr="005E29DE">
              <w:rPr>
                <w:rFonts w:ascii="Arial Narrow" w:hAnsi="Arial Narrow" w:cs="Arial"/>
                <w:b/>
                <w:sz w:val="22"/>
                <w:szCs w:val="22"/>
              </w:rPr>
              <w:t>LOCAL DA ENTREGA DAS PROPOSTAS:</w:t>
            </w:r>
          </w:p>
          <w:p w:rsidR="00747B07" w:rsidRPr="005E29DE" w:rsidRDefault="00747B07" w:rsidP="005E29DE">
            <w:pPr>
              <w:pStyle w:val="Corpodetexto"/>
              <w:snapToGrid w:val="0"/>
              <w:spacing w:line="360" w:lineRule="auto"/>
              <w:contextualSpacing/>
              <w:rPr>
                <w:rFonts w:ascii="Arial Narrow" w:hAnsi="Arial Narrow" w:cs="Arial"/>
                <w:b/>
                <w:sz w:val="22"/>
                <w:szCs w:val="22"/>
              </w:rPr>
            </w:pPr>
          </w:p>
        </w:tc>
        <w:tc>
          <w:tcPr>
            <w:tcW w:w="4489" w:type="dxa"/>
            <w:shd w:val="clear" w:color="auto" w:fill="D9D9D9"/>
          </w:tcPr>
          <w:p w:rsidR="004A5BE1" w:rsidRDefault="004A5BE1" w:rsidP="005E29DE">
            <w:pPr>
              <w:pStyle w:val="Corpodetexto"/>
              <w:snapToGrid w:val="0"/>
              <w:spacing w:line="360" w:lineRule="auto"/>
              <w:contextualSpacing/>
              <w:jc w:val="center"/>
              <w:rPr>
                <w:rFonts w:ascii="Arial Narrow" w:hAnsi="Arial Narrow" w:cs="Arial"/>
                <w:b/>
                <w:sz w:val="22"/>
                <w:szCs w:val="22"/>
              </w:rPr>
            </w:pPr>
          </w:p>
          <w:p w:rsidR="004A5BE1" w:rsidRPr="005E29DE" w:rsidRDefault="00E32E7F" w:rsidP="004B5C80">
            <w:pPr>
              <w:pStyle w:val="Corpodetexto"/>
              <w:snapToGrid w:val="0"/>
              <w:spacing w:line="360" w:lineRule="auto"/>
              <w:contextualSpacing/>
              <w:jc w:val="center"/>
              <w:rPr>
                <w:rFonts w:ascii="Arial Narrow" w:hAnsi="Arial Narrow" w:cs="Arial"/>
                <w:b/>
                <w:sz w:val="22"/>
                <w:szCs w:val="22"/>
              </w:rPr>
            </w:pPr>
            <w:r w:rsidRPr="005E29DE">
              <w:rPr>
                <w:rFonts w:ascii="Arial Narrow" w:hAnsi="Arial Narrow" w:cs="Arial"/>
                <w:b/>
                <w:sz w:val="22"/>
                <w:szCs w:val="22"/>
              </w:rPr>
              <w:t xml:space="preserve">TRAVESSA ENGENHEIRO ACYLINO DE CARVALHO, Nº33, SALAS Nº </w:t>
            </w:r>
            <w:r w:rsidR="00D55EF2" w:rsidRPr="004726A3">
              <w:rPr>
                <w:rFonts w:ascii="Arial Narrow" w:hAnsi="Arial Narrow" w:cs="Arial"/>
                <w:b/>
                <w:sz w:val="22"/>
                <w:szCs w:val="22"/>
              </w:rPr>
              <w:t>22</w:t>
            </w:r>
            <w:r w:rsidR="004B5C80" w:rsidRPr="004726A3">
              <w:rPr>
                <w:rFonts w:ascii="Arial Narrow" w:hAnsi="Arial Narrow" w:cs="Arial"/>
                <w:b/>
                <w:sz w:val="22"/>
                <w:szCs w:val="22"/>
              </w:rPr>
              <w:t>,</w:t>
            </w:r>
            <w:r w:rsidRPr="005E29DE">
              <w:rPr>
                <w:rFonts w:ascii="Arial Narrow" w:hAnsi="Arial Narrow" w:cs="Arial"/>
                <w:b/>
                <w:sz w:val="22"/>
                <w:szCs w:val="22"/>
              </w:rPr>
              <w:t xml:space="preserve"> CENTRO, EM PORTO ALEGRE/RS</w:t>
            </w:r>
          </w:p>
        </w:tc>
      </w:tr>
    </w:tbl>
    <w:p w:rsidR="00D55EF2" w:rsidRDefault="00D55EF2" w:rsidP="004D16FE">
      <w:pPr>
        <w:spacing w:line="360" w:lineRule="auto"/>
        <w:jc w:val="both"/>
        <w:rPr>
          <w:rFonts w:ascii="Arial Narrow" w:hAnsi="Arial Narrow"/>
          <w:b/>
          <w:sz w:val="28"/>
          <w:szCs w:val="28"/>
        </w:rPr>
      </w:pPr>
    </w:p>
    <w:p w:rsidR="00D55EF2" w:rsidRDefault="00D55EF2" w:rsidP="004D16FE">
      <w:pPr>
        <w:spacing w:line="360" w:lineRule="auto"/>
        <w:jc w:val="both"/>
        <w:rPr>
          <w:rFonts w:ascii="Arial Narrow" w:hAnsi="Arial Narrow"/>
          <w:b/>
          <w:sz w:val="28"/>
          <w:szCs w:val="28"/>
        </w:rPr>
      </w:pPr>
    </w:p>
    <w:p w:rsidR="00E32E7F" w:rsidRPr="004D16FE" w:rsidRDefault="004D16FE" w:rsidP="004D16FE">
      <w:pPr>
        <w:spacing w:line="360" w:lineRule="auto"/>
        <w:jc w:val="both"/>
        <w:rPr>
          <w:rFonts w:ascii="Arial Narrow" w:hAnsi="Arial Narrow"/>
          <w:b/>
          <w:sz w:val="28"/>
          <w:szCs w:val="28"/>
        </w:rPr>
      </w:pPr>
      <w:r w:rsidRPr="004D16FE">
        <w:rPr>
          <w:rFonts w:ascii="Arial Narrow" w:hAnsi="Arial Narrow"/>
          <w:b/>
          <w:sz w:val="28"/>
          <w:szCs w:val="28"/>
        </w:rPr>
        <w:t xml:space="preserve">01 </w:t>
      </w:r>
      <w:r w:rsidR="00157551">
        <w:rPr>
          <w:rFonts w:ascii="Arial Narrow" w:hAnsi="Arial Narrow"/>
          <w:b/>
          <w:sz w:val="28"/>
          <w:szCs w:val="28"/>
        </w:rPr>
        <w:t>–</w:t>
      </w:r>
      <w:r w:rsidRPr="004D16FE">
        <w:rPr>
          <w:rFonts w:ascii="Arial Narrow" w:hAnsi="Arial Narrow"/>
          <w:b/>
          <w:sz w:val="28"/>
          <w:szCs w:val="28"/>
        </w:rPr>
        <w:t xml:space="preserve"> </w:t>
      </w:r>
      <w:r w:rsidR="00157551" w:rsidRPr="00157551">
        <w:rPr>
          <w:rFonts w:ascii="Arial Narrow" w:hAnsi="Arial Narrow"/>
          <w:b/>
          <w:sz w:val="28"/>
          <w:szCs w:val="28"/>
          <w:u w:val="single"/>
        </w:rPr>
        <w:t>DO</w:t>
      </w:r>
      <w:r w:rsidR="00157551">
        <w:rPr>
          <w:rFonts w:ascii="Arial Narrow" w:hAnsi="Arial Narrow"/>
          <w:b/>
          <w:sz w:val="28"/>
          <w:szCs w:val="28"/>
          <w:u w:val="single"/>
        </w:rPr>
        <w:t xml:space="preserve"> </w:t>
      </w:r>
      <w:r w:rsidR="00E32E7F" w:rsidRPr="004D16FE">
        <w:rPr>
          <w:rFonts w:ascii="Arial Narrow" w:hAnsi="Arial Narrow"/>
          <w:b/>
          <w:sz w:val="28"/>
          <w:szCs w:val="28"/>
          <w:u w:val="single"/>
        </w:rPr>
        <w:t>OBJETO DA LICITAÇÃO</w:t>
      </w:r>
      <w:r w:rsidR="00E32E7F" w:rsidRPr="004D16FE">
        <w:rPr>
          <w:rFonts w:ascii="Arial Narrow" w:hAnsi="Arial Narrow"/>
          <w:b/>
          <w:sz w:val="28"/>
          <w:szCs w:val="28"/>
        </w:rPr>
        <w:t>:</w:t>
      </w:r>
    </w:p>
    <w:p w:rsidR="00245859" w:rsidRPr="00550580" w:rsidRDefault="00245859" w:rsidP="004D16FE">
      <w:pPr>
        <w:spacing w:before="120" w:after="120" w:line="360" w:lineRule="auto"/>
        <w:ind w:left="454"/>
        <w:jc w:val="both"/>
        <w:rPr>
          <w:rFonts w:ascii="Arial Narrow" w:hAnsi="Arial Narrow"/>
          <w:b/>
          <w:sz w:val="28"/>
          <w:szCs w:val="28"/>
        </w:rPr>
      </w:pPr>
      <w:r w:rsidRPr="00550580">
        <w:rPr>
          <w:rFonts w:ascii="Arial Narrow" w:hAnsi="Arial Narrow"/>
          <w:b/>
          <w:sz w:val="28"/>
          <w:szCs w:val="28"/>
        </w:rPr>
        <w:t xml:space="preserve">O OBJETO DA PRESENTE LICITAÇÃO É </w:t>
      </w:r>
      <w:r w:rsidR="00BC250D">
        <w:rPr>
          <w:rFonts w:ascii="Arial Narrow" w:hAnsi="Arial Narrow"/>
          <w:b/>
          <w:sz w:val="28"/>
          <w:szCs w:val="28"/>
        </w:rPr>
        <w:t>O FORNECIMENTO DE MATERIAIS DE EXPEDIENTE PARA A REPOSIÇÃO DO ALMOXARIFADO DO</w:t>
      </w:r>
      <w:r w:rsidRPr="00550580">
        <w:rPr>
          <w:rFonts w:ascii="Arial Narrow" w:hAnsi="Arial Narrow"/>
          <w:b/>
          <w:sz w:val="28"/>
          <w:szCs w:val="28"/>
        </w:rPr>
        <w:t xml:space="preserve"> </w:t>
      </w:r>
      <w:r w:rsidR="00741594">
        <w:rPr>
          <w:rFonts w:ascii="Arial Narrow" w:hAnsi="Arial Narrow"/>
          <w:b/>
          <w:sz w:val="28"/>
          <w:szCs w:val="28"/>
        </w:rPr>
        <w:t>CAU/RS</w:t>
      </w:r>
      <w:r w:rsidRPr="00550580">
        <w:rPr>
          <w:rFonts w:ascii="Arial Narrow" w:hAnsi="Arial Narrow"/>
          <w:b/>
          <w:sz w:val="28"/>
          <w:szCs w:val="28"/>
        </w:rPr>
        <w:t xml:space="preserve">, CONFORME ESPECIFICAÇÕES CONSTANTES NO ANEXO III DESTE EDITAL: </w:t>
      </w:r>
    </w:p>
    <w:p w:rsidR="004D16FE" w:rsidRDefault="004D16FE" w:rsidP="004D16FE">
      <w:pPr>
        <w:spacing w:line="360" w:lineRule="auto"/>
        <w:jc w:val="both"/>
        <w:rPr>
          <w:rFonts w:ascii="Arial Narrow" w:hAnsi="Arial Narrow"/>
          <w:b/>
          <w:sz w:val="28"/>
          <w:szCs w:val="28"/>
        </w:rPr>
      </w:pPr>
    </w:p>
    <w:p w:rsidR="004D16FE" w:rsidRPr="004D16FE" w:rsidRDefault="004D16FE" w:rsidP="004D16FE">
      <w:pPr>
        <w:spacing w:line="360" w:lineRule="auto"/>
        <w:jc w:val="both"/>
        <w:rPr>
          <w:rFonts w:ascii="Arial Narrow" w:hAnsi="Arial Narrow"/>
          <w:b/>
          <w:sz w:val="28"/>
          <w:szCs w:val="28"/>
        </w:rPr>
      </w:pPr>
      <w:r>
        <w:rPr>
          <w:rFonts w:ascii="Arial Narrow" w:hAnsi="Arial Narrow"/>
          <w:b/>
          <w:sz w:val="28"/>
          <w:szCs w:val="28"/>
        </w:rPr>
        <w:t xml:space="preserve">02 - </w:t>
      </w:r>
      <w:r w:rsidRPr="004D16FE">
        <w:rPr>
          <w:rFonts w:ascii="Arial Narrow" w:hAnsi="Arial Narrow"/>
          <w:b/>
          <w:sz w:val="28"/>
          <w:szCs w:val="28"/>
          <w:u w:val="single"/>
        </w:rPr>
        <w:t>DA FORMA DE APRESENTAÇÃO DAS PROPOSTAS</w:t>
      </w:r>
      <w:r>
        <w:rPr>
          <w:rFonts w:ascii="Arial Narrow" w:hAnsi="Arial Narrow"/>
          <w:b/>
          <w:sz w:val="28"/>
          <w:szCs w:val="28"/>
        </w:rPr>
        <w:t>:</w:t>
      </w:r>
    </w:p>
    <w:p w:rsidR="004D16FE" w:rsidRPr="004D16FE" w:rsidRDefault="004D16FE" w:rsidP="00245859">
      <w:pPr>
        <w:pStyle w:val="Lista21"/>
        <w:tabs>
          <w:tab w:val="left" w:pos="426"/>
        </w:tabs>
        <w:spacing w:before="120" w:after="120" w:line="360" w:lineRule="auto"/>
        <w:ind w:left="0" w:firstLine="0"/>
        <w:contextualSpacing/>
        <w:jc w:val="both"/>
        <w:rPr>
          <w:rFonts w:ascii="Arial Narrow" w:hAnsi="Arial Narrow"/>
          <w:sz w:val="28"/>
          <w:szCs w:val="28"/>
        </w:rPr>
      </w:pPr>
    </w:p>
    <w:p w:rsidR="00245859" w:rsidRPr="004D16FE" w:rsidRDefault="004D16FE" w:rsidP="004D16FE">
      <w:pPr>
        <w:pStyle w:val="Lista21"/>
        <w:tabs>
          <w:tab w:val="left" w:pos="426"/>
        </w:tabs>
        <w:spacing w:before="120" w:after="120" w:line="360" w:lineRule="auto"/>
        <w:ind w:left="454" w:hanging="454"/>
        <w:contextualSpacing/>
        <w:jc w:val="both"/>
        <w:rPr>
          <w:rFonts w:ascii="Arial Narrow" w:hAnsi="Arial Narrow"/>
          <w:sz w:val="28"/>
          <w:szCs w:val="28"/>
        </w:rPr>
      </w:pPr>
      <w:r>
        <w:rPr>
          <w:rFonts w:ascii="Arial Narrow" w:hAnsi="Arial Narrow"/>
          <w:sz w:val="28"/>
          <w:szCs w:val="28"/>
        </w:rPr>
        <w:t>2</w:t>
      </w:r>
      <w:r w:rsidR="00245859" w:rsidRPr="004D16FE">
        <w:rPr>
          <w:rFonts w:ascii="Arial Narrow" w:hAnsi="Arial Narrow"/>
          <w:sz w:val="28"/>
          <w:szCs w:val="28"/>
        </w:rPr>
        <w:t>.1.</w:t>
      </w:r>
      <w:r w:rsidR="00245859" w:rsidRPr="004D16FE">
        <w:rPr>
          <w:rFonts w:ascii="Arial Narrow" w:hAnsi="Arial Narrow"/>
          <w:sz w:val="28"/>
          <w:szCs w:val="28"/>
        </w:rPr>
        <w:tab/>
      </w:r>
      <w:r>
        <w:rPr>
          <w:rFonts w:ascii="Arial Narrow" w:hAnsi="Arial Narrow"/>
          <w:sz w:val="28"/>
          <w:szCs w:val="28"/>
        </w:rPr>
        <w:tab/>
      </w:r>
      <w:r w:rsidR="00245859" w:rsidRPr="004D16FE">
        <w:rPr>
          <w:rFonts w:ascii="Arial Narrow" w:hAnsi="Arial Narrow"/>
          <w:sz w:val="28"/>
          <w:szCs w:val="28"/>
        </w:rPr>
        <w:t>As propostas deverão ser entregues pelos interessados, impreterivelmente</w:t>
      </w:r>
      <w:r w:rsidR="004726A3">
        <w:rPr>
          <w:rFonts w:ascii="Arial Narrow" w:hAnsi="Arial Narrow"/>
          <w:sz w:val="28"/>
          <w:szCs w:val="28"/>
        </w:rPr>
        <w:t xml:space="preserve"> até às </w:t>
      </w:r>
      <w:r w:rsidR="00A22AE5">
        <w:rPr>
          <w:rFonts w:ascii="Arial Narrow" w:hAnsi="Arial Narrow"/>
          <w:sz w:val="28"/>
          <w:szCs w:val="28"/>
        </w:rPr>
        <w:t>1</w:t>
      </w:r>
      <w:r w:rsidR="001045EA">
        <w:rPr>
          <w:rFonts w:ascii="Arial Narrow" w:hAnsi="Arial Narrow"/>
          <w:sz w:val="28"/>
          <w:szCs w:val="28"/>
        </w:rPr>
        <w:t>3</w:t>
      </w:r>
      <w:r w:rsidR="00F32B97">
        <w:rPr>
          <w:rFonts w:ascii="Arial Narrow" w:hAnsi="Arial Narrow"/>
          <w:sz w:val="28"/>
          <w:szCs w:val="28"/>
        </w:rPr>
        <w:t>:</w:t>
      </w:r>
      <w:r w:rsidR="00771C69">
        <w:rPr>
          <w:rFonts w:ascii="Arial Narrow" w:hAnsi="Arial Narrow"/>
          <w:sz w:val="28"/>
          <w:szCs w:val="28"/>
        </w:rPr>
        <w:t>4</w:t>
      </w:r>
      <w:r w:rsidR="00A22AE5">
        <w:rPr>
          <w:rFonts w:ascii="Arial Narrow" w:hAnsi="Arial Narrow"/>
          <w:sz w:val="28"/>
          <w:szCs w:val="28"/>
        </w:rPr>
        <w:t>0</w:t>
      </w:r>
      <w:r w:rsidR="005808E6">
        <w:rPr>
          <w:rFonts w:ascii="Arial Narrow" w:hAnsi="Arial Narrow"/>
          <w:sz w:val="28"/>
          <w:szCs w:val="28"/>
        </w:rPr>
        <w:t xml:space="preserve"> (</w:t>
      </w:r>
      <w:r w:rsidR="001045EA">
        <w:rPr>
          <w:rFonts w:ascii="Arial Narrow" w:hAnsi="Arial Narrow"/>
          <w:sz w:val="28"/>
          <w:szCs w:val="28"/>
        </w:rPr>
        <w:t>treze</w:t>
      </w:r>
      <w:r w:rsidR="00771C69">
        <w:rPr>
          <w:rFonts w:ascii="Arial Narrow" w:hAnsi="Arial Narrow"/>
          <w:sz w:val="28"/>
          <w:szCs w:val="28"/>
        </w:rPr>
        <w:t xml:space="preserve"> </w:t>
      </w:r>
      <w:r w:rsidR="001045EA">
        <w:rPr>
          <w:rFonts w:ascii="Arial Narrow" w:hAnsi="Arial Narrow"/>
          <w:sz w:val="28"/>
          <w:szCs w:val="28"/>
        </w:rPr>
        <w:t xml:space="preserve">horas </w:t>
      </w:r>
      <w:r w:rsidR="00771C69">
        <w:rPr>
          <w:rFonts w:ascii="Arial Narrow" w:hAnsi="Arial Narrow"/>
          <w:sz w:val="28"/>
          <w:szCs w:val="28"/>
        </w:rPr>
        <w:t>e quarenta</w:t>
      </w:r>
      <w:r w:rsidR="005808E6">
        <w:rPr>
          <w:rFonts w:ascii="Arial Narrow" w:hAnsi="Arial Narrow"/>
          <w:sz w:val="28"/>
          <w:szCs w:val="28"/>
        </w:rPr>
        <w:t xml:space="preserve"> minutos)</w:t>
      </w:r>
      <w:r w:rsidR="00245859" w:rsidRPr="004D16FE">
        <w:rPr>
          <w:rFonts w:ascii="Arial Narrow" w:hAnsi="Arial Narrow"/>
          <w:sz w:val="28"/>
          <w:szCs w:val="28"/>
        </w:rPr>
        <w:t>, na data e local acima determinados.</w:t>
      </w:r>
    </w:p>
    <w:p w:rsidR="004D16FE" w:rsidRDefault="004D16FE" w:rsidP="004D16FE">
      <w:pPr>
        <w:pStyle w:val="Lista21"/>
        <w:tabs>
          <w:tab w:val="left" w:pos="426"/>
        </w:tabs>
        <w:spacing w:before="120" w:after="120" w:line="360" w:lineRule="auto"/>
        <w:ind w:left="454" w:hanging="454"/>
        <w:contextualSpacing/>
        <w:jc w:val="both"/>
        <w:rPr>
          <w:rFonts w:ascii="Arial Narrow" w:hAnsi="Arial Narrow"/>
          <w:sz w:val="28"/>
          <w:szCs w:val="28"/>
        </w:rPr>
      </w:pPr>
    </w:p>
    <w:p w:rsidR="00245859" w:rsidRPr="004D16FE" w:rsidRDefault="004D16FE" w:rsidP="004D16FE">
      <w:pPr>
        <w:pStyle w:val="Lista21"/>
        <w:tabs>
          <w:tab w:val="left" w:pos="426"/>
        </w:tabs>
        <w:spacing w:before="120" w:after="120" w:line="360" w:lineRule="auto"/>
        <w:ind w:left="454" w:hanging="454"/>
        <w:contextualSpacing/>
        <w:jc w:val="both"/>
        <w:rPr>
          <w:rFonts w:ascii="Arial Narrow" w:hAnsi="Arial Narrow"/>
          <w:sz w:val="28"/>
          <w:szCs w:val="28"/>
        </w:rPr>
      </w:pPr>
      <w:r>
        <w:rPr>
          <w:rFonts w:ascii="Arial Narrow" w:hAnsi="Arial Narrow"/>
          <w:sz w:val="28"/>
          <w:szCs w:val="28"/>
        </w:rPr>
        <w:t>2</w:t>
      </w:r>
      <w:r w:rsidR="00245859" w:rsidRPr="004D16FE">
        <w:rPr>
          <w:rFonts w:ascii="Arial Narrow" w:hAnsi="Arial Narrow"/>
          <w:sz w:val="28"/>
          <w:szCs w:val="28"/>
        </w:rPr>
        <w:t>.2.</w:t>
      </w:r>
      <w:r w:rsidR="00245859" w:rsidRPr="004D16FE">
        <w:rPr>
          <w:rFonts w:ascii="Arial Narrow" w:hAnsi="Arial Narrow"/>
          <w:sz w:val="28"/>
          <w:szCs w:val="28"/>
        </w:rPr>
        <w:tab/>
      </w:r>
      <w:r>
        <w:rPr>
          <w:rFonts w:ascii="Arial Narrow" w:hAnsi="Arial Narrow"/>
          <w:sz w:val="28"/>
          <w:szCs w:val="28"/>
        </w:rPr>
        <w:tab/>
      </w:r>
      <w:r w:rsidR="00245859" w:rsidRPr="004D16FE">
        <w:rPr>
          <w:rFonts w:ascii="Arial Narrow" w:hAnsi="Arial Narrow"/>
          <w:sz w:val="28"/>
          <w:szCs w:val="28"/>
        </w:rPr>
        <w:t>As propostas deverão ser apresentadas em 01 (uma) via, sem rasuras ou entrelinhas, datadas e assinadas pelo responsável legal.</w:t>
      </w:r>
    </w:p>
    <w:p w:rsidR="004D16FE" w:rsidRDefault="004D16FE" w:rsidP="004D16FE">
      <w:pPr>
        <w:pStyle w:val="Lista21"/>
        <w:tabs>
          <w:tab w:val="left" w:pos="426"/>
        </w:tabs>
        <w:spacing w:before="120" w:after="120" w:line="360" w:lineRule="auto"/>
        <w:ind w:left="454" w:hanging="454"/>
        <w:contextualSpacing/>
        <w:jc w:val="both"/>
        <w:rPr>
          <w:rFonts w:ascii="Arial Narrow" w:hAnsi="Arial Narrow"/>
          <w:sz w:val="28"/>
          <w:szCs w:val="28"/>
        </w:rPr>
      </w:pPr>
    </w:p>
    <w:p w:rsidR="00245859" w:rsidRPr="004D16FE" w:rsidRDefault="004D16FE" w:rsidP="004D16FE">
      <w:pPr>
        <w:pStyle w:val="Lista21"/>
        <w:tabs>
          <w:tab w:val="left" w:pos="426"/>
        </w:tabs>
        <w:spacing w:before="120" w:after="120" w:line="360" w:lineRule="auto"/>
        <w:ind w:left="454" w:hanging="454"/>
        <w:contextualSpacing/>
        <w:jc w:val="both"/>
        <w:rPr>
          <w:rFonts w:ascii="Arial Narrow" w:hAnsi="Arial Narrow"/>
          <w:sz w:val="28"/>
          <w:szCs w:val="28"/>
        </w:rPr>
      </w:pPr>
      <w:r>
        <w:rPr>
          <w:rFonts w:ascii="Arial Narrow" w:hAnsi="Arial Narrow"/>
          <w:sz w:val="28"/>
          <w:szCs w:val="28"/>
        </w:rPr>
        <w:t>2</w:t>
      </w:r>
      <w:r w:rsidR="00245859" w:rsidRPr="004D16FE">
        <w:rPr>
          <w:rFonts w:ascii="Arial Narrow" w:hAnsi="Arial Narrow"/>
          <w:sz w:val="28"/>
          <w:szCs w:val="28"/>
        </w:rPr>
        <w:t>.3.</w:t>
      </w:r>
      <w:r w:rsidR="00245859" w:rsidRPr="004D16FE">
        <w:rPr>
          <w:rFonts w:ascii="Arial Narrow" w:hAnsi="Arial Narrow"/>
          <w:sz w:val="28"/>
          <w:szCs w:val="28"/>
        </w:rPr>
        <w:tab/>
      </w:r>
      <w:r>
        <w:rPr>
          <w:rFonts w:ascii="Arial Narrow" w:hAnsi="Arial Narrow"/>
          <w:sz w:val="28"/>
          <w:szCs w:val="28"/>
        </w:rPr>
        <w:tab/>
      </w:r>
      <w:r w:rsidR="00245859" w:rsidRPr="004D16FE">
        <w:rPr>
          <w:rFonts w:ascii="Arial Narrow" w:hAnsi="Arial Narrow"/>
          <w:sz w:val="28"/>
          <w:szCs w:val="28"/>
        </w:rPr>
        <w:t>A documentação de habilitação e a proposta de preço deverão ser entregues em envelopes distintos, devidamente identificados e lacrados, como se segue:</w:t>
      </w:r>
    </w:p>
    <w:p w:rsidR="00245859" w:rsidRPr="00550580" w:rsidRDefault="00245859" w:rsidP="004D16FE">
      <w:pPr>
        <w:spacing w:before="120" w:after="120" w:line="360" w:lineRule="auto"/>
        <w:ind w:left="397"/>
        <w:contextualSpacing/>
        <w:jc w:val="both"/>
        <w:rPr>
          <w:rFonts w:ascii="Arial Narrow" w:hAnsi="Arial Narrow"/>
          <w:b/>
          <w:sz w:val="24"/>
          <w:szCs w:val="24"/>
        </w:rPr>
      </w:pPr>
      <w:r w:rsidRPr="009E3AAD">
        <w:rPr>
          <w:rFonts w:ascii="Arial Narrow" w:hAnsi="Arial Narrow"/>
          <w:b/>
          <w:sz w:val="24"/>
          <w:szCs w:val="24"/>
        </w:rPr>
        <w:t xml:space="preserve">ENVELOPE 01 CC </w:t>
      </w:r>
      <w:r w:rsidR="00637BA3" w:rsidRPr="00550580">
        <w:rPr>
          <w:rFonts w:ascii="Arial Narrow" w:hAnsi="Arial Narrow"/>
          <w:b/>
          <w:sz w:val="24"/>
          <w:szCs w:val="24"/>
        </w:rPr>
        <w:t>0</w:t>
      </w:r>
      <w:r w:rsidR="009868DA">
        <w:rPr>
          <w:rFonts w:ascii="Arial Narrow" w:hAnsi="Arial Narrow"/>
          <w:b/>
          <w:sz w:val="24"/>
          <w:szCs w:val="24"/>
        </w:rPr>
        <w:t>02</w:t>
      </w:r>
      <w:r w:rsidRPr="00550580">
        <w:rPr>
          <w:rFonts w:ascii="Arial Narrow" w:hAnsi="Arial Narrow"/>
          <w:b/>
          <w:sz w:val="24"/>
          <w:szCs w:val="24"/>
        </w:rPr>
        <w:t>/201</w:t>
      </w:r>
      <w:r w:rsidR="009868DA">
        <w:rPr>
          <w:rFonts w:ascii="Arial Narrow" w:hAnsi="Arial Narrow"/>
          <w:b/>
          <w:sz w:val="24"/>
          <w:szCs w:val="24"/>
        </w:rPr>
        <w:t>3</w:t>
      </w:r>
      <w:r w:rsidRPr="00550580">
        <w:rPr>
          <w:rFonts w:ascii="Arial Narrow" w:hAnsi="Arial Narrow"/>
          <w:b/>
          <w:sz w:val="24"/>
          <w:szCs w:val="24"/>
        </w:rPr>
        <w:t xml:space="preserve"> – DOCUMENTAÇÃO DE HABILITAÇÃO</w:t>
      </w:r>
    </w:p>
    <w:p w:rsidR="00B46C85" w:rsidRDefault="00245859" w:rsidP="00B46C85">
      <w:pPr>
        <w:spacing w:before="120" w:after="120" w:line="360" w:lineRule="auto"/>
        <w:ind w:left="397"/>
        <w:contextualSpacing/>
        <w:jc w:val="both"/>
        <w:rPr>
          <w:rFonts w:ascii="Arial Narrow" w:hAnsi="Arial Narrow"/>
          <w:b/>
          <w:sz w:val="24"/>
          <w:szCs w:val="24"/>
        </w:rPr>
      </w:pPr>
      <w:r w:rsidRPr="00550580">
        <w:rPr>
          <w:rFonts w:ascii="Arial Narrow" w:hAnsi="Arial Narrow"/>
          <w:b/>
          <w:sz w:val="24"/>
          <w:szCs w:val="24"/>
        </w:rPr>
        <w:t>ENVELOPE 02 CC 0</w:t>
      </w:r>
      <w:r w:rsidR="00637BA3" w:rsidRPr="00550580">
        <w:rPr>
          <w:rFonts w:ascii="Arial Narrow" w:hAnsi="Arial Narrow"/>
          <w:b/>
          <w:sz w:val="24"/>
          <w:szCs w:val="24"/>
        </w:rPr>
        <w:t>0</w:t>
      </w:r>
      <w:r w:rsidR="009868DA">
        <w:rPr>
          <w:rFonts w:ascii="Arial Narrow" w:hAnsi="Arial Narrow"/>
          <w:b/>
          <w:sz w:val="24"/>
          <w:szCs w:val="24"/>
        </w:rPr>
        <w:t>2/2013</w:t>
      </w:r>
      <w:r w:rsidRPr="009E3AAD">
        <w:rPr>
          <w:rFonts w:ascii="Arial Narrow" w:hAnsi="Arial Narrow"/>
          <w:b/>
          <w:sz w:val="24"/>
          <w:szCs w:val="24"/>
        </w:rPr>
        <w:t xml:space="preserve"> – PROPOSTA DE PREÇO</w:t>
      </w:r>
    </w:p>
    <w:p w:rsidR="003F52A9" w:rsidRPr="00E32E7F" w:rsidRDefault="003F52A9" w:rsidP="00B46C85">
      <w:pPr>
        <w:spacing w:before="120" w:after="120" w:line="360" w:lineRule="auto"/>
        <w:ind w:left="397"/>
        <w:contextualSpacing/>
        <w:jc w:val="both"/>
        <w:rPr>
          <w:rFonts w:ascii="Arial Narrow" w:hAnsi="Arial Narrow"/>
          <w:b/>
          <w:sz w:val="24"/>
          <w:szCs w:val="24"/>
        </w:rPr>
      </w:pPr>
    </w:p>
    <w:p w:rsidR="00245859" w:rsidRPr="004D16FE" w:rsidRDefault="004D16FE" w:rsidP="00245859">
      <w:pPr>
        <w:pStyle w:val="Corpodetexto"/>
        <w:spacing w:line="360" w:lineRule="auto"/>
        <w:contextualSpacing/>
        <w:rPr>
          <w:rFonts w:ascii="Arial Narrow" w:hAnsi="Arial Narrow"/>
          <w:szCs w:val="28"/>
        </w:rPr>
      </w:pPr>
      <w:r w:rsidRPr="004D16FE">
        <w:rPr>
          <w:rFonts w:ascii="Arial Narrow" w:hAnsi="Arial Narrow"/>
          <w:szCs w:val="28"/>
        </w:rPr>
        <w:t>2</w:t>
      </w:r>
      <w:r w:rsidR="00245859" w:rsidRPr="004D16FE">
        <w:rPr>
          <w:rFonts w:ascii="Arial Narrow" w:hAnsi="Arial Narrow"/>
          <w:szCs w:val="28"/>
        </w:rPr>
        <w:t xml:space="preserve">.4. Os envelopes deverão ter o seguinte endereçamento: </w:t>
      </w:r>
    </w:p>
    <w:p w:rsidR="00245859" w:rsidRPr="00B46C85" w:rsidRDefault="00245859" w:rsidP="004D16FE">
      <w:pPr>
        <w:spacing w:before="120" w:after="120" w:line="360" w:lineRule="auto"/>
        <w:ind w:left="397"/>
        <w:contextualSpacing/>
        <w:jc w:val="both"/>
        <w:rPr>
          <w:rFonts w:ascii="Arial Narrow" w:hAnsi="Arial Narrow"/>
          <w:b/>
          <w:color w:val="000000"/>
          <w:sz w:val="24"/>
          <w:szCs w:val="24"/>
        </w:rPr>
      </w:pPr>
      <w:r w:rsidRPr="00B46C85">
        <w:rPr>
          <w:rFonts w:ascii="Arial Narrow" w:hAnsi="Arial Narrow"/>
          <w:b/>
          <w:color w:val="000000"/>
          <w:sz w:val="24"/>
          <w:szCs w:val="24"/>
        </w:rPr>
        <w:lastRenderedPageBreak/>
        <w:t xml:space="preserve">COMISSÃO PERMANENTE DE LICITAÇÕES DO </w:t>
      </w:r>
      <w:r w:rsidR="00741594">
        <w:rPr>
          <w:rFonts w:ascii="Arial Narrow" w:hAnsi="Arial Narrow"/>
          <w:b/>
          <w:color w:val="000000"/>
          <w:sz w:val="24"/>
          <w:szCs w:val="24"/>
        </w:rPr>
        <w:t>CAU/RS</w:t>
      </w:r>
    </w:p>
    <w:p w:rsidR="00B46C85" w:rsidRPr="00330C22" w:rsidRDefault="00B46C85" w:rsidP="004D16FE">
      <w:pPr>
        <w:spacing w:before="120" w:after="120" w:line="360" w:lineRule="auto"/>
        <w:ind w:left="397"/>
        <w:contextualSpacing/>
        <w:jc w:val="both"/>
        <w:rPr>
          <w:rFonts w:ascii="Arial Narrow" w:hAnsi="Arial Narrow"/>
          <w:b/>
          <w:sz w:val="24"/>
          <w:szCs w:val="24"/>
        </w:rPr>
      </w:pPr>
      <w:r w:rsidRPr="00B46C85">
        <w:rPr>
          <w:rFonts w:ascii="Arial Narrow" w:hAnsi="Arial Narrow" w:cs="Arial"/>
          <w:b/>
          <w:sz w:val="24"/>
          <w:szCs w:val="24"/>
        </w:rPr>
        <w:t>TRAV. ENGº.</w:t>
      </w:r>
      <w:r w:rsidR="004D16FE" w:rsidRPr="00B46C85">
        <w:rPr>
          <w:rFonts w:ascii="Arial Narrow" w:hAnsi="Arial Narrow" w:cs="Arial"/>
          <w:b/>
          <w:sz w:val="24"/>
          <w:szCs w:val="24"/>
        </w:rPr>
        <w:t xml:space="preserve"> ACYLINO DE C</w:t>
      </w:r>
      <w:r w:rsidR="004D16FE" w:rsidRPr="00330C22">
        <w:rPr>
          <w:rFonts w:ascii="Arial Narrow" w:hAnsi="Arial Narrow" w:cs="Arial"/>
          <w:b/>
          <w:sz w:val="24"/>
          <w:szCs w:val="24"/>
        </w:rPr>
        <w:t>ARVALHO, Nº</w:t>
      </w:r>
      <w:r w:rsidRPr="00330C22">
        <w:rPr>
          <w:rFonts w:ascii="Arial Narrow" w:hAnsi="Arial Narrow" w:cs="Arial"/>
          <w:b/>
          <w:sz w:val="24"/>
          <w:szCs w:val="24"/>
        </w:rPr>
        <w:t>33, SALA</w:t>
      </w:r>
      <w:r w:rsidR="004D16FE" w:rsidRPr="00330C22">
        <w:rPr>
          <w:rFonts w:ascii="Arial Narrow" w:hAnsi="Arial Narrow" w:cs="Arial"/>
          <w:b/>
          <w:sz w:val="24"/>
          <w:szCs w:val="24"/>
        </w:rPr>
        <w:t xml:space="preserve"> Nº</w:t>
      </w:r>
      <w:r w:rsidR="00D55EF2" w:rsidRPr="00330C22">
        <w:rPr>
          <w:rFonts w:ascii="Arial Narrow" w:hAnsi="Arial Narrow" w:cs="Arial"/>
          <w:b/>
          <w:sz w:val="24"/>
          <w:szCs w:val="24"/>
        </w:rPr>
        <w:t>22</w:t>
      </w:r>
      <w:r w:rsidR="004D16FE" w:rsidRPr="00330C22">
        <w:rPr>
          <w:rFonts w:ascii="Arial Narrow" w:hAnsi="Arial Narrow" w:cs="Arial"/>
          <w:b/>
          <w:sz w:val="24"/>
          <w:szCs w:val="24"/>
        </w:rPr>
        <w:t>,</w:t>
      </w:r>
      <w:r w:rsidRPr="00330C22">
        <w:rPr>
          <w:rFonts w:ascii="Arial Narrow" w:hAnsi="Arial Narrow" w:cs="Arial"/>
          <w:b/>
          <w:sz w:val="24"/>
          <w:szCs w:val="24"/>
        </w:rPr>
        <w:t xml:space="preserve"> CENTRO, </w:t>
      </w:r>
      <w:r w:rsidR="004D16FE" w:rsidRPr="00330C22">
        <w:rPr>
          <w:rFonts w:ascii="Arial Narrow" w:hAnsi="Arial Narrow" w:cs="Arial"/>
          <w:b/>
          <w:sz w:val="24"/>
          <w:szCs w:val="24"/>
        </w:rPr>
        <w:t>PORTO ALEGRE/RS</w:t>
      </w:r>
      <w:r w:rsidR="004D16FE" w:rsidRPr="00330C22">
        <w:rPr>
          <w:rFonts w:ascii="Arial Narrow" w:hAnsi="Arial Narrow"/>
          <w:b/>
          <w:sz w:val="24"/>
          <w:szCs w:val="24"/>
        </w:rPr>
        <w:t xml:space="preserve"> </w:t>
      </w:r>
    </w:p>
    <w:p w:rsidR="00245859" w:rsidRDefault="00245859" w:rsidP="00B46C85">
      <w:pPr>
        <w:spacing w:before="120" w:after="120" w:line="360" w:lineRule="auto"/>
        <w:ind w:left="397"/>
        <w:contextualSpacing/>
        <w:jc w:val="both"/>
        <w:rPr>
          <w:rFonts w:ascii="Arial Narrow" w:hAnsi="Arial Narrow"/>
          <w:b/>
          <w:sz w:val="24"/>
          <w:szCs w:val="24"/>
        </w:rPr>
      </w:pPr>
      <w:r w:rsidRPr="00330C22">
        <w:rPr>
          <w:rFonts w:ascii="Arial Narrow" w:hAnsi="Arial Narrow"/>
          <w:b/>
          <w:sz w:val="24"/>
          <w:szCs w:val="24"/>
        </w:rPr>
        <w:t xml:space="preserve">CC N° </w:t>
      </w:r>
      <w:r w:rsidR="00637BA3" w:rsidRPr="00330C22">
        <w:rPr>
          <w:rFonts w:ascii="Arial Narrow" w:hAnsi="Arial Narrow"/>
          <w:b/>
          <w:sz w:val="24"/>
          <w:szCs w:val="24"/>
        </w:rPr>
        <w:t>0</w:t>
      </w:r>
      <w:r w:rsidRPr="00330C22">
        <w:rPr>
          <w:rFonts w:ascii="Arial Narrow" w:hAnsi="Arial Narrow"/>
          <w:b/>
          <w:sz w:val="24"/>
          <w:szCs w:val="24"/>
        </w:rPr>
        <w:t>0</w:t>
      </w:r>
      <w:r w:rsidR="00105491">
        <w:rPr>
          <w:rFonts w:ascii="Arial Narrow" w:hAnsi="Arial Narrow"/>
          <w:b/>
          <w:sz w:val="24"/>
          <w:szCs w:val="24"/>
        </w:rPr>
        <w:t>2</w:t>
      </w:r>
      <w:r w:rsidRPr="00330C22">
        <w:rPr>
          <w:rFonts w:ascii="Arial Narrow" w:hAnsi="Arial Narrow"/>
          <w:b/>
          <w:sz w:val="24"/>
          <w:szCs w:val="24"/>
        </w:rPr>
        <w:t>/201</w:t>
      </w:r>
      <w:r w:rsidR="00105491">
        <w:rPr>
          <w:rFonts w:ascii="Arial Narrow" w:hAnsi="Arial Narrow"/>
          <w:b/>
          <w:sz w:val="24"/>
          <w:szCs w:val="24"/>
        </w:rPr>
        <w:t>3</w:t>
      </w:r>
      <w:r w:rsidRPr="00330C22">
        <w:rPr>
          <w:rFonts w:ascii="Arial Narrow" w:hAnsi="Arial Narrow"/>
          <w:b/>
          <w:sz w:val="24"/>
          <w:szCs w:val="24"/>
        </w:rPr>
        <w:t xml:space="preserve">- ABERTURA: </w:t>
      </w:r>
      <w:r w:rsidR="001045EA">
        <w:rPr>
          <w:rFonts w:ascii="Arial Narrow" w:hAnsi="Arial Narrow"/>
          <w:b/>
          <w:sz w:val="24"/>
          <w:szCs w:val="24"/>
        </w:rPr>
        <w:t>10</w:t>
      </w:r>
      <w:r w:rsidR="00330C22" w:rsidRPr="00DE607D">
        <w:rPr>
          <w:rFonts w:ascii="Arial Narrow" w:hAnsi="Arial Narrow"/>
          <w:b/>
          <w:sz w:val="24"/>
          <w:szCs w:val="24"/>
        </w:rPr>
        <w:t>/</w:t>
      </w:r>
      <w:r w:rsidR="00D26670" w:rsidRPr="00DE607D">
        <w:rPr>
          <w:rFonts w:ascii="Arial Narrow" w:hAnsi="Arial Narrow"/>
          <w:b/>
          <w:sz w:val="24"/>
          <w:szCs w:val="24"/>
        </w:rPr>
        <w:t>0</w:t>
      </w:r>
      <w:r w:rsidR="001045EA">
        <w:rPr>
          <w:rFonts w:ascii="Arial Narrow" w:hAnsi="Arial Narrow"/>
          <w:b/>
          <w:sz w:val="24"/>
          <w:szCs w:val="24"/>
        </w:rPr>
        <w:t>6</w:t>
      </w:r>
      <w:r w:rsidR="00D26670" w:rsidRPr="00DE607D">
        <w:rPr>
          <w:rFonts w:ascii="Arial Narrow" w:hAnsi="Arial Narrow"/>
          <w:b/>
          <w:sz w:val="24"/>
          <w:szCs w:val="24"/>
        </w:rPr>
        <w:t>/2013</w:t>
      </w:r>
      <w:r w:rsidR="007F1A2D">
        <w:rPr>
          <w:rFonts w:ascii="Arial Narrow" w:hAnsi="Arial Narrow"/>
          <w:b/>
          <w:sz w:val="24"/>
          <w:szCs w:val="24"/>
        </w:rPr>
        <w:t xml:space="preserve"> - HORÁRIO: </w:t>
      </w:r>
      <w:r w:rsidR="00330C22">
        <w:rPr>
          <w:rFonts w:ascii="Arial Narrow" w:hAnsi="Arial Narrow"/>
          <w:b/>
          <w:sz w:val="24"/>
          <w:szCs w:val="24"/>
        </w:rPr>
        <w:t>1</w:t>
      </w:r>
      <w:r w:rsidR="001045EA">
        <w:rPr>
          <w:rFonts w:ascii="Arial Narrow" w:hAnsi="Arial Narrow"/>
          <w:b/>
          <w:sz w:val="24"/>
          <w:szCs w:val="24"/>
        </w:rPr>
        <w:t>4</w:t>
      </w:r>
      <w:r w:rsidR="00330C22">
        <w:rPr>
          <w:rFonts w:ascii="Arial Narrow" w:hAnsi="Arial Narrow"/>
          <w:b/>
          <w:sz w:val="24"/>
          <w:szCs w:val="24"/>
        </w:rPr>
        <w:t>:</w:t>
      </w:r>
      <w:r w:rsidR="00771C69">
        <w:rPr>
          <w:rFonts w:ascii="Arial Narrow" w:hAnsi="Arial Narrow"/>
          <w:b/>
          <w:sz w:val="24"/>
          <w:szCs w:val="24"/>
        </w:rPr>
        <w:t>0</w:t>
      </w:r>
      <w:r w:rsidR="00330C22">
        <w:rPr>
          <w:rFonts w:ascii="Arial Narrow" w:hAnsi="Arial Narrow"/>
          <w:b/>
          <w:sz w:val="24"/>
          <w:szCs w:val="24"/>
        </w:rPr>
        <w:t xml:space="preserve">0 </w:t>
      </w:r>
      <w:r w:rsidRPr="00B46C85">
        <w:rPr>
          <w:rFonts w:ascii="Arial Narrow" w:hAnsi="Arial Narrow"/>
          <w:b/>
          <w:sz w:val="24"/>
          <w:szCs w:val="24"/>
        </w:rPr>
        <w:t>HS</w:t>
      </w:r>
    </w:p>
    <w:p w:rsidR="00105491" w:rsidRDefault="00105491" w:rsidP="00B46C85">
      <w:pPr>
        <w:spacing w:before="120" w:after="120" w:line="360" w:lineRule="auto"/>
        <w:ind w:left="397"/>
        <w:contextualSpacing/>
        <w:jc w:val="both"/>
        <w:rPr>
          <w:rFonts w:ascii="Arial Narrow" w:hAnsi="Arial Narrow"/>
          <w:b/>
          <w:sz w:val="24"/>
          <w:szCs w:val="24"/>
        </w:rPr>
      </w:pPr>
    </w:p>
    <w:p w:rsidR="00105491" w:rsidRDefault="00105491" w:rsidP="00B46C85">
      <w:pPr>
        <w:spacing w:before="120" w:after="120" w:line="360" w:lineRule="auto"/>
        <w:ind w:left="397"/>
        <w:contextualSpacing/>
        <w:jc w:val="both"/>
        <w:rPr>
          <w:rFonts w:ascii="Arial Narrow" w:hAnsi="Arial Narrow"/>
          <w:b/>
          <w:sz w:val="24"/>
          <w:szCs w:val="24"/>
        </w:rPr>
      </w:pPr>
    </w:p>
    <w:p w:rsidR="005E29DE" w:rsidRPr="004D16FE" w:rsidRDefault="005E29DE" w:rsidP="005E29DE">
      <w:pPr>
        <w:spacing w:line="360" w:lineRule="auto"/>
        <w:jc w:val="both"/>
        <w:rPr>
          <w:rFonts w:ascii="Arial Narrow" w:hAnsi="Arial Narrow"/>
          <w:b/>
          <w:sz w:val="28"/>
          <w:szCs w:val="28"/>
        </w:rPr>
      </w:pPr>
      <w:r>
        <w:rPr>
          <w:rFonts w:ascii="Arial Narrow" w:hAnsi="Arial Narrow"/>
          <w:b/>
          <w:sz w:val="28"/>
          <w:szCs w:val="28"/>
        </w:rPr>
        <w:t xml:space="preserve">03 – </w:t>
      </w:r>
      <w:r w:rsidRPr="004D16FE">
        <w:rPr>
          <w:rFonts w:ascii="Arial Narrow" w:hAnsi="Arial Narrow"/>
          <w:b/>
          <w:sz w:val="28"/>
          <w:szCs w:val="28"/>
          <w:u w:val="single"/>
        </w:rPr>
        <w:t>DA</w:t>
      </w:r>
      <w:r>
        <w:rPr>
          <w:rFonts w:ascii="Arial Narrow" w:hAnsi="Arial Narrow"/>
          <w:b/>
          <w:sz w:val="28"/>
          <w:szCs w:val="28"/>
          <w:u w:val="single"/>
        </w:rPr>
        <w:t xml:space="preserve"> HABILITAÇÃO</w:t>
      </w:r>
      <w:r w:rsidR="00045AC3">
        <w:rPr>
          <w:rFonts w:ascii="Arial Narrow" w:hAnsi="Arial Narrow"/>
          <w:b/>
          <w:sz w:val="28"/>
          <w:szCs w:val="28"/>
          <w:u w:val="single"/>
        </w:rPr>
        <w:t xml:space="preserve"> – ENVELOPE 01</w:t>
      </w:r>
      <w:r>
        <w:rPr>
          <w:rFonts w:ascii="Arial Narrow" w:hAnsi="Arial Narrow"/>
          <w:b/>
          <w:sz w:val="28"/>
          <w:szCs w:val="28"/>
        </w:rPr>
        <w:t>:</w:t>
      </w:r>
    </w:p>
    <w:p w:rsidR="005E29DE" w:rsidRDefault="005E29DE" w:rsidP="00A85FF8">
      <w:pPr>
        <w:spacing w:before="120" w:after="120" w:line="360" w:lineRule="auto"/>
        <w:contextualSpacing/>
        <w:jc w:val="both"/>
        <w:rPr>
          <w:rFonts w:ascii="Arial Narrow" w:hAnsi="Arial Narrow"/>
          <w:sz w:val="24"/>
          <w:szCs w:val="24"/>
        </w:rPr>
      </w:pPr>
    </w:p>
    <w:p w:rsidR="00A85FF8" w:rsidRPr="005E29DE" w:rsidRDefault="00A85FF8" w:rsidP="005E29DE">
      <w:pPr>
        <w:spacing w:before="120" w:after="120" w:line="360" w:lineRule="auto"/>
        <w:ind w:left="454"/>
        <w:contextualSpacing/>
        <w:jc w:val="both"/>
        <w:rPr>
          <w:rFonts w:ascii="Arial Narrow" w:hAnsi="Arial Narrow"/>
          <w:b/>
          <w:sz w:val="28"/>
          <w:szCs w:val="28"/>
        </w:rPr>
      </w:pPr>
      <w:r w:rsidRPr="005E29DE">
        <w:rPr>
          <w:rFonts w:ascii="Arial Narrow" w:hAnsi="Arial Narrow"/>
          <w:sz w:val="28"/>
          <w:szCs w:val="28"/>
        </w:rPr>
        <w:t>As empresas deverão apresentar</w:t>
      </w:r>
      <w:r w:rsidRPr="005E29DE">
        <w:rPr>
          <w:rFonts w:ascii="Arial Narrow" w:hAnsi="Arial Narrow"/>
          <w:b/>
          <w:sz w:val="28"/>
          <w:szCs w:val="28"/>
        </w:rPr>
        <w:t xml:space="preserve"> </w:t>
      </w:r>
      <w:r w:rsidRPr="005E29DE">
        <w:rPr>
          <w:rFonts w:ascii="Arial Narrow" w:hAnsi="Arial Narrow"/>
          <w:sz w:val="28"/>
          <w:szCs w:val="28"/>
        </w:rPr>
        <w:t>os seguintes documentos</w:t>
      </w:r>
      <w:r w:rsidR="00637BA3">
        <w:rPr>
          <w:rFonts w:ascii="Arial Narrow" w:hAnsi="Arial Narrow"/>
          <w:sz w:val="28"/>
          <w:szCs w:val="28"/>
        </w:rPr>
        <w:t>,</w:t>
      </w:r>
      <w:r w:rsidRPr="005E29DE">
        <w:rPr>
          <w:rFonts w:ascii="Arial Narrow" w:hAnsi="Arial Narrow"/>
          <w:sz w:val="28"/>
          <w:szCs w:val="28"/>
        </w:rPr>
        <w:t xml:space="preserve"> em conformidade com a Lei 8.666/93, </w:t>
      </w:r>
      <w:r w:rsidR="00637BA3">
        <w:rPr>
          <w:rFonts w:ascii="Arial Narrow" w:hAnsi="Arial Narrow"/>
          <w:sz w:val="28"/>
          <w:szCs w:val="28"/>
        </w:rPr>
        <w:t xml:space="preserve">devendo ser </w:t>
      </w:r>
      <w:r w:rsidRPr="005E29DE">
        <w:rPr>
          <w:rFonts w:ascii="Arial Narrow" w:hAnsi="Arial Narrow"/>
          <w:b/>
          <w:sz w:val="28"/>
          <w:szCs w:val="28"/>
        </w:rPr>
        <w:t>autenticados</w:t>
      </w:r>
      <w:r w:rsidR="00637BA3">
        <w:rPr>
          <w:rFonts w:ascii="Arial Narrow" w:hAnsi="Arial Narrow"/>
          <w:b/>
          <w:sz w:val="28"/>
          <w:szCs w:val="28"/>
        </w:rPr>
        <w:t xml:space="preserve"> </w:t>
      </w:r>
      <w:r w:rsidR="00637BA3" w:rsidRPr="00637BA3">
        <w:rPr>
          <w:rFonts w:ascii="Arial Narrow" w:hAnsi="Arial Narrow"/>
          <w:sz w:val="28"/>
          <w:szCs w:val="28"/>
        </w:rPr>
        <w:t>exclusivamente os referidos nos</w:t>
      </w:r>
      <w:r w:rsidRPr="00637BA3">
        <w:rPr>
          <w:rFonts w:ascii="Arial Narrow" w:hAnsi="Arial Narrow"/>
          <w:sz w:val="28"/>
          <w:szCs w:val="28"/>
        </w:rPr>
        <w:t xml:space="preserve"> </w:t>
      </w:r>
      <w:r w:rsidRPr="005E29DE">
        <w:rPr>
          <w:rFonts w:ascii="Arial Narrow" w:hAnsi="Arial Narrow"/>
          <w:b/>
          <w:sz w:val="28"/>
          <w:szCs w:val="28"/>
        </w:rPr>
        <w:t xml:space="preserve"> itens </w:t>
      </w:r>
      <w:r w:rsidR="005E29DE" w:rsidRPr="005E29DE">
        <w:rPr>
          <w:rFonts w:ascii="Arial Narrow" w:hAnsi="Arial Narrow"/>
          <w:b/>
          <w:sz w:val="28"/>
          <w:szCs w:val="28"/>
        </w:rPr>
        <w:t>3.1 e 3</w:t>
      </w:r>
      <w:r w:rsidRPr="005E29DE">
        <w:rPr>
          <w:rFonts w:ascii="Arial Narrow" w:hAnsi="Arial Narrow"/>
          <w:b/>
          <w:sz w:val="28"/>
          <w:szCs w:val="28"/>
        </w:rPr>
        <w:t xml:space="preserve">.2: </w:t>
      </w:r>
    </w:p>
    <w:p w:rsidR="00A85FF8" w:rsidRPr="005E29DE" w:rsidRDefault="00A85FF8" w:rsidP="00A85FF8">
      <w:pPr>
        <w:tabs>
          <w:tab w:val="left" w:pos="709"/>
        </w:tabs>
        <w:spacing w:before="120" w:after="120" w:line="360" w:lineRule="auto"/>
        <w:contextualSpacing/>
        <w:jc w:val="both"/>
        <w:rPr>
          <w:rFonts w:ascii="Arial Narrow" w:hAnsi="Arial Narrow"/>
          <w:sz w:val="28"/>
          <w:szCs w:val="28"/>
        </w:rPr>
      </w:pPr>
    </w:p>
    <w:p w:rsidR="00A85FF8" w:rsidRDefault="005E29DE" w:rsidP="005E29DE">
      <w:pPr>
        <w:tabs>
          <w:tab w:val="left" w:pos="709"/>
        </w:tabs>
        <w:spacing w:before="120" w:after="120" w:line="360" w:lineRule="auto"/>
        <w:ind w:left="454" w:hanging="454"/>
        <w:contextualSpacing/>
        <w:jc w:val="both"/>
        <w:rPr>
          <w:rFonts w:ascii="Arial Narrow" w:hAnsi="Arial Narrow"/>
          <w:sz w:val="28"/>
          <w:szCs w:val="28"/>
        </w:rPr>
      </w:pPr>
      <w:r>
        <w:rPr>
          <w:rFonts w:ascii="Arial Narrow" w:hAnsi="Arial Narrow"/>
          <w:sz w:val="28"/>
          <w:szCs w:val="28"/>
        </w:rPr>
        <w:t>3</w:t>
      </w:r>
      <w:r w:rsidR="00A85FF8" w:rsidRPr="005E29DE">
        <w:rPr>
          <w:rFonts w:ascii="Arial Narrow" w:hAnsi="Arial Narrow"/>
          <w:sz w:val="28"/>
          <w:szCs w:val="28"/>
        </w:rPr>
        <w:t xml:space="preserve">.1. Documentos relativos à </w:t>
      </w:r>
      <w:r w:rsidR="00A85FF8" w:rsidRPr="005E29DE">
        <w:rPr>
          <w:rFonts w:ascii="Arial Narrow" w:hAnsi="Arial Narrow"/>
          <w:b/>
          <w:sz w:val="28"/>
          <w:szCs w:val="28"/>
        </w:rPr>
        <w:t>Habilitação Jurídica</w:t>
      </w:r>
      <w:r w:rsidR="00A85FF8" w:rsidRPr="005E29DE">
        <w:rPr>
          <w:rFonts w:ascii="Arial Narrow" w:hAnsi="Arial Narrow"/>
          <w:sz w:val="28"/>
          <w:szCs w:val="28"/>
        </w:rPr>
        <w:t>:</w:t>
      </w:r>
    </w:p>
    <w:p w:rsidR="005E29DE" w:rsidRPr="005E29DE" w:rsidRDefault="005E29DE" w:rsidP="005E29DE">
      <w:pPr>
        <w:tabs>
          <w:tab w:val="left" w:pos="709"/>
        </w:tabs>
        <w:spacing w:before="120" w:after="120" w:line="360" w:lineRule="auto"/>
        <w:ind w:left="454" w:hanging="454"/>
        <w:contextualSpacing/>
        <w:jc w:val="both"/>
        <w:rPr>
          <w:rFonts w:ascii="Arial Narrow" w:hAnsi="Arial Narrow"/>
          <w:sz w:val="28"/>
          <w:szCs w:val="28"/>
        </w:rPr>
      </w:pPr>
    </w:p>
    <w:p w:rsidR="00A85FF8" w:rsidRDefault="00A85FF8" w:rsidP="005E29DE">
      <w:pPr>
        <w:spacing w:before="120" w:after="120" w:line="360" w:lineRule="auto"/>
        <w:ind w:left="454" w:hanging="454"/>
        <w:contextualSpacing/>
        <w:jc w:val="both"/>
        <w:rPr>
          <w:rFonts w:ascii="Arial Narrow" w:hAnsi="Arial Narrow"/>
          <w:sz w:val="28"/>
          <w:szCs w:val="28"/>
        </w:rPr>
      </w:pPr>
      <w:r w:rsidRPr="005E29DE">
        <w:rPr>
          <w:rFonts w:ascii="Arial Narrow" w:hAnsi="Arial Narrow"/>
          <w:sz w:val="28"/>
          <w:szCs w:val="28"/>
        </w:rPr>
        <w:t xml:space="preserve">a) </w:t>
      </w:r>
      <w:r w:rsidR="005E29DE">
        <w:rPr>
          <w:rFonts w:ascii="Arial Narrow" w:hAnsi="Arial Narrow"/>
          <w:sz w:val="28"/>
          <w:szCs w:val="28"/>
        </w:rPr>
        <w:tab/>
      </w:r>
      <w:r w:rsidRPr="005E29DE">
        <w:rPr>
          <w:rFonts w:ascii="Arial Narrow" w:hAnsi="Arial Narrow"/>
          <w:sz w:val="28"/>
          <w:szCs w:val="28"/>
        </w:rPr>
        <w:t>Registro comercial, no caso de empresário ou sociedade empresarial e outras previstas no CCB;</w:t>
      </w:r>
    </w:p>
    <w:p w:rsidR="005E29DE" w:rsidRPr="005E29DE" w:rsidRDefault="005E29DE" w:rsidP="005E29DE">
      <w:pPr>
        <w:spacing w:before="120" w:after="120" w:line="360" w:lineRule="auto"/>
        <w:ind w:left="454" w:hanging="454"/>
        <w:contextualSpacing/>
        <w:jc w:val="both"/>
        <w:rPr>
          <w:rFonts w:ascii="Arial Narrow" w:hAnsi="Arial Narrow"/>
          <w:sz w:val="28"/>
          <w:szCs w:val="28"/>
        </w:rPr>
      </w:pPr>
    </w:p>
    <w:p w:rsidR="00A85FF8" w:rsidRDefault="00A85FF8" w:rsidP="005E29DE">
      <w:pPr>
        <w:spacing w:before="120" w:after="120" w:line="360" w:lineRule="auto"/>
        <w:ind w:left="454" w:hanging="454"/>
        <w:contextualSpacing/>
        <w:jc w:val="both"/>
        <w:rPr>
          <w:rFonts w:ascii="Arial Narrow" w:hAnsi="Arial Narrow"/>
          <w:sz w:val="28"/>
          <w:szCs w:val="28"/>
        </w:rPr>
      </w:pPr>
      <w:r w:rsidRPr="005E29DE">
        <w:rPr>
          <w:rFonts w:ascii="Arial Narrow" w:hAnsi="Arial Narrow"/>
          <w:sz w:val="28"/>
          <w:szCs w:val="28"/>
        </w:rPr>
        <w:t xml:space="preserve">b) </w:t>
      </w:r>
      <w:r w:rsidR="005E29DE">
        <w:rPr>
          <w:rFonts w:ascii="Arial Narrow" w:hAnsi="Arial Narrow"/>
          <w:sz w:val="28"/>
          <w:szCs w:val="28"/>
        </w:rPr>
        <w:tab/>
      </w:r>
      <w:r w:rsidRPr="005E29DE">
        <w:rPr>
          <w:rFonts w:ascii="Arial Narrow" w:hAnsi="Arial Narrow"/>
          <w:sz w:val="28"/>
          <w:szCs w:val="28"/>
        </w:rPr>
        <w:t>Ato constitutivo, estatuto ou contrato social em vigor, devidamente registrado no órgão competente, em se tratando de empresário, sociedades simples e comerciais e, no caso de sociedades por ações, acompanhado de documento de eleição de seus admi</w:t>
      </w:r>
      <w:r w:rsidR="008B35AC">
        <w:rPr>
          <w:rFonts w:ascii="Arial Narrow" w:hAnsi="Arial Narrow"/>
          <w:sz w:val="28"/>
          <w:szCs w:val="28"/>
        </w:rPr>
        <w:t>nistradores.</w:t>
      </w:r>
    </w:p>
    <w:p w:rsidR="00B52B4B" w:rsidRPr="005E29DE" w:rsidRDefault="00B52B4B" w:rsidP="005E29DE">
      <w:pPr>
        <w:spacing w:before="120" w:after="120" w:line="360" w:lineRule="auto"/>
        <w:ind w:left="454" w:hanging="454"/>
        <w:contextualSpacing/>
        <w:jc w:val="both"/>
        <w:rPr>
          <w:rFonts w:ascii="Arial Narrow" w:hAnsi="Arial Narrow"/>
          <w:sz w:val="28"/>
          <w:szCs w:val="28"/>
        </w:rPr>
      </w:pPr>
    </w:p>
    <w:p w:rsidR="00A85FF8" w:rsidRPr="005E29DE" w:rsidRDefault="005E29DE" w:rsidP="005E29DE">
      <w:pPr>
        <w:spacing w:before="120" w:after="120" w:line="360" w:lineRule="auto"/>
        <w:ind w:left="454" w:hanging="454"/>
        <w:contextualSpacing/>
        <w:jc w:val="both"/>
        <w:rPr>
          <w:rFonts w:ascii="Arial Narrow" w:hAnsi="Arial Narrow"/>
          <w:b/>
          <w:sz w:val="28"/>
          <w:szCs w:val="28"/>
        </w:rPr>
      </w:pPr>
      <w:r>
        <w:rPr>
          <w:rFonts w:ascii="Arial Narrow" w:hAnsi="Arial Narrow"/>
          <w:sz w:val="28"/>
          <w:szCs w:val="28"/>
        </w:rPr>
        <w:t>3</w:t>
      </w:r>
      <w:r w:rsidR="00A85FF8" w:rsidRPr="005E29DE">
        <w:rPr>
          <w:rFonts w:ascii="Arial Narrow" w:hAnsi="Arial Narrow"/>
          <w:sz w:val="28"/>
          <w:szCs w:val="28"/>
        </w:rPr>
        <w:t xml:space="preserve">.2. Documentos relativos à </w:t>
      </w:r>
      <w:r w:rsidR="00A85FF8" w:rsidRPr="005E29DE">
        <w:rPr>
          <w:rFonts w:ascii="Arial Narrow" w:hAnsi="Arial Narrow"/>
          <w:b/>
          <w:sz w:val="28"/>
          <w:szCs w:val="28"/>
        </w:rPr>
        <w:t>Qualificação Econômica:</w:t>
      </w:r>
    </w:p>
    <w:p w:rsidR="005E29DE" w:rsidRDefault="005E29DE" w:rsidP="005E29DE">
      <w:pPr>
        <w:spacing w:before="120" w:after="120" w:line="360" w:lineRule="auto"/>
        <w:ind w:left="454"/>
        <w:contextualSpacing/>
        <w:jc w:val="both"/>
        <w:rPr>
          <w:rFonts w:ascii="Arial Narrow" w:hAnsi="Arial Narrow"/>
          <w:b/>
          <w:sz w:val="28"/>
          <w:szCs w:val="28"/>
          <w:u w:val="single"/>
        </w:rPr>
      </w:pPr>
    </w:p>
    <w:p w:rsidR="00A85FF8" w:rsidRPr="005E29DE" w:rsidRDefault="00A85FF8" w:rsidP="005E29DE">
      <w:pPr>
        <w:spacing w:before="120" w:after="120" w:line="360" w:lineRule="auto"/>
        <w:ind w:left="454"/>
        <w:contextualSpacing/>
        <w:jc w:val="both"/>
        <w:rPr>
          <w:rFonts w:ascii="Arial Narrow" w:hAnsi="Arial Narrow"/>
          <w:color w:val="FF0000"/>
          <w:sz w:val="28"/>
          <w:szCs w:val="28"/>
        </w:rPr>
      </w:pPr>
      <w:r w:rsidRPr="005E29DE">
        <w:rPr>
          <w:rFonts w:ascii="Arial Narrow" w:hAnsi="Arial Narrow"/>
          <w:b/>
          <w:sz w:val="28"/>
          <w:szCs w:val="28"/>
          <w:u w:val="single"/>
        </w:rPr>
        <w:lastRenderedPageBreak/>
        <w:t>Certidão Ne</w:t>
      </w:r>
      <w:r w:rsidR="0052735E">
        <w:rPr>
          <w:rFonts w:ascii="Arial Narrow" w:hAnsi="Arial Narrow"/>
          <w:b/>
          <w:sz w:val="28"/>
          <w:szCs w:val="28"/>
          <w:u w:val="single"/>
        </w:rPr>
        <w:t>gativa de Falência ou Recuperação Judicial</w:t>
      </w:r>
      <w:r w:rsidRPr="005E29DE">
        <w:rPr>
          <w:rFonts w:ascii="Arial Narrow" w:hAnsi="Arial Narrow"/>
          <w:b/>
          <w:sz w:val="28"/>
          <w:szCs w:val="28"/>
          <w:u w:val="single"/>
        </w:rPr>
        <w:t xml:space="preserve"> </w:t>
      </w:r>
      <w:r w:rsidRPr="005E29DE">
        <w:rPr>
          <w:rFonts w:ascii="Arial Narrow" w:hAnsi="Arial Narrow"/>
          <w:sz w:val="28"/>
          <w:szCs w:val="28"/>
          <w:u w:val="single"/>
        </w:rPr>
        <w:t>expedida pelo distribuidor da sede da pessoa jurídica, com</w:t>
      </w:r>
      <w:r w:rsidRPr="005E29DE">
        <w:rPr>
          <w:rFonts w:ascii="Arial Narrow" w:hAnsi="Arial Narrow"/>
          <w:b/>
          <w:sz w:val="28"/>
          <w:szCs w:val="28"/>
          <w:u w:val="single"/>
        </w:rPr>
        <w:t xml:space="preserve"> </w:t>
      </w:r>
      <w:r w:rsidRPr="005E29DE">
        <w:rPr>
          <w:rFonts w:ascii="Arial Narrow" w:hAnsi="Arial Narrow"/>
          <w:sz w:val="28"/>
          <w:szCs w:val="28"/>
          <w:u w:val="single"/>
        </w:rPr>
        <w:t>data não superior a</w:t>
      </w:r>
      <w:r w:rsidRPr="005E29DE">
        <w:rPr>
          <w:rFonts w:ascii="Arial Narrow" w:hAnsi="Arial Narrow"/>
          <w:b/>
          <w:sz w:val="28"/>
          <w:szCs w:val="28"/>
          <w:u w:val="single"/>
        </w:rPr>
        <w:t xml:space="preserve"> 30 (trinta)</w:t>
      </w:r>
      <w:r w:rsidRPr="005E29DE">
        <w:rPr>
          <w:rFonts w:ascii="Arial Narrow" w:hAnsi="Arial Narrow"/>
          <w:sz w:val="28"/>
          <w:szCs w:val="28"/>
          <w:u w:val="single"/>
        </w:rPr>
        <w:t xml:space="preserve"> dias anteriores à data de abertura da presente licitação</w:t>
      </w:r>
      <w:r w:rsidRPr="005E29DE">
        <w:rPr>
          <w:rFonts w:ascii="Arial Narrow" w:hAnsi="Arial Narrow"/>
          <w:i/>
          <w:sz w:val="28"/>
          <w:szCs w:val="28"/>
          <w:u w:val="single"/>
        </w:rPr>
        <w:t xml:space="preserve">.  </w:t>
      </w:r>
      <w:r w:rsidRPr="005E29DE">
        <w:rPr>
          <w:rFonts w:ascii="Arial Narrow" w:hAnsi="Arial Narrow"/>
          <w:color w:val="FF0000"/>
          <w:sz w:val="28"/>
          <w:szCs w:val="28"/>
        </w:rPr>
        <w:t xml:space="preserve"> </w:t>
      </w:r>
    </w:p>
    <w:p w:rsidR="00A85FF8" w:rsidRPr="005E29DE" w:rsidRDefault="00A85FF8" w:rsidP="00A85FF8">
      <w:pPr>
        <w:spacing w:before="120" w:after="120" w:line="360" w:lineRule="auto"/>
        <w:contextualSpacing/>
        <w:jc w:val="both"/>
        <w:rPr>
          <w:rFonts w:ascii="Arial Narrow" w:hAnsi="Arial Narrow"/>
          <w:sz w:val="28"/>
          <w:szCs w:val="28"/>
        </w:rPr>
      </w:pPr>
    </w:p>
    <w:p w:rsidR="00A85FF8" w:rsidRPr="005E29DE" w:rsidRDefault="005E29DE" w:rsidP="00A85FF8">
      <w:pPr>
        <w:spacing w:before="120" w:after="120" w:line="360" w:lineRule="auto"/>
        <w:contextualSpacing/>
        <w:jc w:val="both"/>
        <w:rPr>
          <w:rFonts w:ascii="Arial Narrow" w:hAnsi="Arial Narrow"/>
          <w:sz w:val="28"/>
          <w:szCs w:val="28"/>
        </w:rPr>
      </w:pPr>
      <w:r>
        <w:rPr>
          <w:rFonts w:ascii="Arial Narrow" w:hAnsi="Arial Narrow"/>
          <w:sz w:val="28"/>
          <w:szCs w:val="28"/>
        </w:rPr>
        <w:t>3</w:t>
      </w:r>
      <w:r w:rsidR="00A85FF8" w:rsidRPr="005E29DE">
        <w:rPr>
          <w:rFonts w:ascii="Arial Narrow" w:hAnsi="Arial Narrow"/>
          <w:sz w:val="28"/>
          <w:szCs w:val="28"/>
        </w:rPr>
        <w:t xml:space="preserve">.3. Documentos relativos à </w:t>
      </w:r>
      <w:r w:rsidR="00A85FF8" w:rsidRPr="005E29DE">
        <w:rPr>
          <w:rFonts w:ascii="Arial Narrow" w:hAnsi="Arial Narrow"/>
          <w:b/>
          <w:sz w:val="28"/>
          <w:szCs w:val="28"/>
        </w:rPr>
        <w:t>Regularidade Fiscal</w:t>
      </w:r>
      <w:r w:rsidR="00A85FF8" w:rsidRPr="005E29DE">
        <w:rPr>
          <w:rFonts w:ascii="Arial Narrow" w:hAnsi="Arial Narrow"/>
          <w:sz w:val="28"/>
          <w:szCs w:val="28"/>
        </w:rPr>
        <w:t xml:space="preserve">:  </w:t>
      </w:r>
    </w:p>
    <w:p w:rsidR="00D55EF2" w:rsidRPr="00BC7318" w:rsidRDefault="00D55EF2" w:rsidP="00D55EF2">
      <w:pPr>
        <w:tabs>
          <w:tab w:val="left" w:pos="720"/>
          <w:tab w:val="left" w:pos="1418"/>
        </w:tabs>
        <w:spacing w:before="120" w:after="120" w:line="360" w:lineRule="auto"/>
        <w:ind w:left="454" w:hanging="454"/>
        <w:contextualSpacing/>
        <w:jc w:val="both"/>
        <w:rPr>
          <w:rFonts w:ascii="Arial Narrow" w:hAnsi="Arial Narrow"/>
          <w:sz w:val="28"/>
          <w:szCs w:val="28"/>
        </w:rPr>
      </w:pPr>
      <w:r w:rsidRPr="00BC7318">
        <w:rPr>
          <w:rFonts w:ascii="Arial Narrow" w:hAnsi="Arial Narrow"/>
          <w:sz w:val="28"/>
          <w:szCs w:val="28"/>
        </w:rPr>
        <w:tab/>
        <w:t>a) Prova de inscrição no Cadastro Nacional de Pessoas Jurídicas (CNPJ);</w:t>
      </w:r>
    </w:p>
    <w:p w:rsidR="00D55EF2" w:rsidRPr="00BC7318" w:rsidRDefault="00D55EF2" w:rsidP="00D55EF2">
      <w:pPr>
        <w:tabs>
          <w:tab w:val="left" w:pos="720"/>
          <w:tab w:val="left" w:pos="1418"/>
        </w:tabs>
        <w:spacing w:before="120" w:after="120" w:line="360" w:lineRule="auto"/>
        <w:ind w:left="454" w:hanging="454"/>
        <w:contextualSpacing/>
        <w:jc w:val="both"/>
        <w:rPr>
          <w:rFonts w:ascii="Arial Narrow" w:hAnsi="Arial Narrow"/>
          <w:sz w:val="28"/>
          <w:szCs w:val="28"/>
        </w:rPr>
      </w:pPr>
      <w:r w:rsidRPr="00BC7318">
        <w:rPr>
          <w:rFonts w:ascii="Arial Narrow" w:hAnsi="Arial Narrow"/>
          <w:sz w:val="28"/>
          <w:szCs w:val="28"/>
        </w:rPr>
        <w:tab/>
        <w:t>b) Prova de regularidade para com os seguintes órgãos:</w:t>
      </w:r>
    </w:p>
    <w:p w:rsidR="00D55EF2" w:rsidRPr="00BC7318" w:rsidRDefault="00D55EF2" w:rsidP="00D55EF2">
      <w:pPr>
        <w:spacing w:before="120" w:after="120" w:line="360" w:lineRule="auto"/>
        <w:ind w:left="454"/>
        <w:contextualSpacing/>
        <w:jc w:val="both"/>
        <w:rPr>
          <w:rFonts w:ascii="Arial Narrow" w:hAnsi="Arial Narrow"/>
          <w:sz w:val="28"/>
          <w:szCs w:val="28"/>
        </w:rPr>
      </w:pPr>
      <w:r w:rsidRPr="00BC7318">
        <w:rPr>
          <w:rFonts w:ascii="Arial Narrow" w:hAnsi="Arial Narrow"/>
          <w:sz w:val="28"/>
          <w:szCs w:val="28"/>
        </w:rPr>
        <w:t>I - INSS - Certidão Negativa de Débito/INSS</w:t>
      </w:r>
    </w:p>
    <w:p w:rsidR="00D55EF2" w:rsidRPr="00BC7318" w:rsidRDefault="00D55EF2" w:rsidP="00D55EF2">
      <w:pPr>
        <w:spacing w:before="120" w:after="120" w:line="360" w:lineRule="auto"/>
        <w:ind w:left="454"/>
        <w:contextualSpacing/>
        <w:jc w:val="both"/>
        <w:rPr>
          <w:rFonts w:ascii="Arial Narrow" w:hAnsi="Arial Narrow"/>
          <w:sz w:val="28"/>
          <w:szCs w:val="28"/>
        </w:rPr>
      </w:pPr>
      <w:r w:rsidRPr="00BC7318">
        <w:rPr>
          <w:rFonts w:ascii="Arial Narrow" w:hAnsi="Arial Narrow"/>
          <w:sz w:val="28"/>
          <w:szCs w:val="28"/>
        </w:rPr>
        <w:t>II - FGTS – Certificado de Regularidade do FGTS</w:t>
      </w:r>
    </w:p>
    <w:p w:rsidR="00D55EF2" w:rsidRPr="00330C22" w:rsidRDefault="00D55EF2" w:rsidP="00D55EF2">
      <w:pPr>
        <w:spacing w:before="120" w:after="120" w:line="360" w:lineRule="auto"/>
        <w:ind w:left="454"/>
        <w:contextualSpacing/>
        <w:jc w:val="both"/>
        <w:rPr>
          <w:rFonts w:ascii="Arial Narrow" w:hAnsi="Arial Narrow" w:cs="Arial"/>
          <w:sz w:val="28"/>
          <w:szCs w:val="28"/>
        </w:rPr>
      </w:pPr>
      <w:r w:rsidRPr="00330C22">
        <w:rPr>
          <w:rFonts w:ascii="Arial Narrow" w:hAnsi="Arial Narrow" w:cs="Arial"/>
          <w:sz w:val="28"/>
          <w:szCs w:val="28"/>
        </w:rPr>
        <w:t>III - Fazenda Federal (Certidão de Quitação de Tributos e Contribuições Federais)</w:t>
      </w:r>
    </w:p>
    <w:p w:rsidR="00D55EF2" w:rsidRPr="00330C22" w:rsidRDefault="00D55EF2" w:rsidP="00D55EF2">
      <w:pPr>
        <w:tabs>
          <w:tab w:val="left" w:pos="1418"/>
        </w:tabs>
        <w:spacing w:before="120" w:after="120" w:line="360" w:lineRule="auto"/>
        <w:ind w:left="454"/>
        <w:contextualSpacing/>
        <w:jc w:val="both"/>
        <w:rPr>
          <w:rFonts w:ascii="Arial Narrow" w:hAnsi="Arial Narrow" w:cs="Arial"/>
          <w:sz w:val="28"/>
          <w:szCs w:val="28"/>
        </w:rPr>
      </w:pPr>
      <w:r w:rsidRPr="00330C22">
        <w:rPr>
          <w:rFonts w:ascii="Arial Narrow" w:hAnsi="Arial Narrow" w:cs="Arial"/>
          <w:sz w:val="28"/>
          <w:szCs w:val="28"/>
        </w:rPr>
        <w:t>IV - Fazenda Municipal - Certidão relativa ao ISSQN</w:t>
      </w:r>
    </w:p>
    <w:p w:rsidR="00D55EF2" w:rsidRPr="00330C22" w:rsidRDefault="00D55EF2" w:rsidP="00D55EF2">
      <w:pPr>
        <w:tabs>
          <w:tab w:val="left" w:pos="1418"/>
        </w:tabs>
        <w:spacing w:before="120" w:after="120" w:line="360" w:lineRule="auto"/>
        <w:ind w:left="454"/>
        <w:contextualSpacing/>
        <w:jc w:val="both"/>
        <w:rPr>
          <w:rFonts w:ascii="Arial Narrow" w:hAnsi="Arial Narrow" w:cs="Arial"/>
          <w:sz w:val="28"/>
          <w:szCs w:val="28"/>
        </w:rPr>
      </w:pPr>
      <w:r w:rsidRPr="00330C22">
        <w:rPr>
          <w:rFonts w:ascii="Arial Narrow" w:hAnsi="Arial Narrow" w:cs="Arial"/>
          <w:sz w:val="28"/>
          <w:szCs w:val="28"/>
        </w:rPr>
        <w:t>V- Prova de Regularidade Trabalhista (CNDT)</w:t>
      </w:r>
    </w:p>
    <w:p w:rsidR="00A85FF8" w:rsidRPr="005E29DE" w:rsidRDefault="00A85FF8" w:rsidP="00A85FF8">
      <w:pPr>
        <w:spacing w:before="120" w:after="120" w:line="360" w:lineRule="auto"/>
        <w:contextualSpacing/>
        <w:jc w:val="both"/>
        <w:rPr>
          <w:rFonts w:ascii="Arial Narrow" w:hAnsi="Arial Narrow"/>
          <w:sz w:val="28"/>
          <w:szCs w:val="28"/>
        </w:rPr>
      </w:pPr>
    </w:p>
    <w:p w:rsidR="00A85FF8" w:rsidRPr="00D0055A" w:rsidRDefault="00045AC3" w:rsidP="00045AC3">
      <w:pPr>
        <w:spacing w:before="120" w:after="120" w:line="360" w:lineRule="auto"/>
        <w:ind w:left="454" w:hanging="454"/>
        <w:contextualSpacing/>
        <w:jc w:val="both"/>
        <w:rPr>
          <w:rFonts w:ascii="Arial Narrow" w:hAnsi="Arial Narrow"/>
          <w:sz w:val="28"/>
          <w:szCs w:val="28"/>
        </w:rPr>
      </w:pPr>
      <w:r w:rsidRPr="00D0055A">
        <w:rPr>
          <w:rFonts w:ascii="Arial Narrow" w:hAnsi="Arial Narrow"/>
          <w:sz w:val="28"/>
          <w:szCs w:val="28"/>
        </w:rPr>
        <w:t>3.4</w:t>
      </w:r>
      <w:r w:rsidR="00A85FF8" w:rsidRPr="00D0055A">
        <w:rPr>
          <w:rFonts w:ascii="Arial Narrow" w:hAnsi="Arial Narrow"/>
          <w:sz w:val="28"/>
          <w:szCs w:val="28"/>
        </w:rPr>
        <w:t xml:space="preserve">. </w:t>
      </w:r>
      <w:r w:rsidRPr="00D0055A">
        <w:rPr>
          <w:rFonts w:ascii="Arial Narrow" w:hAnsi="Arial Narrow"/>
          <w:sz w:val="28"/>
          <w:szCs w:val="28"/>
        </w:rPr>
        <w:tab/>
      </w:r>
      <w:r w:rsidR="00A85FF8" w:rsidRPr="00D0055A">
        <w:rPr>
          <w:rFonts w:ascii="Arial Narrow" w:hAnsi="Arial Narrow"/>
          <w:sz w:val="28"/>
          <w:szCs w:val="28"/>
        </w:rPr>
        <w:t>Apresentar o formulário, modelo, identificado como</w:t>
      </w:r>
      <w:r w:rsidR="00A85FF8" w:rsidRPr="00D0055A">
        <w:rPr>
          <w:rFonts w:ascii="Arial Narrow" w:hAnsi="Arial Narrow"/>
          <w:b/>
          <w:sz w:val="28"/>
          <w:szCs w:val="28"/>
        </w:rPr>
        <w:t xml:space="preserve"> </w:t>
      </w:r>
      <w:r w:rsidR="00A85FF8" w:rsidRPr="00860B65">
        <w:rPr>
          <w:rFonts w:ascii="Arial Narrow" w:hAnsi="Arial Narrow"/>
          <w:b/>
          <w:sz w:val="28"/>
          <w:szCs w:val="28"/>
        </w:rPr>
        <w:t>ANEXO I</w:t>
      </w:r>
      <w:r w:rsidR="00A85FF8" w:rsidRPr="00D0055A">
        <w:rPr>
          <w:rFonts w:ascii="Arial Narrow" w:hAnsi="Arial Narrow"/>
          <w:sz w:val="28"/>
          <w:szCs w:val="28"/>
        </w:rPr>
        <w:t xml:space="preserve"> deste edital, devidamente preenchido e assinado por seu representante legal, em conformidade com os estatutos, ou por procurador, investido de poderes para tal, caso em que será ex</w:t>
      </w:r>
      <w:r w:rsidR="008B35AC">
        <w:rPr>
          <w:rFonts w:ascii="Arial Narrow" w:hAnsi="Arial Narrow"/>
          <w:sz w:val="28"/>
          <w:szCs w:val="28"/>
        </w:rPr>
        <w:t>igido o instrumento de mandato.</w:t>
      </w:r>
    </w:p>
    <w:p w:rsidR="00A85FF8" w:rsidRPr="005E29DE" w:rsidRDefault="00A85FF8" w:rsidP="00045AC3">
      <w:pPr>
        <w:spacing w:before="120" w:after="120" w:line="360" w:lineRule="auto"/>
        <w:ind w:left="454" w:hanging="454"/>
        <w:contextualSpacing/>
        <w:jc w:val="both"/>
        <w:rPr>
          <w:rFonts w:ascii="Arial Narrow" w:hAnsi="Arial Narrow"/>
          <w:sz w:val="28"/>
          <w:szCs w:val="28"/>
        </w:rPr>
      </w:pPr>
    </w:p>
    <w:p w:rsidR="00A85FF8" w:rsidRPr="005E29DE" w:rsidRDefault="00045AC3" w:rsidP="00045AC3">
      <w:pPr>
        <w:spacing w:before="120" w:after="120" w:line="360" w:lineRule="auto"/>
        <w:ind w:left="454" w:hanging="454"/>
        <w:contextualSpacing/>
        <w:jc w:val="both"/>
        <w:rPr>
          <w:rFonts w:ascii="Arial Narrow" w:hAnsi="Arial Narrow"/>
          <w:sz w:val="28"/>
          <w:szCs w:val="28"/>
        </w:rPr>
      </w:pPr>
      <w:r>
        <w:rPr>
          <w:rFonts w:ascii="Arial Narrow" w:hAnsi="Arial Narrow"/>
          <w:sz w:val="28"/>
          <w:szCs w:val="28"/>
        </w:rPr>
        <w:t>3.5</w:t>
      </w:r>
      <w:r w:rsidR="00A85FF8" w:rsidRPr="005E29DE">
        <w:rPr>
          <w:rFonts w:ascii="Arial Narrow" w:hAnsi="Arial Narrow"/>
          <w:sz w:val="28"/>
          <w:szCs w:val="28"/>
        </w:rPr>
        <w:t>.</w:t>
      </w:r>
      <w:r>
        <w:rPr>
          <w:rFonts w:ascii="Arial Narrow" w:hAnsi="Arial Narrow"/>
          <w:sz w:val="28"/>
          <w:szCs w:val="28"/>
        </w:rPr>
        <w:tab/>
      </w:r>
      <w:r w:rsidR="00A85FF8" w:rsidRPr="005E29DE">
        <w:rPr>
          <w:rFonts w:ascii="Arial Narrow" w:hAnsi="Arial Narrow"/>
          <w:sz w:val="28"/>
          <w:szCs w:val="28"/>
        </w:rPr>
        <w:t>As licitantes que quiserem participar da sessão de abertura dos envelopes deverão fazê-lo através de seu(s) representante(s) legal(is), ou por representante(s) especialmente designado(s) para esse</w:t>
      </w:r>
      <w:r w:rsidR="00A85FF8" w:rsidRPr="00D0055A">
        <w:rPr>
          <w:rFonts w:ascii="Arial Narrow" w:hAnsi="Arial Narrow"/>
          <w:sz w:val="28"/>
          <w:szCs w:val="28"/>
        </w:rPr>
        <w:t xml:space="preserve"> fim, sendo neste caso exigida a designação escrita, nos moldes no </w:t>
      </w:r>
      <w:r w:rsidR="00A85FF8" w:rsidRPr="009956C0">
        <w:rPr>
          <w:rFonts w:ascii="Arial Narrow" w:hAnsi="Arial Narrow"/>
          <w:b/>
          <w:sz w:val="28"/>
          <w:szCs w:val="28"/>
        </w:rPr>
        <w:t>ANEXO II</w:t>
      </w:r>
      <w:r w:rsidR="00A85FF8" w:rsidRPr="005E29DE">
        <w:rPr>
          <w:rFonts w:ascii="Arial Narrow" w:hAnsi="Arial Narrow"/>
          <w:sz w:val="28"/>
          <w:szCs w:val="28"/>
        </w:rPr>
        <w:t xml:space="preserve"> deste edital, </w:t>
      </w:r>
      <w:r w:rsidR="00A85FF8" w:rsidRPr="005E29DE">
        <w:rPr>
          <w:rFonts w:ascii="Arial Narrow" w:hAnsi="Arial Narrow"/>
          <w:b/>
          <w:sz w:val="28"/>
          <w:szCs w:val="28"/>
        </w:rPr>
        <w:t>assinada pelo representante legal</w:t>
      </w:r>
      <w:r w:rsidR="00A85FF8" w:rsidRPr="005E29DE">
        <w:rPr>
          <w:rFonts w:ascii="Arial Narrow" w:hAnsi="Arial Narrow"/>
          <w:sz w:val="28"/>
          <w:szCs w:val="28"/>
        </w:rPr>
        <w:t xml:space="preserve">, em conformidade com os estatutos apresentados, </w:t>
      </w:r>
      <w:r w:rsidR="00A85FF8" w:rsidRPr="005E29DE">
        <w:rPr>
          <w:rFonts w:ascii="Arial Narrow" w:hAnsi="Arial Narrow"/>
          <w:b/>
          <w:sz w:val="28"/>
          <w:szCs w:val="28"/>
        </w:rPr>
        <w:t xml:space="preserve">ou </w:t>
      </w:r>
      <w:r w:rsidR="00A85FF8" w:rsidRPr="005E29DE">
        <w:rPr>
          <w:rFonts w:ascii="Arial Narrow" w:hAnsi="Arial Narrow"/>
          <w:b/>
          <w:sz w:val="28"/>
          <w:szCs w:val="28"/>
        </w:rPr>
        <w:lastRenderedPageBreak/>
        <w:t>por procurador</w:t>
      </w:r>
      <w:r w:rsidR="00A85FF8" w:rsidRPr="005E29DE">
        <w:rPr>
          <w:rFonts w:ascii="Arial Narrow" w:hAnsi="Arial Narrow"/>
          <w:sz w:val="28"/>
          <w:szCs w:val="28"/>
        </w:rPr>
        <w:t xml:space="preserve"> investido de poderes para tal, caso em que será exigido o instrumento de mandato.</w:t>
      </w:r>
    </w:p>
    <w:p w:rsidR="00A85FF8" w:rsidRPr="0092568D" w:rsidRDefault="00A85FF8" w:rsidP="00A85FF8">
      <w:pPr>
        <w:spacing w:before="120" w:after="120" w:line="360" w:lineRule="auto"/>
        <w:contextualSpacing/>
        <w:jc w:val="both"/>
        <w:rPr>
          <w:rFonts w:ascii="Arial Narrow" w:hAnsi="Arial Narrow"/>
          <w:sz w:val="28"/>
          <w:szCs w:val="28"/>
        </w:rPr>
      </w:pPr>
    </w:p>
    <w:p w:rsidR="00A85FF8" w:rsidRPr="0092568D" w:rsidRDefault="00045AC3" w:rsidP="0092568D">
      <w:pPr>
        <w:spacing w:before="120" w:after="120" w:line="360" w:lineRule="auto"/>
        <w:ind w:left="454" w:hanging="454"/>
        <w:contextualSpacing/>
        <w:jc w:val="both"/>
        <w:rPr>
          <w:rFonts w:ascii="Arial Narrow" w:hAnsi="Arial Narrow"/>
          <w:sz w:val="28"/>
          <w:szCs w:val="28"/>
        </w:rPr>
      </w:pPr>
      <w:r w:rsidRPr="0092568D">
        <w:rPr>
          <w:rFonts w:ascii="Arial Narrow" w:hAnsi="Arial Narrow"/>
          <w:sz w:val="28"/>
          <w:szCs w:val="28"/>
        </w:rPr>
        <w:t>3.6</w:t>
      </w:r>
      <w:r w:rsidR="00A85FF8" w:rsidRPr="0092568D">
        <w:rPr>
          <w:rFonts w:ascii="Arial Narrow" w:hAnsi="Arial Narrow"/>
          <w:sz w:val="28"/>
          <w:szCs w:val="28"/>
        </w:rPr>
        <w:t xml:space="preserve">. </w:t>
      </w:r>
      <w:r w:rsidR="00A85FF8" w:rsidRPr="005E29DE">
        <w:rPr>
          <w:rFonts w:ascii="Arial Narrow" w:hAnsi="Arial Narrow"/>
          <w:sz w:val="28"/>
          <w:szCs w:val="28"/>
        </w:rPr>
        <w:t xml:space="preserve">Caso a empresa seja optante pelo Simples, deverá apresentar o formulário, identificado </w:t>
      </w:r>
      <w:r w:rsidR="00A85FF8" w:rsidRPr="009956C0">
        <w:rPr>
          <w:rFonts w:ascii="Arial Narrow" w:hAnsi="Arial Narrow"/>
          <w:sz w:val="28"/>
          <w:szCs w:val="28"/>
        </w:rPr>
        <w:t xml:space="preserve">como </w:t>
      </w:r>
      <w:r w:rsidR="00A85FF8" w:rsidRPr="009956C0">
        <w:rPr>
          <w:rFonts w:ascii="Arial Narrow" w:hAnsi="Arial Narrow"/>
          <w:b/>
          <w:sz w:val="28"/>
          <w:szCs w:val="28"/>
        </w:rPr>
        <w:t>ANEXO V</w:t>
      </w:r>
      <w:r w:rsidR="00A85FF8" w:rsidRPr="005E29DE">
        <w:rPr>
          <w:rFonts w:ascii="Arial Narrow" w:hAnsi="Arial Narrow"/>
          <w:sz w:val="28"/>
          <w:szCs w:val="28"/>
        </w:rPr>
        <w:t xml:space="preserve"> deste edital, </w:t>
      </w:r>
      <w:r w:rsidR="00A85FF8" w:rsidRPr="005E29DE">
        <w:rPr>
          <w:rFonts w:ascii="Arial Narrow" w:hAnsi="Arial Narrow"/>
          <w:b/>
          <w:sz w:val="28"/>
          <w:szCs w:val="28"/>
        </w:rPr>
        <w:t>devidamente preenchido e assinado por seu representante legal</w:t>
      </w:r>
      <w:r w:rsidR="00A85FF8" w:rsidRPr="005E29DE">
        <w:rPr>
          <w:rFonts w:ascii="Arial Narrow" w:hAnsi="Arial Narrow"/>
          <w:sz w:val="28"/>
          <w:szCs w:val="28"/>
        </w:rPr>
        <w:t xml:space="preserve">, em conformidade com os estatutos e Certidão de registro apresentados, </w:t>
      </w:r>
      <w:r w:rsidR="00A85FF8" w:rsidRPr="005E29DE">
        <w:rPr>
          <w:rFonts w:ascii="Arial Narrow" w:hAnsi="Arial Narrow"/>
          <w:b/>
          <w:sz w:val="28"/>
          <w:szCs w:val="28"/>
        </w:rPr>
        <w:t>ou por procurador</w:t>
      </w:r>
      <w:r w:rsidR="00A85FF8" w:rsidRPr="005E29DE">
        <w:rPr>
          <w:rFonts w:ascii="Arial Narrow" w:hAnsi="Arial Narrow"/>
          <w:sz w:val="28"/>
          <w:szCs w:val="28"/>
        </w:rPr>
        <w:t>, investido de poderes para tal, caso em que será exigido o instrumento de mandato, se for o caso.</w:t>
      </w:r>
    </w:p>
    <w:p w:rsidR="00A85FF8" w:rsidRPr="00E32E7F" w:rsidRDefault="00A85FF8" w:rsidP="00A85FF8">
      <w:pPr>
        <w:spacing w:before="120" w:after="120" w:line="360" w:lineRule="auto"/>
        <w:ind w:right="476"/>
        <w:contextualSpacing/>
        <w:jc w:val="both"/>
        <w:rPr>
          <w:rFonts w:ascii="Arial Narrow" w:hAnsi="Arial Narrow"/>
          <w:b/>
          <w:sz w:val="24"/>
          <w:szCs w:val="24"/>
        </w:rPr>
      </w:pPr>
    </w:p>
    <w:p w:rsidR="00A85FF8" w:rsidRPr="00045AC3" w:rsidRDefault="00A85FF8" w:rsidP="00045AC3">
      <w:pPr>
        <w:spacing w:before="120" w:after="120" w:line="360" w:lineRule="auto"/>
        <w:ind w:left="454" w:right="476"/>
        <w:contextualSpacing/>
        <w:jc w:val="both"/>
        <w:rPr>
          <w:rFonts w:ascii="Arial Narrow" w:hAnsi="Arial Narrow"/>
          <w:b/>
          <w:sz w:val="24"/>
          <w:szCs w:val="24"/>
        </w:rPr>
      </w:pPr>
      <w:r w:rsidRPr="00E32E7F">
        <w:rPr>
          <w:rFonts w:ascii="Arial Narrow" w:hAnsi="Arial Narrow"/>
          <w:b/>
          <w:sz w:val="24"/>
          <w:szCs w:val="24"/>
        </w:rPr>
        <w:t>NOTA:</w:t>
      </w:r>
    </w:p>
    <w:tbl>
      <w:tblPr>
        <w:tblW w:w="4645" w:type="pct"/>
        <w:tblInd w:w="637" w:type="dxa"/>
        <w:tblCellMar>
          <w:left w:w="70" w:type="dxa"/>
          <w:right w:w="70" w:type="dxa"/>
        </w:tblCellMar>
        <w:tblLook w:val="0000" w:firstRow="0" w:lastRow="0" w:firstColumn="0" w:lastColumn="0" w:noHBand="0" w:noVBand="0"/>
      </w:tblPr>
      <w:tblGrid>
        <w:gridCol w:w="8341"/>
      </w:tblGrid>
      <w:tr w:rsidR="00A85FF8" w:rsidRPr="00045AC3" w:rsidTr="00045AC3">
        <w:trPr>
          <w:trHeight w:val="276"/>
        </w:trPr>
        <w:tc>
          <w:tcPr>
            <w:tcW w:w="5000" w:type="pct"/>
          </w:tcPr>
          <w:p w:rsidR="00A85FF8" w:rsidRPr="00045AC3" w:rsidRDefault="00A85FF8" w:rsidP="00045AC3">
            <w:pPr>
              <w:snapToGrid w:val="0"/>
              <w:spacing w:before="120" w:after="120" w:line="360" w:lineRule="auto"/>
              <w:ind w:left="454"/>
              <w:contextualSpacing/>
              <w:jc w:val="both"/>
              <w:rPr>
                <w:rFonts w:ascii="Arial Narrow" w:hAnsi="Arial Narrow"/>
                <w:b/>
                <w:sz w:val="24"/>
                <w:szCs w:val="24"/>
              </w:rPr>
            </w:pPr>
            <w:r w:rsidRPr="00045AC3">
              <w:rPr>
                <w:rFonts w:ascii="Arial Narrow" w:hAnsi="Arial Narrow"/>
                <w:b/>
                <w:sz w:val="24"/>
                <w:szCs w:val="24"/>
              </w:rPr>
              <w:t>Os documen</w:t>
            </w:r>
            <w:r w:rsidR="00045AC3" w:rsidRPr="00045AC3">
              <w:rPr>
                <w:rFonts w:ascii="Arial Narrow" w:hAnsi="Arial Narrow"/>
                <w:b/>
                <w:sz w:val="24"/>
                <w:szCs w:val="24"/>
              </w:rPr>
              <w:t>tos constantes nos subitens do 3</w:t>
            </w:r>
            <w:r w:rsidRPr="00045AC3">
              <w:rPr>
                <w:rFonts w:ascii="Arial Narrow" w:hAnsi="Arial Narrow"/>
                <w:b/>
                <w:sz w:val="24"/>
                <w:szCs w:val="24"/>
              </w:rPr>
              <w:t>.3. b que não possuírem os PRAZO DE VALIDADE expresso no corpo do formulário, deverão, OBRIGATORIAMENTE, ter a data de emissão não superior à 90 (noventa) dias anteriores a data de abertura das propostas</w:t>
            </w:r>
            <w:r w:rsidR="00045AC3" w:rsidRPr="00045AC3">
              <w:rPr>
                <w:rFonts w:ascii="Arial Narrow" w:hAnsi="Arial Narrow"/>
                <w:b/>
                <w:sz w:val="24"/>
                <w:szCs w:val="24"/>
              </w:rPr>
              <w:t>. O documento referido no item 3</w:t>
            </w:r>
            <w:r w:rsidRPr="00045AC3">
              <w:rPr>
                <w:rFonts w:ascii="Arial Narrow" w:hAnsi="Arial Narrow"/>
                <w:b/>
                <w:sz w:val="24"/>
                <w:szCs w:val="24"/>
              </w:rPr>
              <w:t>.2. não poderá ter data de emissão superior à 30 (trinta) dias anteriores a data da abertura das propostas.</w:t>
            </w:r>
          </w:p>
        </w:tc>
      </w:tr>
    </w:tbl>
    <w:p w:rsidR="00045AC3" w:rsidRDefault="00245859" w:rsidP="00045AC3">
      <w:pPr>
        <w:pStyle w:val="Lista2"/>
        <w:spacing w:before="120" w:after="120" w:line="360" w:lineRule="auto"/>
        <w:ind w:left="0" w:firstLine="0"/>
        <w:jc w:val="both"/>
        <w:rPr>
          <w:rFonts w:ascii="Arial Narrow" w:hAnsi="Arial Narrow"/>
          <w:b/>
          <w:sz w:val="24"/>
          <w:szCs w:val="24"/>
        </w:rPr>
      </w:pPr>
      <w:r w:rsidRPr="00E32E7F">
        <w:rPr>
          <w:rFonts w:ascii="Arial Narrow" w:hAnsi="Arial Narrow"/>
          <w:b/>
          <w:sz w:val="24"/>
          <w:szCs w:val="24"/>
        </w:rPr>
        <w:tab/>
      </w:r>
    </w:p>
    <w:p w:rsidR="00245859" w:rsidRDefault="00157551" w:rsidP="00045AC3">
      <w:pPr>
        <w:pStyle w:val="Lista2"/>
        <w:spacing w:before="120" w:after="120" w:line="360" w:lineRule="auto"/>
        <w:ind w:left="0" w:firstLine="0"/>
        <w:jc w:val="both"/>
        <w:rPr>
          <w:rFonts w:ascii="Arial Narrow" w:hAnsi="Arial Narrow"/>
          <w:b/>
          <w:sz w:val="28"/>
          <w:szCs w:val="28"/>
        </w:rPr>
      </w:pPr>
      <w:r>
        <w:rPr>
          <w:rFonts w:ascii="Arial Narrow" w:hAnsi="Arial Narrow"/>
          <w:b/>
          <w:sz w:val="28"/>
          <w:szCs w:val="28"/>
        </w:rPr>
        <w:t xml:space="preserve">04 - </w:t>
      </w:r>
      <w:r w:rsidR="00245859" w:rsidRPr="00045AC3">
        <w:rPr>
          <w:rFonts w:ascii="Arial Narrow" w:hAnsi="Arial Narrow"/>
          <w:b/>
          <w:sz w:val="28"/>
          <w:szCs w:val="28"/>
          <w:u w:val="single"/>
        </w:rPr>
        <w:t>DA PROPOSTA DE PREÇO - ENVELOPE 02</w:t>
      </w:r>
      <w:r w:rsidR="00245859" w:rsidRPr="00045AC3">
        <w:rPr>
          <w:rFonts w:ascii="Arial Narrow" w:hAnsi="Arial Narrow"/>
          <w:b/>
          <w:sz w:val="28"/>
          <w:szCs w:val="28"/>
        </w:rPr>
        <w:t>:</w:t>
      </w:r>
    </w:p>
    <w:p w:rsidR="003F5776" w:rsidRDefault="00245859" w:rsidP="00B52B4B">
      <w:pPr>
        <w:pStyle w:val="Lista3"/>
        <w:spacing w:before="120" w:after="120" w:line="360" w:lineRule="auto"/>
        <w:ind w:left="426" w:hanging="426"/>
        <w:jc w:val="both"/>
        <w:rPr>
          <w:rFonts w:ascii="Arial Narrow" w:hAnsi="Arial Narrow"/>
          <w:sz w:val="28"/>
          <w:szCs w:val="28"/>
        </w:rPr>
      </w:pPr>
      <w:r w:rsidRPr="00045AC3">
        <w:rPr>
          <w:rFonts w:ascii="Arial Narrow" w:hAnsi="Arial Narrow"/>
          <w:sz w:val="28"/>
          <w:szCs w:val="28"/>
        </w:rPr>
        <w:t xml:space="preserve">4.1. </w:t>
      </w:r>
      <w:r w:rsidR="003F5776" w:rsidRPr="00045AC3">
        <w:rPr>
          <w:rFonts w:ascii="Arial Narrow" w:hAnsi="Arial Narrow"/>
          <w:sz w:val="28"/>
          <w:szCs w:val="28"/>
        </w:rPr>
        <w:t>Conside</w:t>
      </w:r>
      <w:r w:rsidR="003F5776">
        <w:rPr>
          <w:rFonts w:ascii="Arial Narrow" w:hAnsi="Arial Narrow"/>
          <w:sz w:val="28"/>
          <w:szCs w:val="28"/>
        </w:rPr>
        <w:t>rando que deverão estar incluídos o</w:t>
      </w:r>
      <w:r w:rsidR="003F5776" w:rsidRPr="0092568D">
        <w:rPr>
          <w:rFonts w:ascii="Arial Narrow" w:hAnsi="Arial Narrow"/>
          <w:sz w:val="28"/>
          <w:szCs w:val="28"/>
        </w:rPr>
        <w:t xml:space="preserve"> preço unitário para o fornecimento de cada item do objeto deste edital, e preço global, expressos em reais, nos quais devem estar incluídas todas as despesas, especialmente com taxas, impostos, encargos sociais, fiscais, administrativos, material, mão-de-obra, inclusive fretes, instalações, obras e todos os tributos incidentes, e demais condições para o fornecimento</w:t>
      </w:r>
      <w:r w:rsidR="003F5776">
        <w:rPr>
          <w:rFonts w:ascii="Arial Narrow" w:hAnsi="Arial Narrow"/>
          <w:sz w:val="28"/>
          <w:szCs w:val="28"/>
        </w:rPr>
        <w:t xml:space="preserve">, conforme modelo constante no </w:t>
      </w:r>
      <w:r w:rsidR="003F5776" w:rsidRPr="009956C0">
        <w:rPr>
          <w:rFonts w:ascii="Arial Narrow" w:hAnsi="Arial Narrow"/>
          <w:b/>
          <w:sz w:val="28"/>
          <w:szCs w:val="28"/>
        </w:rPr>
        <w:t>ANEXO VI</w:t>
      </w:r>
      <w:r w:rsidR="003F5776" w:rsidRPr="009956C0">
        <w:rPr>
          <w:rFonts w:ascii="Arial Narrow" w:hAnsi="Arial Narrow"/>
          <w:sz w:val="28"/>
          <w:szCs w:val="28"/>
        </w:rPr>
        <w:t xml:space="preserve"> deste</w:t>
      </w:r>
      <w:r w:rsidR="003F5776">
        <w:rPr>
          <w:rFonts w:ascii="Arial Narrow" w:hAnsi="Arial Narrow"/>
          <w:sz w:val="28"/>
          <w:szCs w:val="28"/>
        </w:rPr>
        <w:t xml:space="preserve"> edital</w:t>
      </w:r>
      <w:r w:rsidR="003F5776" w:rsidRPr="0092568D">
        <w:rPr>
          <w:rFonts w:ascii="Arial Narrow" w:hAnsi="Arial Narrow"/>
          <w:sz w:val="28"/>
          <w:szCs w:val="28"/>
        </w:rPr>
        <w:t>;</w:t>
      </w:r>
      <w:r w:rsidR="003F5776" w:rsidRPr="0092568D">
        <w:rPr>
          <w:rFonts w:ascii="Arial Narrow" w:hAnsi="Arial Narrow"/>
          <w:sz w:val="28"/>
          <w:szCs w:val="28"/>
        </w:rPr>
        <w:tab/>
      </w:r>
    </w:p>
    <w:p w:rsidR="003F52A9" w:rsidRDefault="003F52A9" w:rsidP="00B52B4B">
      <w:pPr>
        <w:pStyle w:val="Lista3"/>
        <w:spacing w:before="120" w:after="120" w:line="360" w:lineRule="auto"/>
        <w:ind w:left="426" w:hanging="426"/>
        <w:jc w:val="both"/>
        <w:rPr>
          <w:rFonts w:ascii="Arial Narrow" w:hAnsi="Arial Narrow"/>
          <w:sz w:val="28"/>
          <w:szCs w:val="28"/>
        </w:rPr>
      </w:pPr>
    </w:p>
    <w:p w:rsidR="00245859" w:rsidRDefault="00245859" w:rsidP="00B52B4B">
      <w:pPr>
        <w:pStyle w:val="Lista3"/>
        <w:numPr>
          <w:ilvl w:val="2"/>
          <w:numId w:val="4"/>
        </w:numPr>
        <w:spacing w:before="120" w:after="120" w:line="360" w:lineRule="auto"/>
        <w:ind w:left="426" w:hanging="426"/>
        <w:jc w:val="both"/>
        <w:rPr>
          <w:rFonts w:ascii="Arial Narrow" w:hAnsi="Arial Narrow"/>
          <w:sz w:val="28"/>
          <w:szCs w:val="28"/>
        </w:rPr>
      </w:pPr>
      <w:r w:rsidRPr="00045AC3">
        <w:rPr>
          <w:rFonts w:ascii="Arial Narrow" w:hAnsi="Arial Narrow"/>
          <w:sz w:val="28"/>
          <w:szCs w:val="28"/>
        </w:rPr>
        <w:t>A validade da proposta nunca inferior a 30 (tr</w:t>
      </w:r>
      <w:r w:rsidR="00B52B4B">
        <w:rPr>
          <w:rFonts w:ascii="Arial Narrow" w:hAnsi="Arial Narrow"/>
          <w:sz w:val="28"/>
          <w:szCs w:val="28"/>
        </w:rPr>
        <w:t xml:space="preserve">inta) dias, a contar da data de </w:t>
      </w:r>
      <w:r w:rsidR="002D334D">
        <w:rPr>
          <w:rFonts w:ascii="Arial Narrow" w:hAnsi="Arial Narrow"/>
          <w:sz w:val="28"/>
          <w:szCs w:val="28"/>
        </w:rPr>
        <w:t>a</w:t>
      </w:r>
      <w:r w:rsidRPr="00045AC3">
        <w:rPr>
          <w:rFonts w:ascii="Arial Narrow" w:hAnsi="Arial Narrow"/>
          <w:sz w:val="28"/>
          <w:szCs w:val="28"/>
        </w:rPr>
        <w:t>bertura das propostas, sendo que em caso de omissão, considerar-se-á o mínimo estabelecido;</w:t>
      </w:r>
    </w:p>
    <w:p w:rsidR="00245859" w:rsidRDefault="00B52B4B" w:rsidP="00B52B4B">
      <w:pPr>
        <w:pStyle w:val="Lista2"/>
        <w:numPr>
          <w:ilvl w:val="1"/>
          <w:numId w:val="4"/>
        </w:numPr>
        <w:tabs>
          <w:tab w:val="clear" w:pos="720"/>
          <w:tab w:val="num" w:pos="426"/>
        </w:tabs>
        <w:spacing w:before="120" w:after="120" w:line="360" w:lineRule="auto"/>
        <w:ind w:left="426" w:hanging="426"/>
        <w:jc w:val="both"/>
        <w:rPr>
          <w:rFonts w:ascii="Arial Narrow" w:hAnsi="Arial Narrow"/>
          <w:sz w:val="28"/>
          <w:szCs w:val="28"/>
        </w:rPr>
      </w:pPr>
      <w:r>
        <w:rPr>
          <w:rFonts w:ascii="Arial Narrow" w:hAnsi="Arial Narrow"/>
          <w:sz w:val="28"/>
          <w:szCs w:val="28"/>
        </w:rPr>
        <w:t xml:space="preserve">  </w:t>
      </w:r>
      <w:r w:rsidR="00245859" w:rsidRPr="00045AC3">
        <w:rPr>
          <w:rFonts w:ascii="Arial Narrow" w:hAnsi="Arial Narrow"/>
          <w:sz w:val="28"/>
          <w:szCs w:val="28"/>
        </w:rPr>
        <w:t>A proposta, uma vez aberta, vincula o licitante obrigando-o a fornecer os serviços e produtos a ele adjudicados.</w:t>
      </w:r>
    </w:p>
    <w:p w:rsidR="00B74434" w:rsidRDefault="00157551" w:rsidP="00B74434">
      <w:pPr>
        <w:pStyle w:val="WW-Lista2"/>
        <w:spacing w:before="120" w:after="120" w:line="360" w:lineRule="auto"/>
        <w:ind w:left="0" w:firstLine="0"/>
        <w:jc w:val="both"/>
        <w:rPr>
          <w:rFonts w:ascii="Arial Narrow" w:hAnsi="Arial Narrow"/>
          <w:sz w:val="28"/>
          <w:szCs w:val="28"/>
        </w:rPr>
      </w:pPr>
      <w:r w:rsidRPr="00EA6A96">
        <w:rPr>
          <w:rFonts w:ascii="Arial Narrow" w:hAnsi="Arial Narrow"/>
          <w:b/>
          <w:sz w:val="28"/>
          <w:szCs w:val="28"/>
        </w:rPr>
        <w:t xml:space="preserve">05 </w:t>
      </w:r>
      <w:r w:rsidR="00B74434" w:rsidRPr="00EA6A96">
        <w:rPr>
          <w:rFonts w:ascii="Arial Narrow" w:hAnsi="Arial Narrow"/>
          <w:b/>
          <w:sz w:val="28"/>
          <w:szCs w:val="28"/>
        </w:rPr>
        <w:t xml:space="preserve"> – </w:t>
      </w:r>
      <w:r w:rsidRPr="00EA6A96">
        <w:rPr>
          <w:rFonts w:ascii="Arial Narrow" w:hAnsi="Arial Narrow"/>
          <w:b/>
          <w:sz w:val="28"/>
          <w:szCs w:val="28"/>
          <w:u w:val="single"/>
        </w:rPr>
        <w:t xml:space="preserve"> </w:t>
      </w:r>
      <w:r w:rsidR="00B74434" w:rsidRPr="00EA6A96">
        <w:rPr>
          <w:rFonts w:ascii="Arial Narrow" w:hAnsi="Arial Narrow"/>
          <w:b/>
          <w:sz w:val="28"/>
          <w:szCs w:val="28"/>
          <w:u w:val="single"/>
        </w:rPr>
        <w:t>DO JULGAMENTO</w:t>
      </w:r>
      <w:r w:rsidRPr="00157551">
        <w:rPr>
          <w:rFonts w:ascii="Arial Narrow" w:hAnsi="Arial Narrow"/>
          <w:sz w:val="28"/>
          <w:szCs w:val="28"/>
        </w:rPr>
        <w:t>:</w:t>
      </w:r>
    </w:p>
    <w:p w:rsidR="00B52B4B" w:rsidRPr="004D76C8" w:rsidRDefault="00157551" w:rsidP="00B52B4B">
      <w:pPr>
        <w:pStyle w:val="WW-Lista2"/>
        <w:spacing w:before="120" w:after="120" w:line="360" w:lineRule="auto"/>
        <w:ind w:left="454" w:hanging="454"/>
        <w:jc w:val="both"/>
        <w:rPr>
          <w:rFonts w:ascii="Arial Narrow" w:hAnsi="Arial Narrow"/>
          <w:sz w:val="28"/>
          <w:szCs w:val="28"/>
        </w:rPr>
      </w:pPr>
      <w:r w:rsidRPr="00157551">
        <w:rPr>
          <w:rFonts w:ascii="Arial Narrow" w:hAnsi="Arial Narrow"/>
          <w:sz w:val="28"/>
          <w:szCs w:val="28"/>
        </w:rPr>
        <w:t>5.1.</w:t>
      </w:r>
      <w:r w:rsidRPr="00157551">
        <w:rPr>
          <w:rFonts w:ascii="Arial Narrow" w:hAnsi="Arial Narrow"/>
          <w:sz w:val="28"/>
          <w:szCs w:val="28"/>
        </w:rPr>
        <w:tab/>
      </w:r>
      <w:r w:rsidR="00B52B4B">
        <w:rPr>
          <w:rFonts w:ascii="Arial Narrow" w:hAnsi="Arial Narrow"/>
          <w:sz w:val="28"/>
          <w:szCs w:val="28"/>
        </w:rPr>
        <w:t xml:space="preserve"> </w:t>
      </w:r>
      <w:r w:rsidRPr="00157551">
        <w:rPr>
          <w:rFonts w:ascii="Arial Narrow" w:hAnsi="Arial Narrow"/>
          <w:sz w:val="28"/>
          <w:szCs w:val="28"/>
        </w:rPr>
        <w:t>O critério de</w:t>
      </w:r>
      <w:r w:rsidR="00245859" w:rsidRPr="00157551">
        <w:rPr>
          <w:rFonts w:ascii="Arial Narrow" w:hAnsi="Arial Narrow"/>
          <w:sz w:val="28"/>
          <w:szCs w:val="28"/>
        </w:rPr>
        <w:t xml:space="preserve"> j</w:t>
      </w:r>
      <w:r w:rsidR="00B76FBD">
        <w:rPr>
          <w:rFonts w:ascii="Arial Narrow" w:hAnsi="Arial Narrow"/>
          <w:sz w:val="28"/>
          <w:szCs w:val="28"/>
        </w:rPr>
        <w:t>ulgamento é o menor preço global</w:t>
      </w:r>
      <w:r w:rsidR="00245859" w:rsidRPr="00157551">
        <w:rPr>
          <w:rFonts w:ascii="Arial Narrow" w:hAnsi="Arial Narrow"/>
          <w:sz w:val="28"/>
          <w:szCs w:val="28"/>
        </w:rPr>
        <w:t xml:space="preserve"> para </w:t>
      </w:r>
      <w:r w:rsidRPr="00157551">
        <w:rPr>
          <w:rFonts w:ascii="Arial Narrow" w:hAnsi="Arial Narrow"/>
          <w:sz w:val="28"/>
          <w:szCs w:val="28"/>
        </w:rPr>
        <w:t>fornecimento</w:t>
      </w:r>
      <w:r w:rsidR="00AA688A">
        <w:rPr>
          <w:rFonts w:ascii="Arial Narrow" w:hAnsi="Arial Narrow"/>
          <w:sz w:val="28"/>
          <w:szCs w:val="28"/>
        </w:rPr>
        <w:t xml:space="preserve"> </w:t>
      </w:r>
      <w:r w:rsidR="00AA688A" w:rsidRPr="004D76C8">
        <w:rPr>
          <w:rFonts w:ascii="Arial Narrow" w:hAnsi="Arial Narrow"/>
          <w:sz w:val="28"/>
          <w:szCs w:val="28"/>
        </w:rPr>
        <w:t>de cada item do objeto – julgamento cindido</w:t>
      </w:r>
      <w:r w:rsidRPr="004D76C8">
        <w:rPr>
          <w:rFonts w:ascii="Arial Narrow" w:hAnsi="Arial Narrow"/>
          <w:sz w:val="28"/>
          <w:szCs w:val="28"/>
        </w:rPr>
        <w:t>, sendo considerada vencedora apenas uma licitante</w:t>
      </w:r>
      <w:r w:rsidR="00AA688A" w:rsidRPr="004D76C8">
        <w:rPr>
          <w:rFonts w:ascii="Arial Narrow" w:hAnsi="Arial Narrow"/>
          <w:sz w:val="28"/>
          <w:szCs w:val="28"/>
        </w:rPr>
        <w:t xml:space="preserve"> para cada item</w:t>
      </w:r>
      <w:r w:rsidRPr="004D76C8">
        <w:rPr>
          <w:rFonts w:ascii="Arial Narrow" w:hAnsi="Arial Narrow"/>
          <w:sz w:val="28"/>
          <w:szCs w:val="28"/>
        </w:rPr>
        <w:t>.</w:t>
      </w:r>
    </w:p>
    <w:p w:rsidR="00245859" w:rsidRPr="00157551" w:rsidRDefault="00245859" w:rsidP="00B52B4B">
      <w:pPr>
        <w:pStyle w:val="WW-Lista2"/>
        <w:spacing w:before="120" w:after="120" w:line="360" w:lineRule="auto"/>
        <w:ind w:left="454" w:hanging="454"/>
        <w:jc w:val="both"/>
        <w:rPr>
          <w:rFonts w:ascii="Arial Narrow" w:hAnsi="Arial Narrow"/>
          <w:sz w:val="28"/>
          <w:szCs w:val="28"/>
        </w:rPr>
      </w:pPr>
      <w:r w:rsidRPr="00157551">
        <w:rPr>
          <w:rFonts w:ascii="Arial Narrow" w:hAnsi="Arial Narrow"/>
          <w:sz w:val="28"/>
          <w:szCs w:val="28"/>
        </w:rPr>
        <w:t>5.2.</w:t>
      </w:r>
      <w:r w:rsidRPr="00157551">
        <w:rPr>
          <w:rFonts w:ascii="Arial Narrow" w:hAnsi="Arial Narrow"/>
          <w:sz w:val="28"/>
          <w:szCs w:val="28"/>
        </w:rPr>
        <w:tab/>
      </w:r>
      <w:r w:rsidR="00B52B4B">
        <w:rPr>
          <w:rFonts w:ascii="Arial Narrow" w:hAnsi="Arial Narrow"/>
          <w:sz w:val="28"/>
          <w:szCs w:val="28"/>
        </w:rPr>
        <w:t xml:space="preserve"> </w:t>
      </w:r>
      <w:r w:rsidRPr="00157551">
        <w:rPr>
          <w:rFonts w:ascii="Arial Narrow" w:hAnsi="Arial Narrow"/>
          <w:sz w:val="28"/>
          <w:szCs w:val="28"/>
        </w:rPr>
        <w:t>A Comissão de licitações irá sugerir sobre a aceitação ou rejeição das propostas apresentadas, e as classificará em ordem crescente de preços, após análise dos demais fat</w:t>
      </w:r>
      <w:r w:rsidR="008B35AC">
        <w:rPr>
          <w:rFonts w:ascii="Arial Narrow" w:hAnsi="Arial Narrow"/>
          <w:sz w:val="28"/>
          <w:szCs w:val="28"/>
        </w:rPr>
        <w:t>ores estabelecidos neste Edital.</w:t>
      </w:r>
    </w:p>
    <w:p w:rsidR="00B52B4B" w:rsidRDefault="00245859" w:rsidP="00B52B4B">
      <w:pPr>
        <w:pStyle w:val="Lista2"/>
        <w:spacing w:before="120" w:after="120" w:line="360" w:lineRule="auto"/>
        <w:ind w:left="454" w:hanging="454"/>
        <w:jc w:val="both"/>
        <w:rPr>
          <w:rFonts w:ascii="Arial Narrow" w:hAnsi="Arial Narrow"/>
          <w:sz w:val="28"/>
          <w:szCs w:val="28"/>
        </w:rPr>
      </w:pPr>
      <w:r w:rsidRPr="00157551">
        <w:rPr>
          <w:rFonts w:ascii="Arial Narrow" w:hAnsi="Arial Narrow"/>
          <w:sz w:val="28"/>
          <w:szCs w:val="28"/>
        </w:rPr>
        <w:t xml:space="preserve">5.3. </w:t>
      </w:r>
      <w:r w:rsidRPr="00157551">
        <w:rPr>
          <w:rFonts w:ascii="Arial Narrow" w:hAnsi="Arial Narrow"/>
          <w:sz w:val="28"/>
          <w:szCs w:val="28"/>
        </w:rPr>
        <w:tab/>
      </w:r>
      <w:r w:rsidR="00B52B4B">
        <w:rPr>
          <w:rFonts w:ascii="Arial Narrow" w:hAnsi="Arial Narrow"/>
          <w:sz w:val="28"/>
          <w:szCs w:val="28"/>
        </w:rPr>
        <w:t xml:space="preserve"> </w:t>
      </w:r>
      <w:r w:rsidRPr="00157551">
        <w:rPr>
          <w:rFonts w:ascii="Arial Narrow" w:hAnsi="Arial Narrow"/>
          <w:sz w:val="28"/>
          <w:szCs w:val="28"/>
        </w:rPr>
        <w:t>No caso de empate em preços entre duas ou mais pro</w:t>
      </w:r>
      <w:r w:rsidR="00A85FF8" w:rsidRPr="00157551">
        <w:rPr>
          <w:rFonts w:ascii="Arial Narrow" w:hAnsi="Arial Narrow"/>
          <w:sz w:val="28"/>
          <w:szCs w:val="28"/>
        </w:rPr>
        <w:t>postas, a classificação se fará</w:t>
      </w:r>
      <w:r w:rsidRPr="00157551">
        <w:rPr>
          <w:rFonts w:ascii="Arial Narrow" w:hAnsi="Arial Narrow"/>
          <w:sz w:val="28"/>
          <w:szCs w:val="28"/>
        </w:rPr>
        <w:t xml:space="preserve"> por sorteio, em ato público, para o qual todos</w:t>
      </w:r>
      <w:r w:rsidR="008B35AC">
        <w:rPr>
          <w:rFonts w:ascii="Arial Narrow" w:hAnsi="Arial Narrow"/>
          <w:sz w:val="28"/>
          <w:szCs w:val="28"/>
        </w:rPr>
        <w:t xml:space="preserve"> os licitantes serão convocados.</w:t>
      </w:r>
    </w:p>
    <w:p w:rsidR="003F52A9" w:rsidRDefault="003F52A9" w:rsidP="00B52B4B">
      <w:pPr>
        <w:pStyle w:val="Lista2"/>
        <w:spacing w:before="120" w:after="120" w:line="360" w:lineRule="auto"/>
        <w:ind w:left="454" w:hanging="454"/>
        <w:jc w:val="both"/>
        <w:rPr>
          <w:rFonts w:ascii="Arial Narrow" w:hAnsi="Arial Narrow"/>
          <w:sz w:val="28"/>
          <w:szCs w:val="28"/>
        </w:rPr>
      </w:pPr>
    </w:p>
    <w:p w:rsidR="00245859" w:rsidRPr="001057D0" w:rsidRDefault="00245859" w:rsidP="00B52B4B">
      <w:pPr>
        <w:pStyle w:val="Lista2"/>
        <w:spacing w:before="120" w:after="120" w:line="360" w:lineRule="auto"/>
        <w:ind w:left="454" w:hanging="454"/>
        <w:jc w:val="both"/>
        <w:rPr>
          <w:rFonts w:ascii="Arial Narrow" w:hAnsi="Arial Narrow"/>
          <w:sz w:val="28"/>
          <w:szCs w:val="28"/>
        </w:rPr>
      </w:pPr>
      <w:r w:rsidRPr="001057D0">
        <w:rPr>
          <w:rFonts w:ascii="Arial Narrow" w:hAnsi="Arial Narrow"/>
          <w:sz w:val="28"/>
          <w:szCs w:val="28"/>
        </w:rPr>
        <w:t>5.4.</w:t>
      </w:r>
      <w:r w:rsidRPr="001057D0">
        <w:rPr>
          <w:rFonts w:ascii="Arial Narrow" w:hAnsi="Arial Narrow"/>
          <w:sz w:val="28"/>
          <w:szCs w:val="28"/>
        </w:rPr>
        <w:tab/>
        <w:t>Serão desclassificadas as propostas que não atenderem às condições aqui estabelecidas</w:t>
      </w:r>
      <w:r w:rsidR="008B35AC" w:rsidRPr="001057D0">
        <w:rPr>
          <w:rFonts w:ascii="Arial Narrow" w:hAnsi="Arial Narrow"/>
          <w:sz w:val="28"/>
          <w:szCs w:val="28"/>
        </w:rPr>
        <w:t>.</w:t>
      </w:r>
    </w:p>
    <w:p w:rsidR="00157551" w:rsidRPr="00B74434" w:rsidRDefault="00157551" w:rsidP="00157551">
      <w:pPr>
        <w:pStyle w:val="Lista2"/>
        <w:spacing w:before="120" w:after="120" w:line="360" w:lineRule="auto"/>
        <w:ind w:left="454" w:hanging="454"/>
        <w:jc w:val="both"/>
        <w:rPr>
          <w:rFonts w:ascii="Arial Narrow" w:hAnsi="Arial Narrow"/>
          <w:color w:val="0070C0"/>
          <w:sz w:val="28"/>
          <w:szCs w:val="28"/>
        </w:rPr>
      </w:pPr>
    </w:p>
    <w:p w:rsidR="00245859" w:rsidRDefault="00245859" w:rsidP="00157551">
      <w:pPr>
        <w:pStyle w:val="Lista2"/>
        <w:spacing w:before="120" w:after="120" w:line="360" w:lineRule="auto"/>
        <w:ind w:left="454" w:hanging="454"/>
        <w:jc w:val="both"/>
        <w:rPr>
          <w:rFonts w:ascii="Arial Narrow" w:hAnsi="Arial Narrow"/>
          <w:sz w:val="28"/>
          <w:szCs w:val="28"/>
        </w:rPr>
      </w:pPr>
      <w:r w:rsidRPr="00157551">
        <w:rPr>
          <w:rFonts w:ascii="Arial Narrow" w:hAnsi="Arial Narrow"/>
          <w:sz w:val="28"/>
          <w:szCs w:val="28"/>
        </w:rPr>
        <w:t>5.5.</w:t>
      </w:r>
      <w:r w:rsidRPr="00157551">
        <w:rPr>
          <w:rFonts w:ascii="Arial Narrow" w:hAnsi="Arial Narrow"/>
          <w:sz w:val="28"/>
          <w:szCs w:val="28"/>
        </w:rPr>
        <w:tab/>
        <w:t xml:space="preserve">Quando todos os licitantes forem inabilitados ou todas as propostas forem desclassificadas, por não atenderem às exigências deste ato convocatório ou </w:t>
      </w:r>
      <w:r w:rsidRPr="00157551">
        <w:rPr>
          <w:rFonts w:ascii="Arial Narrow" w:hAnsi="Arial Narrow"/>
          <w:sz w:val="28"/>
          <w:szCs w:val="28"/>
        </w:rPr>
        <w:lastRenderedPageBreak/>
        <w:t>contiverem preços excessivos ou manifestamente inexeqüíveis, a Comissão poderá fixar aos licitantes o prazo de 03 (três) dias úteis para a apresentação de outras propostas, sanadas as causas que deram motivo à des</w:t>
      </w:r>
      <w:r w:rsidR="008B35AC">
        <w:rPr>
          <w:rFonts w:ascii="Arial Narrow" w:hAnsi="Arial Narrow"/>
          <w:sz w:val="28"/>
          <w:szCs w:val="28"/>
        </w:rPr>
        <w:t>classificação e/ou inabilitação.</w:t>
      </w:r>
      <w:r w:rsidRPr="00157551">
        <w:rPr>
          <w:rFonts w:ascii="Arial Narrow" w:hAnsi="Arial Narrow"/>
          <w:sz w:val="28"/>
          <w:szCs w:val="28"/>
        </w:rPr>
        <w:t xml:space="preserve">   </w:t>
      </w:r>
    </w:p>
    <w:p w:rsidR="008B35AC" w:rsidRDefault="008B35AC" w:rsidP="00245859">
      <w:pPr>
        <w:spacing w:before="120" w:after="120" w:line="360" w:lineRule="auto"/>
        <w:jc w:val="both"/>
        <w:rPr>
          <w:rFonts w:ascii="Arial Narrow" w:hAnsi="Arial Narrow"/>
          <w:b/>
          <w:sz w:val="28"/>
          <w:szCs w:val="28"/>
        </w:rPr>
      </w:pPr>
      <w:r w:rsidRPr="00EA6A96">
        <w:rPr>
          <w:rFonts w:ascii="Arial Narrow" w:hAnsi="Arial Narrow"/>
          <w:b/>
          <w:sz w:val="28"/>
          <w:szCs w:val="28"/>
        </w:rPr>
        <w:t xml:space="preserve">06 - </w:t>
      </w:r>
      <w:r w:rsidRPr="00EA6A96">
        <w:rPr>
          <w:rFonts w:ascii="Arial Narrow" w:hAnsi="Arial Narrow"/>
          <w:b/>
          <w:sz w:val="28"/>
          <w:szCs w:val="28"/>
          <w:u w:val="single"/>
        </w:rPr>
        <w:t>DO RECURSO</w:t>
      </w:r>
      <w:r w:rsidRPr="00EA6A96">
        <w:rPr>
          <w:rFonts w:ascii="Arial Narrow" w:hAnsi="Arial Narrow"/>
          <w:b/>
          <w:sz w:val="28"/>
          <w:szCs w:val="28"/>
        </w:rPr>
        <w:t>:</w:t>
      </w:r>
    </w:p>
    <w:p w:rsidR="00245859" w:rsidRDefault="00245859" w:rsidP="008B35AC">
      <w:pPr>
        <w:spacing w:before="120" w:after="120" w:line="360" w:lineRule="auto"/>
        <w:ind w:left="454" w:hanging="454"/>
        <w:jc w:val="both"/>
        <w:rPr>
          <w:rFonts w:ascii="Arial Narrow" w:hAnsi="Arial Narrow"/>
          <w:sz w:val="28"/>
          <w:szCs w:val="28"/>
        </w:rPr>
      </w:pPr>
      <w:r w:rsidRPr="00EA6A96">
        <w:rPr>
          <w:rFonts w:ascii="Arial Narrow" w:hAnsi="Arial Narrow"/>
          <w:sz w:val="28"/>
          <w:szCs w:val="28"/>
        </w:rPr>
        <w:t xml:space="preserve">6.1. </w:t>
      </w:r>
      <w:r w:rsidRPr="00EA6A96">
        <w:rPr>
          <w:rFonts w:ascii="Arial Narrow" w:hAnsi="Arial Narrow"/>
          <w:sz w:val="28"/>
          <w:szCs w:val="28"/>
        </w:rPr>
        <w:tab/>
        <w:t>Cabe recurso no prazo de 02 (dois) dias úteis, a contar da correspondente abertura dos envelopes</w:t>
      </w:r>
      <w:r w:rsidR="008B35AC" w:rsidRPr="00EA6A96">
        <w:rPr>
          <w:rFonts w:ascii="Arial Narrow" w:hAnsi="Arial Narrow"/>
          <w:sz w:val="28"/>
          <w:szCs w:val="28"/>
        </w:rPr>
        <w:t xml:space="preserve"> nº</w:t>
      </w:r>
      <w:r w:rsidRPr="00EA6A96">
        <w:rPr>
          <w:rFonts w:ascii="Arial Narrow" w:hAnsi="Arial Narrow"/>
          <w:sz w:val="28"/>
          <w:szCs w:val="28"/>
        </w:rPr>
        <w:t xml:space="preserve"> 01 </w:t>
      </w:r>
      <w:r w:rsidR="008B35AC" w:rsidRPr="00EA6A96">
        <w:rPr>
          <w:rFonts w:ascii="Arial Narrow" w:hAnsi="Arial Narrow"/>
          <w:sz w:val="28"/>
          <w:szCs w:val="28"/>
        </w:rPr>
        <w:t>e nº</w:t>
      </w:r>
      <w:r w:rsidRPr="00EA6A96">
        <w:rPr>
          <w:rFonts w:ascii="Arial Narrow" w:hAnsi="Arial Narrow"/>
          <w:sz w:val="28"/>
          <w:szCs w:val="28"/>
        </w:rPr>
        <w:t xml:space="preserve"> 02, bem como nos demais casos previstos na Lei </w:t>
      </w:r>
      <w:r w:rsidR="008B35AC" w:rsidRPr="00EA6A96">
        <w:rPr>
          <w:rFonts w:ascii="Arial Narrow" w:hAnsi="Arial Narrow"/>
          <w:sz w:val="28"/>
          <w:szCs w:val="28"/>
        </w:rPr>
        <w:t>nº</w:t>
      </w:r>
      <w:r w:rsidRPr="00EA6A96">
        <w:rPr>
          <w:rFonts w:ascii="Arial Narrow" w:hAnsi="Arial Narrow"/>
          <w:sz w:val="28"/>
          <w:szCs w:val="28"/>
        </w:rPr>
        <w:t xml:space="preserve"> </w:t>
      </w:r>
      <w:r w:rsidR="008B35AC" w:rsidRPr="00EA6A96">
        <w:rPr>
          <w:rFonts w:ascii="Arial Narrow" w:hAnsi="Arial Narrow"/>
          <w:sz w:val="28"/>
          <w:szCs w:val="28"/>
        </w:rPr>
        <w:t>8.666/93.</w:t>
      </w:r>
    </w:p>
    <w:p w:rsidR="00245859" w:rsidRPr="00EA6A96" w:rsidRDefault="00245859" w:rsidP="008B35AC">
      <w:pPr>
        <w:pStyle w:val="Recuodecorpodetexto2"/>
        <w:spacing w:before="120" w:after="120" w:line="360" w:lineRule="auto"/>
        <w:ind w:left="454" w:hanging="454"/>
        <w:rPr>
          <w:sz w:val="28"/>
          <w:szCs w:val="28"/>
        </w:rPr>
      </w:pPr>
      <w:r w:rsidRPr="00EA6A96">
        <w:rPr>
          <w:sz w:val="28"/>
          <w:szCs w:val="28"/>
        </w:rPr>
        <w:t xml:space="preserve">6.2. </w:t>
      </w:r>
      <w:r w:rsidRPr="00EA6A96">
        <w:rPr>
          <w:sz w:val="28"/>
          <w:szCs w:val="28"/>
        </w:rPr>
        <w:tab/>
        <w:t>Os recursos eventualmente interpostos serão apreciados pela Comissão de Licitações, que se mantiver seu julgamento os e</w:t>
      </w:r>
      <w:r w:rsidR="008B35AC" w:rsidRPr="00EA6A96">
        <w:rPr>
          <w:sz w:val="28"/>
          <w:szCs w:val="28"/>
        </w:rPr>
        <w:t>ncaminhará ao Presidente do CAU</w:t>
      </w:r>
      <w:r w:rsidR="00B52B4B">
        <w:rPr>
          <w:sz w:val="28"/>
          <w:szCs w:val="28"/>
          <w:lang w:val="pt-BR"/>
        </w:rPr>
        <w:t>/</w:t>
      </w:r>
      <w:r w:rsidRPr="00EA6A96">
        <w:rPr>
          <w:sz w:val="28"/>
          <w:szCs w:val="28"/>
        </w:rPr>
        <w:t xml:space="preserve">RS, em conformidade o Art. 109 da Lei 8.666/93. </w:t>
      </w:r>
    </w:p>
    <w:p w:rsidR="00EA6A96" w:rsidRDefault="00EA6A96" w:rsidP="00EA6A96">
      <w:pPr>
        <w:pStyle w:val="Padro"/>
        <w:spacing w:before="120" w:after="120" w:line="360" w:lineRule="auto"/>
        <w:jc w:val="both"/>
        <w:rPr>
          <w:rFonts w:ascii="Arial Narrow" w:hAnsi="Arial Narrow"/>
          <w:b/>
          <w:sz w:val="28"/>
          <w:szCs w:val="28"/>
        </w:rPr>
      </w:pPr>
      <w:r w:rsidRPr="0055265A">
        <w:rPr>
          <w:rFonts w:ascii="Arial Narrow" w:hAnsi="Arial Narrow"/>
          <w:b/>
          <w:sz w:val="28"/>
          <w:szCs w:val="28"/>
        </w:rPr>
        <w:t xml:space="preserve">07 – </w:t>
      </w:r>
      <w:r w:rsidRPr="0055265A">
        <w:rPr>
          <w:rFonts w:ascii="Arial Narrow" w:hAnsi="Arial Narrow"/>
          <w:b/>
          <w:sz w:val="28"/>
          <w:szCs w:val="28"/>
          <w:u w:val="single"/>
        </w:rPr>
        <w:t>DA ADJUDICAÇÃO</w:t>
      </w:r>
      <w:r w:rsidRPr="0055265A">
        <w:rPr>
          <w:rFonts w:ascii="Arial Narrow" w:hAnsi="Arial Narrow"/>
          <w:b/>
          <w:sz w:val="28"/>
          <w:szCs w:val="28"/>
        </w:rPr>
        <w:t>:</w:t>
      </w:r>
    </w:p>
    <w:p w:rsidR="00245859" w:rsidRDefault="00831176" w:rsidP="00EA6A96">
      <w:pPr>
        <w:pStyle w:val="Padro"/>
        <w:spacing w:before="120" w:after="120" w:line="360" w:lineRule="auto"/>
        <w:ind w:left="454"/>
        <w:jc w:val="both"/>
        <w:rPr>
          <w:rFonts w:ascii="Arial Narrow" w:hAnsi="Arial Narrow"/>
          <w:sz w:val="28"/>
          <w:szCs w:val="28"/>
        </w:rPr>
      </w:pPr>
      <w:r w:rsidRPr="00831176">
        <w:rPr>
          <w:rFonts w:ascii="Arial Narrow" w:hAnsi="Arial Narrow"/>
          <w:sz w:val="28"/>
          <w:szCs w:val="28"/>
        </w:rPr>
        <w:t xml:space="preserve">A adjudicação </w:t>
      </w:r>
      <w:r w:rsidR="00245859" w:rsidRPr="00831176">
        <w:rPr>
          <w:rFonts w:ascii="Arial Narrow" w:hAnsi="Arial Narrow"/>
          <w:sz w:val="28"/>
          <w:szCs w:val="28"/>
        </w:rPr>
        <w:t xml:space="preserve">do objeto desta licitação será </w:t>
      </w:r>
      <w:r w:rsidR="00245859" w:rsidRPr="003563A3">
        <w:rPr>
          <w:rFonts w:ascii="Arial Narrow" w:hAnsi="Arial Narrow"/>
          <w:sz w:val="28"/>
          <w:szCs w:val="28"/>
        </w:rPr>
        <w:t>feita mediante</w:t>
      </w:r>
      <w:r w:rsidRPr="003563A3">
        <w:rPr>
          <w:rFonts w:ascii="Arial Narrow" w:hAnsi="Arial Narrow"/>
          <w:sz w:val="28"/>
          <w:szCs w:val="28"/>
        </w:rPr>
        <w:t xml:space="preserve"> contrato</w:t>
      </w:r>
      <w:r w:rsidR="00B76FBD" w:rsidRPr="003563A3">
        <w:rPr>
          <w:rFonts w:ascii="Arial Narrow" w:hAnsi="Arial Narrow"/>
          <w:sz w:val="28"/>
          <w:szCs w:val="28"/>
        </w:rPr>
        <w:t>(s)</w:t>
      </w:r>
      <w:r w:rsidRPr="003563A3">
        <w:rPr>
          <w:rFonts w:ascii="Arial Narrow" w:hAnsi="Arial Narrow"/>
          <w:sz w:val="28"/>
          <w:szCs w:val="28"/>
        </w:rPr>
        <w:t xml:space="preserve"> e</w:t>
      </w:r>
      <w:r w:rsidR="00245859" w:rsidRPr="003563A3">
        <w:rPr>
          <w:rFonts w:ascii="Arial Narrow" w:hAnsi="Arial Narrow"/>
          <w:sz w:val="28"/>
          <w:szCs w:val="28"/>
        </w:rPr>
        <w:t xml:space="preserve"> nota</w:t>
      </w:r>
      <w:r w:rsidR="00B76FBD" w:rsidRPr="003563A3">
        <w:rPr>
          <w:rFonts w:ascii="Arial Narrow" w:hAnsi="Arial Narrow"/>
          <w:sz w:val="28"/>
          <w:szCs w:val="28"/>
        </w:rPr>
        <w:t>(s)</w:t>
      </w:r>
      <w:r w:rsidR="00245859" w:rsidRPr="00831176">
        <w:rPr>
          <w:rFonts w:ascii="Arial Narrow" w:hAnsi="Arial Narrow"/>
          <w:sz w:val="28"/>
          <w:szCs w:val="28"/>
        </w:rPr>
        <w:t xml:space="preserve"> de empenho, observadas as condições estipuladas neste edital e na legislação pertinente.</w:t>
      </w:r>
    </w:p>
    <w:p w:rsidR="00EA6A96" w:rsidRDefault="00EA6A96" w:rsidP="00245859">
      <w:pPr>
        <w:pStyle w:val="Lista3"/>
        <w:spacing w:before="120" w:after="120" w:line="360" w:lineRule="auto"/>
        <w:ind w:left="0" w:firstLine="0"/>
        <w:jc w:val="both"/>
        <w:rPr>
          <w:rFonts w:ascii="Arial Narrow" w:hAnsi="Arial Narrow"/>
          <w:b/>
          <w:sz w:val="28"/>
          <w:szCs w:val="28"/>
        </w:rPr>
      </w:pPr>
      <w:r w:rsidRPr="0055265A">
        <w:rPr>
          <w:rFonts w:ascii="Arial Narrow" w:hAnsi="Arial Narrow"/>
          <w:b/>
          <w:sz w:val="28"/>
          <w:szCs w:val="28"/>
        </w:rPr>
        <w:t xml:space="preserve">08 – </w:t>
      </w:r>
      <w:r w:rsidRPr="0055265A">
        <w:rPr>
          <w:rFonts w:ascii="Arial Narrow" w:hAnsi="Arial Narrow"/>
          <w:b/>
          <w:sz w:val="28"/>
          <w:szCs w:val="28"/>
          <w:u w:val="single"/>
        </w:rPr>
        <w:t>DA NOTA DE EMPENHO</w:t>
      </w:r>
      <w:r w:rsidRPr="0055265A">
        <w:rPr>
          <w:rFonts w:ascii="Arial Narrow" w:hAnsi="Arial Narrow"/>
          <w:b/>
          <w:sz w:val="28"/>
          <w:szCs w:val="28"/>
        </w:rPr>
        <w:t>:</w:t>
      </w:r>
      <w:r w:rsidR="00245859" w:rsidRPr="0055265A">
        <w:rPr>
          <w:rFonts w:ascii="Arial Narrow" w:hAnsi="Arial Narrow"/>
          <w:b/>
          <w:sz w:val="28"/>
          <w:szCs w:val="28"/>
        </w:rPr>
        <w:tab/>
      </w:r>
    </w:p>
    <w:p w:rsidR="003F52A9" w:rsidRPr="0055265A" w:rsidRDefault="003F52A9" w:rsidP="00245859">
      <w:pPr>
        <w:pStyle w:val="Lista3"/>
        <w:spacing w:before="120" w:after="120" w:line="360" w:lineRule="auto"/>
        <w:ind w:left="0" w:firstLine="0"/>
        <w:jc w:val="both"/>
        <w:rPr>
          <w:rFonts w:ascii="Arial Narrow" w:hAnsi="Arial Narrow"/>
          <w:b/>
          <w:sz w:val="28"/>
          <w:szCs w:val="28"/>
        </w:rPr>
      </w:pPr>
    </w:p>
    <w:p w:rsidR="00245859" w:rsidRPr="004D76C8" w:rsidRDefault="00245859" w:rsidP="00EA6A96">
      <w:pPr>
        <w:pStyle w:val="Lista3"/>
        <w:spacing w:before="120" w:after="120" w:line="360" w:lineRule="auto"/>
        <w:ind w:left="454" w:firstLine="0"/>
        <w:jc w:val="both"/>
        <w:rPr>
          <w:rFonts w:ascii="Arial Narrow" w:hAnsi="Arial Narrow"/>
          <w:sz w:val="28"/>
          <w:szCs w:val="28"/>
        </w:rPr>
      </w:pPr>
      <w:r w:rsidRPr="004D76C8">
        <w:rPr>
          <w:rFonts w:ascii="Arial Narrow" w:hAnsi="Arial Narrow"/>
          <w:sz w:val="28"/>
          <w:szCs w:val="28"/>
        </w:rPr>
        <w:t>O</w:t>
      </w:r>
      <w:r w:rsidR="00B76FBD" w:rsidRPr="004D76C8">
        <w:rPr>
          <w:rFonts w:ascii="Arial Narrow" w:hAnsi="Arial Narrow"/>
          <w:sz w:val="28"/>
          <w:szCs w:val="28"/>
        </w:rPr>
        <w:t>(s)</w:t>
      </w:r>
      <w:r w:rsidRPr="004D76C8">
        <w:rPr>
          <w:rFonts w:ascii="Arial Narrow" w:hAnsi="Arial Narrow"/>
          <w:sz w:val="28"/>
          <w:szCs w:val="28"/>
        </w:rPr>
        <w:t xml:space="preserve"> licitante</w:t>
      </w:r>
      <w:r w:rsidR="00B76FBD" w:rsidRPr="004D76C8">
        <w:rPr>
          <w:rFonts w:ascii="Arial Narrow" w:hAnsi="Arial Narrow"/>
          <w:sz w:val="28"/>
          <w:szCs w:val="28"/>
        </w:rPr>
        <w:t>(s)</w:t>
      </w:r>
      <w:r w:rsidRPr="004D76C8">
        <w:rPr>
          <w:rFonts w:ascii="Arial Narrow" w:hAnsi="Arial Narrow"/>
          <w:sz w:val="28"/>
          <w:szCs w:val="28"/>
        </w:rPr>
        <w:t xml:space="preserve"> vencedor</w:t>
      </w:r>
      <w:r w:rsidR="00B76FBD" w:rsidRPr="004D76C8">
        <w:rPr>
          <w:rFonts w:ascii="Arial Narrow" w:hAnsi="Arial Narrow"/>
          <w:sz w:val="28"/>
          <w:szCs w:val="28"/>
        </w:rPr>
        <w:t>(es)</w:t>
      </w:r>
      <w:r w:rsidRPr="004D76C8">
        <w:rPr>
          <w:rFonts w:ascii="Arial Narrow" w:hAnsi="Arial Narrow"/>
          <w:sz w:val="28"/>
          <w:szCs w:val="28"/>
        </w:rPr>
        <w:t xml:space="preserve"> deverá</w:t>
      </w:r>
      <w:r w:rsidR="00B76FBD" w:rsidRPr="004D76C8">
        <w:rPr>
          <w:rFonts w:ascii="Arial Narrow" w:hAnsi="Arial Narrow"/>
          <w:sz w:val="28"/>
          <w:szCs w:val="28"/>
        </w:rPr>
        <w:t>(ão)</w:t>
      </w:r>
      <w:r w:rsidRPr="004D76C8">
        <w:rPr>
          <w:rFonts w:ascii="Arial Narrow" w:hAnsi="Arial Narrow"/>
          <w:sz w:val="28"/>
          <w:szCs w:val="28"/>
        </w:rPr>
        <w:t xml:space="preserve"> receber, no prazo de </w:t>
      </w:r>
      <w:r w:rsidR="00AF3B5D" w:rsidRPr="004D76C8">
        <w:rPr>
          <w:rFonts w:ascii="Arial Narrow" w:hAnsi="Arial Narrow"/>
          <w:sz w:val="28"/>
          <w:szCs w:val="28"/>
        </w:rPr>
        <w:t>até 05 (ci</w:t>
      </w:r>
      <w:r w:rsidR="00454464" w:rsidRPr="004D76C8">
        <w:rPr>
          <w:rFonts w:ascii="Arial Narrow" w:hAnsi="Arial Narrow"/>
          <w:sz w:val="28"/>
          <w:szCs w:val="28"/>
        </w:rPr>
        <w:t>n</w:t>
      </w:r>
      <w:r w:rsidR="00AF3B5D" w:rsidRPr="004D76C8">
        <w:rPr>
          <w:rFonts w:ascii="Arial Narrow" w:hAnsi="Arial Narrow"/>
          <w:sz w:val="28"/>
          <w:szCs w:val="28"/>
        </w:rPr>
        <w:t>co</w:t>
      </w:r>
      <w:r w:rsidRPr="004D76C8">
        <w:rPr>
          <w:rFonts w:ascii="Arial Narrow" w:hAnsi="Arial Narrow"/>
          <w:sz w:val="28"/>
          <w:szCs w:val="28"/>
        </w:rPr>
        <w:t>) dias úteis, a contar da</w:t>
      </w:r>
      <w:r w:rsidR="00AA6286" w:rsidRPr="004D76C8">
        <w:rPr>
          <w:rFonts w:ascii="Arial Narrow" w:hAnsi="Arial Narrow"/>
          <w:sz w:val="28"/>
          <w:szCs w:val="28"/>
        </w:rPr>
        <w:t xml:space="preserve"> solicitação dos produtos,</w:t>
      </w:r>
      <w:r w:rsidR="00B003EA" w:rsidRPr="004D76C8">
        <w:rPr>
          <w:rFonts w:ascii="Arial Narrow" w:hAnsi="Arial Narrow"/>
          <w:sz w:val="28"/>
          <w:szCs w:val="28"/>
        </w:rPr>
        <w:t xml:space="preserve"> a</w:t>
      </w:r>
      <w:r w:rsidR="00B76FBD" w:rsidRPr="004D76C8">
        <w:rPr>
          <w:rFonts w:ascii="Arial Narrow" w:hAnsi="Arial Narrow"/>
          <w:sz w:val="28"/>
          <w:szCs w:val="28"/>
        </w:rPr>
        <w:t>(s)</w:t>
      </w:r>
      <w:r w:rsidR="00B003EA" w:rsidRPr="004D76C8">
        <w:rPr>
          <w:rFonts w:ascii="Arial Narrow" w:hAnsi="Arial Narrow"/>
          <w:sz w:val="28"/>
          <w:szCs w:val="28"/>
        </w:rPr>
        <w:t xml:space="preserve"> nota</w:t>
      </w:r>
      <w:r w:rsidR="00B76FBD" w:rsidRPr="004D76C8">
        <w:rPr>
          <w:rFonts w:ascii="Arial Narrow" w:hAnsi="Arial Narrow"/>
          <w:sz w:val="28"/>
          <w:szCs w:val="28"/>
        </w:rPr>
        <w:t>(s)</w:t>
      </w:r>
      <w:r w:rsidR="00B003EA" w:rsidRPr="004D76C8">
        <w:rPr>
          <w:rFonts w:ascii="Arial Narrow" w:hAnsi="Arial Narrow"/>
          <w:sz w:val="28"/>
          <w:szCs w:val="28"/>
        </w:rPr>
        <w:t xml:space="preserve"> de empenho.</w:t>
      </w:r>
    </w:p>
    <w:p w:rsidR="00EA6A96" w:rsidRPr="004D76C8" w:rsidRDefault="00EA6A96" w:rsidP="00245859">
      <w:pPr>
        <w:pStyle w:val="Lista3"/>
        <w:spacing w:before="120" w:after="120" w:line="360" w:lineRule="auto"/>
        <w:ind w:left="0" w:firstLine="0"/>
        <w:jc w:val="both"/>
        <w:rPr>
          <w:rFonts w:ascii="Arial Narrow" w:hAnsi="Arial Narrow"/>
          <w:sz w:val="28"/>
          <w:szCs w:val="28"/>
        </w:rPr>
      </w:pPr>
    </w:p>
    <w:p w:rsidR="00EA6A96" w:rsidRDefault="00EA6A96" w:rsidP="00245859">
      <w:pPr>
        <w:pStyle w:val="Lista3"/>
        <w:spacing w:before="120" w:after="120" w:line="360" w:lineRule="auto"/>
        <w:ind w:left="0" w:firstLine="0"/>
        <w:jc w:val="both"/>
        <w:rPr>
          <w:rFonts w:ascii="Arial Narrow" w:hAnsi="Arial Narrow"/>
          <w:b/>
          <w:sz w:val="28"/>
          <w:szCs w:val="28"/>
        </w:rPr>
      </w:pPr>
      <w:r w:rsidRPr="0055265A">
        <w:rPr>
          <w:rFonts w:ascii="Arial Narrow" w:hAnsi="Arial Narrow"/>
          <w:b/>
          <w:sz w:val="28"/>
          <w:szCs w:val="28"/>
        </w:rPr>
        <w:lastRenderedPageBreak/>
        <w:t xml:space="preserve">09 – </w:t>
      </w:r>
      <w:r w:rsidRPr="0055265A">
        <w:rPr>
          <w:rFonts w:ascii="Arial Narrow" w:hAnsi="Arial Narrow"/>
          <w:b/>
          <w:sz w:val="28"/>
          <w:szCs w:val="28"/>
          <w:u w:val="single"/>
        </w:rPr>
        <w:t>DAS PENALIDADES</w:t>
      </w:r>
      <w:r w:rsidRPr="0055265A">
        <w:rPr>
          <w:rFonts w:ascii="Arial Narrow" w:hAnsi="Arial Narrow"/>
          <w:b/>
          <w:sz w:val="28"/>
          <w:szCs w:val="28"/>
        </w:rPr>
        <w:t>:</w:t>
      </w:r>
    </w:p>
    <w:p w:rsidR="003F52A9" w:rsidRPr="0055265A" w:rsidRDefault="003F52A9" w:rsidP="00245859">
      <w:pPr>
        <w:pStyle w:val="Lista3"/>
        <w:spacing w:before="120" w:after="120" w:line="360" w:lineRule="auto"/>
        <w:ind w:left="0" w:firstLine="0"/>
        <w:jc w:val="both"/>
        <w:rPr>
          <w:rFonts w:ascii="Arial Narrow" w:hAnsi="Arial Narrow"/>
          <w:b/>
          <w:sz w:val="28"/>
          <w:szCs w:val="28"/>
        </w:rPr>
      </w:pPr>
    </w:p>
    <w:p w:rsidR="00245859" w:rsidRDefault="00245859" w:rsidP="00EA6A96">
      <w:pPr>
        <w:pStyle w:val="Lista3"/>
        <w:spacing w:before="120" w:after="120" w:line="360" w:lineRule="auto"/>
        <w:ind w:left="454" w:hanging="454"/>
        <w:jc w:val="both"/>
        <w:rPr>
          <w:rFonts w:ascii="Arial Narrow" w:hAnsi="Arial Narrow"/>
          <w:sz w:val="28"/>
          <w:szCs w:val="28"/>
        </w:rPr>
      </w:pPr>
      <w:r w:rsidRPr="0055265A">
        <w:rPr>
          <w:rFonts w:ascii="Arial Narrow" w:hAnsi="Arial Narrow"/>
          <w:sz w:val="28"/>
          <w:szCs w:val="28"/>
        </w:rPr>
        <w:t xml:space="preserve">9.1. </w:t>
      </w:r>
      <w:r w:rsidR="00B52B4B">
        <w:rPr>
          <w:rFonts w:ascii="Arial Narrow" w:hAnsi="Arial Narrow"/>
          <w:sz w:val="28"/>
          <w:szCs w:val="28"/>
        </w:rPr>
        <w:t xml:space="preserve"> </w:t>
      </w:r>
      <w:r w:rsidRPr="0055265A">
        <w:rPr>
          <w:rFonts w:ascii="Arial Narrow" w:hAnsi="Arial Narrow"/>
          <w:sz w:val="28"/>
          <w:szCs w:val="28"/>
        </w:rPr>
        <w:t xml:space="preserve">Ocorrendo atraso injustificado, ou com justificativa não aceita pelo </w:t>
      </w:r>
      <w:r w:rsidR="00AA6286">
        <w:rPr>
          <w:rFonts w:ascii="Arial Narrow" w:hAnsi="Arial Narrow"/>
          <w:sz w:val="28"/>
          <w:szCs w:val="28"/>
        </w:rPr>
        <w:t>CAU/</w:t>
      </w:r>
      <w:r w:rsidRPr="0055265A">
        <w:rPr>
          <w:rFonts w:ascii="Arial Narrow" w:hAnsi="Arial Narrow"/>
          <w:sz w:val="28"/>
          <w:szCs w:val="28"/>
        </w:rPr>
        <w:t>RS, no cumprimento do objeto contratado, mormente no que tange as datas de entrega</w:t>
      </w:r>
      <w:r w:rsidR="00B003EA">
        <w:rPr>
          <w:rFonts w:ascii="Arial Narrow" w:hAnsi="Arial Narrow"/>
          <w:sz w:val="28"/>
          <w:szCs w:val="28"/>
        </w:rPr>
        <w:t xml:space="preserve"> </w:t>
      </w:r>
      <w:r w:rsidR="00AA6286">
        <w:rPr>
          <w:rFonts w:ascii="Arial Narrow" w:hAnsi="Arial Narrow"/>
          <w:sz w:val="28"/>
          <w:szCs w:val="28"/>
        </w:rPr>
        <w:t>dos produtos</w:t>
      </w:r>
      <w:r w:rsidRPr="0055265A">
        <w:rPr>
          <w:rFonts w:ascii="Arial Narrow" w:hAnsi="Arial Narrow"/>
          <w:sz w:val="28"/>
          <w:szCs w:val="28"/>
        </w:rPr>
        <w:t xml:space="preserve">, incidirá multa moratória de 2% sobre o valor total do </w:t>
      </w:r>
      <w:r w:rsidR="00AA6286">
        <w:rPr>
          <w:rFonts w:ascii="Arial Narrow" w:hAnsi="Arial Narrow"/>
          <w:sz w:val="28"/>
          <w:szCs w:val="28"/>
        </w:rPr>
        <w:t>pedido</w:t>
      </w:r>
      <w:r w:rsidRPr="0055265A">
        <w:rPr>
          <w:rFonts w:ascii="Arial Narrow" w:hAnsi="Arial Narrow"/>
          <w:sz w:val="28"/>
          <w:szCs w:val="28"/>
        </w:rPr>
        <w:t>, para cada dez dias de atraso;</w:t>
      </w:r>
    </w:p>
    <w:p w:rsidR="003F52A9" w:rsidRPr="0055265A" w:rsidRDefault="003F52A9" w:rsidP="00EA6A96">
      <w:pPr>
        <w:pStyle w:val="Lista3"/>
        <w:spacing w:before="120" w:after="120" w:line="360" w:lineRule="auto"/>
        <w:ind w:left="454" w:hanging="454"/>
        <w:jc w:val="both"/>
        <w:rPr>
          <w:rFonts w:ascii="Arial Narrow" w:hAnsi="Arial Narrow"/>
          <w:sz w:val="28"/>
          <w:szCs w:val="28"/>
        </w:rPr>
      </w:pPr>
    </w:p>
    <w:p w:rsidR="00245859" w:rsidRDefault="00245859" w:rsidP="00EA6A96">
      <w:pPr>
        <w:pStyle w:val="Lista3"/>
        <w:spacing w:before="120" w:after="120" w:line="360" w:lineRule="auto"/>
        <w:ind w:left="454" w:hanging="454"/>
        <w:jc w:val="both"/>
        <w:rPr>
          <w:rFonts w:ascii="Arial Narrow" w:hAnsi="Arial Narrow"/>
          <w:sz w:val="28"/>
          <w:szCs w:val="28"/>
        </w:rPr>
      </w:pPr>
      <w:r w:rsidRPr="0055265A">
        <w:rPr>
          <w:rFonts w:ascii="Arial Narrow" w:hAnsi="Arial Narrow"/>
          <w:sz w:val="28"/>
          <w:szCs w:val="28"/>
        </w:rPr>
        <w:t xml:space="preserve">9.2. </w:t>
      </w:r>
      <w:r w:rsidRPr="0055265A">
        <w:rPr>
          <w:rFonts w:ascii="Arial Narrow" w:hAnsi="Arial Narrow"/>
          <w:sz w:val="28"/>
          <w:szCs w:val="28"/>
        </w:rPr>
        <w:tab/>
      </w:r>
      <w:r w:rsidR="00B52B4B">
        <w:rPr>
          <w:rFonts w:ascii="Arial Narrow" w:hAnsi="Arial Narrow"/>
          <w:sz w:val="28"/>
          <w:szCs w:val="28"/>
        </w:rPr>
        <w:t xml:space="preserve"> </w:t>
      </w:r>
      <w:r w:rsidRPr="0055265A">
        <w:rPr>
          <w:rFonts w:ascii="Arial Narrow" w:hAnsi="Arial Narrow"/>
          <w:sz w:val="28"/>
          <w:szCs w:val="28"/>
        </w:rPr>
        <w:t xml:space="preserve">Pela inexecução total ou parcial do fornecimento do objeto desta licitação, ou pela desistência após a adjudicação, o </w:t>
      </w:r>
      <w:r w:rsidR="00EA6A96" w:rsidRPr="0055265A">
        <w:rPr>
          <w:rFonts w:ascii="Arial Narrow" w:hAnsi="Arial Narrow"/>
          <w:sz w:val="28"/>
          <w:szCs w:val="28"/>
        </w:rPr>
        <w:t>CAU</w:t>
      </w:r>
      <w:r w:rsidR="00AA6286">
        <w:rPr>
          <w:rFonts w:ascii="Arial Narrow" w:hAnsi="Arial Narrow"/>
          <w:sz w:val="28"/>
          <w:szCs w:val="28"/>
        </w:rPr>
        <w:t>/</w:t>
      </w:r>
      <w:r w:rsidRPr="0055265A">
        <w:rPr>
          <w:rFonts w:ascii="Arial Narrow" w:hAnsi="Arial Narrow"/>
          <w:sz w:val="28"/>
          <w:szCs w:val="28"/>
        </w:rPr>
        <w:t>RS poderá aplicar as seguintes penalidades:</w:t>
      </w:r>
    </w:p>
    <w:p w:rsidR="00245859" w:rsidRDefault="00245859" w:rsidP="003F52A9">
      <w:pPr>
        <w:pStyle w:val="Lista4"/>
        <w:numPr>
          <w:ilvl w:val="2"/>
          <w:numId w:val="5"/>
        </w:numPr>
        <w:spacing w:before="120" w:after="120" w:line="360" w:lineRule="auto"/>
        <w:jc w:val="both"/>
        <w:rPr>
          <w:rFonts w:ascii="Arial Narrow" w:hAnsi="Arial Narrow"/>
          <w:sz w:val="28"/>
          <w:szCs w:val="28"/>
        </w:rPr>
      </w:pPr>
      <w:r w:rsidRPr="0055265A">
        <w:rPr>
          <w:rFonts w:ascii="Arial Narrow" w:hAnsi="Arial Narrow"/>
          <w:sz w:val="28"/>
          <w:szCs w:val="28"/>
        </w:rPr>
        <w:t>Advertência, quando a irregularidade constata</w:t>
      </w:r>
      <w:r w:rsidR="00B52B4B">
        <w:rPr>
          <w:rFonts w:ascii="Arial Narrow" w:hAnsi="Arial Narrow"/>
          <w:sz w:val="28"/>
          <w:szCs w:val="28"/>
        </w:rPr>
        <w:t xml:space="preserve">da se der inadvertidamente, sem </w:t>
      </w:r>
      <w:r w:rsidRPr="0055265A">
        <w:rPr>
          <w:rFonts w:ascii="Arial Narrow" w:hAnsi="Arial Narrow"/>
          <w:sz w:val="28"/>
          <w:szCs w:val="28"/>
        </w:rPr>
        <w:t>intenção de dano;</w:t>
      </w:r>
    </w:p>
    <w:p w:rsidR="00245859" w:rsidRDefault="00245859" w:rsidP="00B52B4B">
      <w:pPr>
        <w:pStyle w:val="Lista4"/>
        <w:widowControl w:val="0"/>
        <w:numPr>
          <w:ilvl w:val="2"/>
          <w:numId w:val="5"/>
        </w:numPr>
        <w:spacing w:before="120" w:after="120" w:line="360" w:lineRule="auto"/>
        <w:ind w:left="1247" w:hanging="1247"/>
        <w:contextualSpacing w:val="0"/>
        <w:jc w:val="both"/>
        <w:rPr>
          <w:rFonts w:ascii="Arial Narrow" w:hAnsi="Arial Narrow"/>
          <w:sz w:val="28"/>
          <w:szCs w:val="28"/>
        </w:rPr>
      </w:pPr>
      <w:r w:rsidRPr="0055265A">
        <w:rPr>
          <w:rFonts w:ascii="Arial Narrow" w:hAnsi="Arial Narrow"/>
          <w:sz w:val="28"/>
          <w:szCs w:val="28"/>
        </w:rPr>
        <w:t>Multa contratual de 5% sobre o valor da contratação;</w:t>
      </w:r>
    </w:p>
    <w:p w:rsidR="00AA6286" w:rsidRDefault="00AA6286" w:rsidP="00B52B4B">
      <w:pPr>
        <w:pStyle w:val="Lista4"/>
        <w:widowControl w:val="0"/>
        <w:numPr>
          <w:ilvl w:val="2"/>
          <w:numId w:val="5"/>
        </w:numPr>
        <w:spacing w:before="120" w:after="120" w:line="360" w:lineRule="auto"/>
        <w:ind w:left="426" w:hanging="426"/>
        <w:contextualSpacing w:val="0"/>
        <w:jc w:val="both"/>
        <w:rPr>
          <w:rFonts w:ascii="Arial Narrow" w:hAnsi="Arial Narrow"/>
          <w:sz w:val="28"/>
          <w:szCs w:val="28"/>
        </w:rPr>
      </w:pPr>
      <w:r>
        <w:rPr>
          <w:rFonts w:ascii="Arial Narrow" w:hAnsi="Arial Narrow"/>
          <w:sz w:val="28"/>
          <w:szCs w:val="28"/>
        </w:rPr>
        <w:t xml:space="preserve">Multa contratual de 20% do valor global do contrato por descumprimento </w:t>
      </w:r>
      <w:r w:rsidR="000B4FA8">
        <w:rPr>
          <w:rFonts w:ascii="Arial Narrow" w:hAnsi="Arial Narrow"/>
          <w:sz w:val="28"/>
          <w:szCs w:val="28"/>
        </w:rPr>
        <w:t>do objeto, sem prejuízo das perdas e danos;</w:t>
      </w:r>
      <w:r>
        <w:rPr>
          <w:rFonts w:ascii="Arial Narrow" w:hAnsi="Arial Narrow"/>
          <w:sz w:val="28"/>
          <w:szCs w:val="28"/>
        </w:rPr>
        <w:t xml:space="preserve"> </w:t>
      </w:r>
    </w:p>
    <w:p w:rsidR="00245859" w:rsidRDefault="00245859" w:rsidP="00B52B4B">
      <w:pPr>
        <w:pStyle w:val="Lista4"/>
        <w:numPr>
          <w:ilvl w:val="2"/>
          <w:numId w:val="5"/>
        </w:numPr>
        <w:spacing w:before="120" w:after="120" w:line="360" w:lineRule="auto"/>
        <w:ind w:left="426" w:hanging="426"/>
        <w:jc w:val="both"/>
        <w:rPr>
          <w:rFonts w:ascii="Arial Narrow" w:hAnsi="Arial Narrow"/>
          <w:sz w:val="28"/>
          <w:szCs w:val="28"/>
        </w:rPr>
      </w:pPr>
      <w:r w:rsidRPr="0055265A">
        <w:rPr>
          <w:rFonts w:ascii="Arial Narrow" w:hAnsi="Arial Narrow"/>
          <w:sz w:val="28"/>
          <w:szCs w:val="28"/>
        </w:rPr>
        <w:t>Suspensão temporária de licitar com o</w:t>
      </w:r>
      <w:r w:rsidR="0055265A" w:rsidRPr="0055265A">
        <w:rPr>
          <w:rFonts w:ascii="Arial Narrow" w:hAnsi="Arial Narrow"/>
          <w:sz w:val="28"/>
          <w:szCs w:val="28"/>
        </w:rPr>
        <w:t xml:space="preserve"> C</w:t>
      </w:r>
      <w:r w:rsidR="00AA6286">
        <w:rPr>
          <w:rFonts w:ascii="Arial Narrow" w:hAnsi="Arial Narrow"/>
          <w:sz w:val="28"/>
          <w:szCs w:val="28"/>
        </w:rPr>
        <w:t>AU/</w:t>
      </w:r>
      <w:r w:rsidRPr="0055265A">
        <w:rPr>
          <w:rFonts w:ascii="Arial Narrow" w:hAnsi="Arial Narrow"/>
          <w:sz w:val="28"/>
          <w:szCs w:val="28"/>
        </w:rPr>
        <w:t>RS, por período de até 24 (vinte e quatro) meses, quando a irregularidade, vício ou violação das obrigações contratuais ocorrer pela prática de conduta culposa;</w:t>
      </w:r>
    </w:p>
    <w:p w:rsidR="00245859" w:rsidRPr="0055265A" w:rsidRDefault="00245859" w:rsidP="00B52B4B">
      <w:pPr>
        <w:pStyle w:val="Lista4"/>
        <w:numPr>
          <w:ilvl w:val="2"/>
          <w:numId w:val="5"/>
        </w:numPr>
        <w:spacing w:before="120" w:after="120" w:line="360" w:lineRule="auto"/>
        <w:ind w:left="426" w:hanging="426"/>
        <w:jc w:val="both"/>
        <w:rPr>
          <w:rFonts w:ascii="Arial Narrow" w:hAnsi="Arial Narrow"/>
          <w:sz w:val="28"/>
          <w:szCs w:val="28"/>
        </w:rPr>
      </w:pPr>
      <w:r w:rsidRPr="0055265A">
        <w:rPr>
          <w:rFonts w:ascii="Arial Narrow" w:hAnsi="Arial Narrow"/>
          <w:sz w:val="28"/>
          <w:szCs w:val="28"/>
        </w:rPr>
        <w:t>Declaração de inidoneidade para licitar com a administração pública, quando a irregularidade, vício ou violação das obrigações contratuais ocorrer</w:t>
      </w:r>
      <w:r w:rsidR="0055265A" w:rsidRPr="0055265A">
        <w:rPr>
          <w:rFonts w:ascii="Arial Narrow" w:hAnsi="Arial Narrow"/>
          <w:sz w:val="28"/>
          <w:szCs w:val="28"/>
        </w:rPr>
        <w:t xml:space="preserve"> pela prática de conduta dolosa.</w:t>
      </w:r>
    </w:p>
    <w:p w:rsidR="0055265A" w:rsidRPr="0055265A" w:rsidRDefault="0055265A" w:rsidP="0055265A">
      <w:pPr>
        <w:pStyle w:val="Lista4"/>
        <w:spacing w:before="120" w:after="120" w:line="360" w:lineRule="auto"/>
        <w:ind w:left="720" w:firstLine="0"/>
        <w:jc w:val="both"/>
        <w:rPr>
          <w:rFonts w:ascii="Arial Narrow" w:hAnsi="Arial Narrow"/>
          <w:sz w:val="28"/>
          <w:szCs w:val="28"/>
        </w:rPr>
      </w:pPr>
    </w:p>
    <w:p w:rsidR="00245859" w:rsidRDefault="003F52A9" w:rsidP="003F52A9">
      <w:pPr>
        <w:pStyle w:val="Lista4"/>
        <w:numPr>
          <w:ilvl w:val="1"/>
          <w:numId w:val="5"/>
        </w:numPr>
        <w:tabs>
          <w:tab w:val="clear" w:pos="705"/>
          <w:tab w:val="num" w:pos="426"/>
        </w:tabs>
        <w:spacing w:before="120" w:after="120" w:line="360" w:lineRule="auto"/>
        <w:ind w:left="426" w:hanging="426"/>
        <w:jc w:val="both"/>
        <w:rPr>
          <w:rFonts w:ascii="Arial Narrow" w:hAnsi="Arial Narrow"/>
          <w:sz w:val="28"/>
          <w:szCs w:val="28"/>
        </w:rPr>
      </w:pPr>
      <w:r>
        <w:rPr>
          <w:rFonts w:ascii="Arial Narrow" w:hAnsi="Arial Narrow"/>
          <w:sz w:val="28"/>
          <w:szCs w:val="28"/>
        </w:rPr>
        <w:lastRenderedPageBreak/>
        <w:t xml:space="preserve">  </w:t>
      </w:r>
      <w:r w:rsidR="00245859" w:rsidRPr="0055265A">
        <w:rPr>
          <w:rFonts w:ascii="Arial Narrow" w:hAnsi="Arial Narrow"/>
          <w:sz w:val="28"/>
          <w:szCs w:val="28"/>
        </w:rPr>
        <w:t>Ocorrerá ainda a retenção do respectivo crédito, caso os serviços, objeto da licitação, sejam rejeitados por motivo de imperfeições, defeitos, etc., até a sua regularização (Art. 69 da Lei 8.666/93);</w:t>
      </w:r>
    </w:p>
    <w:p w:rsidR="00245859" w:rsidRDefault="00245859" w:rsidP="00EA6A96">
      <w:pPr>
        <w:pStyle w:val="Lista3"/>
        <w:spacing w:before="120" w:after="120" w:line="360" w:lineRule="auto"/>
        <w:ind w:left="454" w:hanging="454"/>
        <w:jc w:val="both"/>
        <w:rPr>
          <w:rFonts w:ascii="Arial Narrow" w:hAnsi="Arial Narrow"/>
          <w:sz w:val="28"/>
          <w:szCs w:val="28"/>
        </w:rPr>
      </w:pPr>
      <w:r w:rsidRPr="0055265A">
        <w:rPr>
          <w:rFonts w:ascii="Arial Narrow" w:hAnsi="Arial Narrow"/>
          <w:sz w:val="28"/>
          <w:szCs w:val="28"/>
        </w:rPr>
        <w:t>9.4.</w:t>
      </w:r>
      <w:r w:rsidRPr="0055265A">
        <w:rPr>
          <w:rFonts w:ascii="Arial Narrow" w:hAnsi="Arial Narrow"/>
          <w:sz w:val="28"/>
          <w:szCs w:val="28"/>
        </w:rPr>
        <w:tab/>
        <w:t>O licitante adjudicatário que deixar de executar o fornecimento do objeto da licitação, dentro das especificações e quantidades estabelecidas no contrato, será responsável pela imediata substituição ou regularização do fornecimento rejeitado, cujo tempo despendido poderá ser computado como atraso, ficando portanto sujeito à aplicação das penalidades previstas na Lei 8.666/93 e no Código de Defesa do Consumidor.</w:t>
      </w:r>
    </w:p>
    <w:p w:rsidR="00841E88" w:rsidRPr="0055265A" w:rsidRDefault="00841E88" w:rsidP="00EA6A96">
      <w:pPr>
        <w:pStyle w:val="Lista3"/>
        <w:spacing w:before="120" w:after="120" w:line="360" w:lineRule="auto"/>
        <w:ind w:left="454" w:hanging="454"/>
        <w:jc w:val="both"/>
        <w:rPr>
          <w:rFonts w:ascii="Arial Narrow" w:hAnsi="Arial Narrow"/>
          <w:sz w:val="28"/>
          <w:szCs w:val="28"/>
        </w:rPr>
      </w:pPr>
    </w:p>
    <w:p w:rsidR="00EC6E5F" w:rsidRDefault="00EC6E5F" w:rsidP="00EC6E5F">
      <w:pPr>
        <w:pStyle w:val="Padro"/>
        <w:spacing w:before="120" w:after="120" w:line="360" w:lineRule="auto"/>
        <w:jc w:val="both"/>
        <w:rPr>
          <w:rFonts w:ascii="Arial Narrow" w:hAnsi="Arial Narrow"/>
          <w:b/>
          <w:sz w:val="28"/>
          <w:szCs w:val="28"/>
        </w:rPr>
      </w:pPr>
      <w:r w:rsidRPr="00695CBF">
        <w:rPr>
          <w:rFonts w:ascii="Arial Narrow" w:hAnsi="Arial Narrow"/>
          <w:b/>
          <w:sz w:val="28"/>
          <w:szCs w:val="28"/>
        </w:rPr>
        <w:t xml:space="preserve">10 – </w:t>
      </w:r>
      <w:r>
        <w:rPr>
          <w:rFonts w:ascii="Arial Narrow" w:hAnsi="Arial Narrow"/>
          <w:b/>
          <w:sz w:val="28"/>
          <w:szCs w:val="28"/>
          <w:u w:val="single"/>
        </w:rPr>
        <w:t>DAS CARACTERÍSTICAS DO FORNECIMENTO DO OBJETO</w:t>
      </w:r>
      <w:r w:rsidRPr="00695CBF">
        <w:rPr>
          <w:rFonts w:ascii="Arial Narrow" w:hAnsi="Arial Narrow"/>
          <w:b/>
          <w:sz w:val="28"/>
          <w:szCs w:val="28"/>
        </w:rPr>
        <w:t>:</w:t>
      </w:r>
      <w:r w:rsidRPr="00695CBF">
        <w:rPr>
          <w:rFonts w:ascii="Arial Narrow" w:hAnsi="Arial Narrow"/>
          <w:b/>
          <w:sz w:val="28"/>
          <w:szCs w:val="28"/>
        </w:rPr>
        <w:tab/>
      </w:r>
    </w:p>
    <w:p w:rsidR="009D22BF" w:rsidRDefault="009D22BF" w:rsidP="00772582">
      <w:pPr>
        <w:autoSpaceDE w:val="0"/>
        <w:autoSpaceDN w:val="0"/>
        <w:adjustRightInd w:val="0"/>
        <w:spacing w:line="360" w:lineRule="auto"/>
        <w:ind w:left="426" w:hanging="426"/>
        <w:jc w:val="both"/>
        <w:rPr>
          <w:rFonts w:ascii="Arial Narrow" w:hAnsi="Arial Narrow" w:cs="Z@R38D7.tmp"/>
          <w:sz w:val="28"/>
          <w:szCs w:val="28"/>
        </w:rPr>
      </w:pPr>
      <w:r w:rsidRPr="00695CBF">
        <w:rPr>
          <w:rFonts w:ascii="Arial Narrow" w:hAnsi="Arial Narrow"/>
          <w:sz w:val="28"/>
          <w:szCs w:val="28"/>
        </w:rPr>
        <w:t>1</w:t>
      </w:r>
      <w:r>
        <w:rPr>
          <w:rFonts w:ascii="Arial Narrow" w:hAnsi="Arial Narrow"/>
          <w:sz w:val="28"/>
          <w:szCs w:val="28"/>
        </w:rPr>
        <w:t>0</w:t>
      </w:r>
      <w:r w:rsidRPr="00695CBF">
        <w:rPr>
          <w:rFonts w:ascii="Arial Narrow" w:hAnsi="Arial Narrow"/>
          <w:sz w:val="28"/>
          <w:szCs w:val="28"/>
        </w:rPr>
        <w:t>.</w:t>
      </w:r>
      <w:r>
        <w:rPr>
          <w:rFonts w:ascii="Arial Narrow" w:hAnsi="Arial Narrow"/>
          <w:sz w:val="28"/>
          <w:szCs w:val="28"/>
        </w:rPr>
        <w:t>1</w:t>
      </w:r>
      <w:r w:rsidRPr="00695CBF">
        <w:rPr>
          <w:rFonts w:ascii="Arial Narrow" w:hAnsi="Arial Narrow"/>
          <w:sz w:val="28"/>
          <w:szCs w:val="28"/>
        </w:rPr>
        <w:t xml:space="preserve">. </w:t>
      </w:r>
      <w:r w:rsidRPr="00695CBF">
        <w:rPr>
          <w:rFonts w:ascii="Arial Narrow" w:hAnsi="Arial Narrow"/>
          <w:sz w:val="28"/>
          <w:szCs w:val="28"/>
        </w:rPr>
        <w:tab/>
      </w:r>
      <w:r w:rsidRPr="009D22BF">
        <w:rPr>
          <w:rFonts w:ascii="Arial Narrow" w:hAnsi="Arial Narrow" w:cs="Z@R38D7.tmp"/>
          <w:sz w:val="28"/>
          <w:szCs w:val="28"/>
        </w:rPr>
        <w:t>Os materiais de expediente deverão ser entregue na sede do</w:t>
      </w:r>
      <w:r w:rsidR="00772582">
        <w:rPr>
          <w:rFonts w:ascii="Arial Narrow" w:hAnsi="Arial Narrow" w:cs="Z@R38D7.tmp"/>
          <w:sz w:val="28"/>
          <w:szCs w:val="28"/>
        </w:rPr>
        <w:t xml:space="preserve"> </w:t>
      </w:r>
      <w:r w:rsidRPr="009D22BF">
        <w:rPr>
          <w:rFonts w:ascii="Arial Narrow" w:hAnsi="Arial Narrow" w:cs="Z@R38D7.tmp"/>
          <w:sz w:val="28"/>
          <w:szCs w:val="28"/>
        </w:rPr>
        <w:t>CAU/</w:t>
      </w:r>
      <w:r>
        <w:rPr>
          <w:rFonts w:ascii="Arial Narrow" w:hAnsi="Arial Narrow" w:cs="Z@R38D7.tmp"/>
          <w:sz w:val="28"/>
          <w:szCs w:val="28"/>
        </w:rPr>
        <w:t>R</w:t>
      </w:r>
      <w:r w:rsidRPr="009D22BF">
        <w:rPr>
          <w:rFonts w:ascii="Arial Narrow" w:hAnsi="Arial Narrow" w:cs="Z@R38D7.tmp"/>
          <w:sz w:val="28"/>
          <w:szCs w:val="28"/>
        </w:rPr>
        <w:t>S</w:t>
      </w:r>
      <w:r>
        <w:rPr>
          <w:rFonts w:ascii="Arial Narrow" w:hAnsi="Arial Narrow" w:cs="Z@R38D7.tmp"/>
          <w:sz w:val="28"/>
          <w:szCs w:val="28"/>
        </w:rPr>
        <w:t xml:space="preserve"> sito na Trav. Ac</w:t>
      </w:r>
      <w:r w:rsidR="0038217E">
        <w:rPr>
          <w:rFonts w:ascii="Arial Narrow" w:hAnsi="Arial Narrow" w:cs="Z@R38D7.tmp"/>
          <w:sz w:val="28"/>
          <w:szCs w:val="28"/>
        </w:rPr>
        <w:t>y</w:t>
      </w:r>
      <w:r>
        <w:rPr>
          <w:rFonts w:ascii="Arial Narrow" w:hAnsi="Arial Narrow" w:cs="Z@R38D7.tmp"/>
          <w:sz w:val="28"/>
          <w:szCs w:val="28"/>
        </w:rPr>
        <w:t xml:space="preserve">lino de Carvalho,33 </w:t>
      </w:r>
      <w:r w:rsidRPr="009D22BF">
        <w:rPr>
          <w:rFonts w:ascii="Arial Narrow" w:hAnsi="Arial Narrow" w:cs="Z@R38D7.tmp"/>
          <w:sz w:val="28"/>
          <w:szCs w:val="28"/>
        </w:rPr>
        <w:t xml:space="preserve">, </w:t>
      </w:r>
      <w:r>
        <w:rPr>
          <w:rFonts w:ascii="Arial Narrow" w:hAnsi="Arial Narrow" w:cs="Z@R38D7.tmp"/>
          <w:sz w:val="28"/>
          <w:szCs w:val="28"/>
        </w:rPr>
        <w:t>2</w:t>
      </w:r>
      <w:r w:rsidRPr="009D22BF">
        <w:rPr>
          <w:rFonts w:ascii="Arial Narrow" w:hAnsi="Arial Narrow" w:cs="Z@R38D7.tmp"/>
          <w:sz w:val="28"/>
          <w:szCs w:val="28"/>
        </w:rPr>
        <w:t>º</w:t>
      </w:r>
      <w:r>
        <w:rPr>
          <w:rFonts w:ascii="Arial Narrow" w:hAnsi="Arial Narrow" w:cs="Z@R38D7.tmp"/>
          <w:sz w:val="28"/>
          <w:szCs w:val="28"/>
        </w:rPr>
        <w:t>,4º</w:t>
      </w:r>
      <w:r w:rsidRPr="009D22BF">
        <w:rPr>
          <w:rFonts w:ascii="Arial Narrow" w:hAnsi="Arial Narrow" w:cs="Z@R38D7.tmp"/>
          <w:sz w:val="28"/>
          <w:szCs w:val="28"/>
        </w:rPr>
        <w:t xml:space="preserve"> e </w:t>
      </w:r>
      <w:r>
        <w:rPr>
          <w:rFonts w:ascii="Arial Narrow" w:hAnsi="Arial Narrow" w:cs="Z@R38D7.tmp"/>
          <w:sz w:val="28"/>
          <w:szCs w:val="28"/>
        </w:rPr>
        <w:t>5</w:t>
      </w:r>
      <w:r w:rsidRPr="009D22BF">
        <w:rPr>
          <w:rFonts w:ascii="Arial Narrow" w:hAnsi="Arial Narrow" w:cs="Z@R38D7.tmp"/>
          <w:sz w:val="28"/>
          <w:szCs w:val="28"/>
        </w:rPr>
        <w:t xml:space="preserve">º andares, </w:t>
      </w:r>
      <w:r>
        <w:rPr>
          <w:rFonts w:ascii="Arial Narrow" w:hAnsi="Arial Narrow" w:cs="Z@R38D7.tmp"/>
          <w:sz w:val="28"/>
          <w:szCs w:val="28"/>
        </w:rPr>
        <w:t>Porto Alegre/RS</w:t>
      </w:r>
      <w:r w:rsidRPr="009D22BF">
        <w:rPr>
          <w:rFonts w:ascii="Arial Narrow" w:hAnsi="Arial Narrow" w:cs="Z@R38D7.tmp"/>
          <w:sz w:val="28"/>
          <w:szCs w:val="28"/>
        </w:rPr>
        <w:t>,</w:t>
      </w:r>
      <w:r w:rsidR="00772582">
        <w:rPr>
          <w:rFonts w:ascii="Arial Narrow" w:hAnsi="Arial Narrow" w:cs="Z@R38D7.tmp"/>
          <w:sz w:val="28"/>
          <w:szCs w:val="28"/>
        </w:rPr>
        <w:t xml:space="preserve"> </w:t>
      </w:r>
      <w:r w:rsidRPr="009D22BF">
        <w:rPr>
          <w:rFonts w:ascii="Arial Narrow" w:hAnsi="Arial Narrow" w:cs="Z@R38D7.tmp"/>
          <w:sz w:val="28"/>
          <w:szCs w:val="28"/>
        </w:rPr>
        <w:t>em horários e datas pré</w:t>
      </w:r>
      <w:r w:rsidR="00B923B5">
        <w:rPr>
          <w:rFonts w:ascii="Arial Narrow" w:hAnsi="Arial Narrow" w:cs="Z@R38D7.tmp"/>
          <w:sz w:val="28"/>
          <w:szCs w:val="28"/>
        </w:rPr>
        <w:t>-</w:t>
      </w:r>
      <w:r w:rsidRPr="009D22BF">
        <w:rPr>
          <w:rFonts w:ascii="Arial Narrow" w:hAnsi="Arial Narrow" w:cs="Z@R38D7.tmp"/>
          <w:sz w:val="28"/>
          <w:szCs w:val="28"/>
        </w:rPr>
        <w:t>agendadas</w:t>
      </w:r>
      <w:r w:rsidR="00D26670">
        <w:rPr>
          <w:rFonts w:ascii="Arial Narrow" w:hAnsi="Arial Narrow" w:cs="Z@R38D7.tmp"/>
          <w:sz w:val="28"/>
          <w:szCs w:val="28"/>
        </w:rPr>
        <w:t>, de acordo com o item 10.3 e também especificado no contrato;</w:t>
      </w:r>
    </w:p>
    <w:p w:rsidR="009D22BF" w:rsidRDefault="009D22BF" w:rsidP="00772582">
      <w:pPr>
        <w:autoSpaceDE w:val="0"/>
        <w:autoSpaceDN w:val="0"/>
        <w:adjustRightInd w:val="0"/>
        <w:spacing w:line="360" w:lineRule="auto"/>
        <w:ind w:left="426" w:hanging="426"/>
        <w:jc w:val="both"/>
        <w:rPr>
          <w:rFonts w:ascii="Arial Narrow" w:hAnsi="Arial Narrow" w:cs="Z@R38D7.tmp"/>
          <w:sz w:val="28"/>
          <w:szCs w:val="28"/>
        </w:rPr>
      </w:pPr>
      <w:r w:rsidRPr="00695CBF">
        <w:rPr>
          <w:rFonts w:ascii="Arial Narrow" w:hAnsi="Arial Narrow"/>
          <w:sz w:val="28"/>
          <w:szCs w:val="28"/>
        </w:rPr>
        <w:t>1</w:t>
      </w:r>
      <w:r>
        <w:rPr>
          <w:rFonts w:ascii="Arial Narrow" w:hAnsi="Arial Narrow"/>
          <w:sz w:val="28"/>
          <w:szCs w:val="28"/>
        </w:rPr>
        <w:t>0</w:t>
      </w:r>
      <w:r w:rsidRPr="00695CBF">
        <w:rPr>
          <w:rFonts w:ascii="Arial Narrow" w:hAnsi="Arial Narrow"/>
          <w:sz w:val="28"/>
          <w:szCs w:val="28"/>
        </w:rPr>
        <w:t>.</w:t>
      </w:r>
      <w:r>
        <w:rPr>
          <w:rFonts w:ascii="Arial Narrow" w:hAnsi="Arial Narrow"/>
          <w:sz w:val="28"/>
          <w:szCs w:val="28"/>
        </w:rPr>
        <w:t>2</w:t>
      </w:r>
      <w:r w:rsidRPr="00695CBF">
        <w:rPr>
          <w:rFonts w:ascii="Arial Narrow" w:hAnsi="Arial Narrow"/>
          <w:sz w:val="28"/>
          <w:szCs w:val="28"/>
        </w:rPr>
        <w:t xml:space="preserve">. </w:t>
      </w:r>
      <w:r w:rsidRPr="009D22BF">
        <w:rPr>
          <w:rFonts w:ascii="Arial Narrow" w:hAnsi="Arial Narrow" w:cs="Z@R38D7.tmp"/>
          <w:sz w:val="28"/>
          <w:szCs w:val="28"/>
        </w:rPr>
        <w:t>Os materiais constantes no Anexo II</w:t>
      </w:r>
      <w:r>
        <w:rPr>
          <w:rFonts w:ascii="Arial Narrow" w:hAnsi="Arial Narrow" w:cs="Z@R38D7.tmp"/>
          <w:sz w:val="28"/>
          <w:szCs w:val="28"/>
        </w:rPr>
        <w:t>I</w:t>
      </w:r>
      <w:r w:rsidRPr="009D22BF">
        <w:rPr>
          <w:rFonts w:ascii="Arial Narrow" w:hAnsi="Arial Narrow" w:cs="Z@R38D7.tmp"/>
          <w:sz w:val="28"/>
          <w:szCs w:val="28"/>
        </w:rPr>
        <w:t xml:space="preserve"> serão solicitados de acordo</w:t>
      </w:r>
      <w:r w:rsidR="00772582">
        <w:rPr>
          <w:rFonts w:ascii="Arial Narrow" w:hAnsi="Arial Narrow" w:cs="Z@R38D7.tmp"/>
          <w:sz w:val="28"/>
          <w:szCs w:val="28"/>
        </w:rPr>
        <w:t xml:space="preserve"> </w:t>
      </w:r>
      <w:r w:rsidRPr="009D22BF">
        <w:rPr>
          <w:rFonts w:ascii="Arial Narrow" w:hAnsi="Arial Narrow" w:cs="Z@R38D7.tmp"/>
          <w:sz w:val="28"/>
          <w:szCs w:val="28"/>
        </w:rPr>
        <w:t>com a necessidade do CAU/</w:t>
      </w:r>
      <w:r>
        <w:rPr>
          <w:rFonts w:ascii="Arial Narrow" w:hAnsi="Arial Narrow" w:cs="Z@R38D7.tmp"/>
          <w:sz w:val="28"/>
          <w:szCs w:val="28"/>
        </w:rPr>
        <w:t>R</w:t>
      </w:r>
      <w:r w:rsidRPr="009D22BF">
        <w:rPr>
          <w:rFonts w:ascii="Arial Narrow" w:hAnsi="Arial Narrow" w:cs="Z@R38D7.tmp"/>
          <w:sz w:val="28"/>
          <w:szCs w:val="28"/>
        </w:rPr>
        <w:t>S, no período estipulado no contrato, ou seja, 12</w:t>
      </w:r>
      <w:r w:rsidR="00772582">
        <w:rPr>
          <w:rFonts w:ascii="Arial Narrow" w:hAnsi="Arial Narrow" w:cs="Z@R38D7.tmp"/>
          <w:sz w:val="28"/>
          <w:szCs w:val="28"/>
        </w:rPr>
        <w:t xml:space="preserve"> </w:t>
      </w:r>
      <w:r w:rsidRPr="009D22BF">
        <w:rPr>
          <w:rFonts w:ascii="Arial Narrow" w:hAnsi="Arial Narrow" w:cs="Z@R38D7.tmp"/>
          <w:sz w:val="28"/>
          <w:szCs w:val="28"/>
        </w:rPr>
        <w:t>(doze) meses;</w:t>
      </w:r>
    </w:p>
    <w:p w:rsidR="009D22BF" w:rsidRDefault="00772582" w:rsidP="00772582">
      <w:pPr>
        <w:autoSpaceDE w:val="0"/>
        <w:autoSpaceDN w:val="0"/>
        <w:adjustRightInd w:val="0"/>
        <w:spacing w:line="360" w:lineRule="auto"/>
        <w:ind w:left="426" w:hanging="426"/>
        <w:jc w:val="both"/>
        <w:rPr>
          <w:rFonts w:ascii="Arial Narrow" w:hAnsi="Arial Narrow" w:cs="Z@R38D7.tmp"/>
          <w:sz w:val="28"/>
          <w:szCs w:val="28"/>
        </w:rPr>
      </w:pPr>
      <w:r w:rsidRPr="00695CBF">
        <w:rPr>
          <w:rFonts w:ascii="Arial Narrow" w:hAnsi="Arial Narrow"/>
          <w:sz w:val="28"/>
          <w:szCs w:val="28"/>
        </w:rPr>
        <w:t>1</w:t>
      </w:r>
      <w:r>
        <w:rPr>
          <w:rFonts w:ascii="Arial Narrow" w:hAnsi="Arial Narrow"/>
          <w:sz w:val="28"/>
          <w:szCs w:val="28"/>
        </w:rPr>
        <w:t>0</w:t>
      </w:r>
      <w:r w:rsidRPr="00695CBF">
        <w:rPr>
          <w:rFonts w:ascii="Arial Narrow" w:hAnsi="Arial Narrow"/>
          <w:sz w:val="28"/>
          <w:szCs w:val="28"/>
        </w:rPr>
        <w:t>.</w:t>
      </w:r>
      <w:r>
        <w:rPr>
          <w:rFonts w:ascii="Arial Narrow" w:hAnsi="Arial Narrow"/>
          <w:sz w:val="28"/>
          <w:szCs w:val="28"/>
        </w:rPr>
        <w:t>3</w:t>
      </w:r>
      <w:r w:rsidRPr="00695CBF">
        <w:rPr>
          <w:rFonts w:ascii="Arial Narrow" w:hAnsi="Arial Narrow"/>
          <w:sz w:val="28"/>
          <w:szCs w:val="28"/>
        </w:rPr>
        <w:t xml:space="preserve">. </w:t>
      </w:r>
      <w:r w:rsidR="00B52B4B">
        <w:rPr>
          <w:rFonts w:ascii="Arial Narrow" w:hAnsi="Arial Narrow"/>
          <w:sz w:val="28"/>
          <w:szCs w:val="28"/>
        </w:rPr>
        <w:t xml:space="preserve"> </w:t>
      </w:r>
      <w:r w:rsidR="009D22BF" w:rsidRPr="009D22BF">
        <w:rPr>
          <w:rFonts w:ascii="Arial Narrow" w:hAnsi="Arial Narrow" w:cs="Z@R38D7.tmp"/>
          <w:sz w:val="28"/>
          <w:szCs w:val="28"/>
        </w:rPr>
        <w:t>Os pedidos, nos itens e quantidades necessárias, serão efetuados</w:t>
      </w:r>
      <w:r>
        <w:rPr>
          <w:rFonts w:ascii="Arial Narrow" w:hAnsi="Arial Narrow" w:cs="Z@R38D7.tmp"/>
          <w:sz w:val="28"/>
          <w:szCs w:val="28"/>
        </w:rPr>
        <w:t xml:space="preserve"> </w:t>
      </w:r>
      <w:r w:rsidR="009D22BF" w:rsidRPr="009D22BF">
        <w:rPr>
          <w:rFonts w:ascii="Arial Narrow" w:hAnsi="Arial Narrow" w:cs="Z@R38D7.tmp"/>
          <w:sz w:val="28"/>
          <w:szCs w:val="28"/>
        </w:rPr>
        <w:t>até o dia 10 (dez) de cada mês, e a entrega deverá ocorrer 05 (cinco) dias</w:t>
      </w:r>
      <w:r>
        <w:rPr>
          <w:rFonts w:ascii="Arial Narrow" w:hAnsi="Arial Narrow" w:cs="Z@R38D7.tmp"/>
          <w:sz w:val="28"/>
          <w:szCs w:val="28"/>
        </w:rPr>
        <w:t xml:space="preserve"> </w:t>
      </w:r>
      <w:r w:rsidR="00D26670">
        <w:rPr>
          <w:rFonts w:ascii="Arial Narrow" w:hAnsi="Arial Narrow" w:cs="Z@R38D7.tmp"/>
          <w:sz w:val="28"/>
          <w:szCs w:val="28"/>
        </w:rPr>
        <w:t xml:space="preserve">corridos </w:t>
      </w:r>
      <w:r w:rsidR="009D22BF" w:rsidRPr="009D22BF">
        <w:rPr>
          <w:rFonts w:ascii="Arial Narrow" w:hAnsi="Arial Narrow" w:cs="Z@R38D7.tmp"/>
          <w:sz w:val="28"/>
          <w:szCs w:val="28"/>
        </w:rPr>
        <w:t>após a solicitação;</w:t>
      </w:r>
    </w:p>
    <w:p w:rsidR="004A66DA" w:rsidRPr="009D22BF" w:rsidRDefault="004A66DA" w:rsidP="00772582">
      <w:pPr>
        <w:autoSpaceDE w:val="0"/>
        <w:autoSpaceDN w:val="0"/>
        <w:adjustRightInd w:val="0"/>
        <w:spacing w:line="360" w:lineRule="auto"/>
        <w:ind w:left="426" w:hanging="426"/>
        <w:jc w:val="both"/>
        <w:rPr>
          <w:rFonts w:ascii="Arial Narrow" w:hAnsi="Arial Narrow" w:cs="Z@R38D7.tmp"/>
          <w:sz w:val="28"/>
          <w:szCs w:val="28"/>
        </w:rPr>
      </w:pPr>
    </w:p>
    <w:p w:rsidR="009D22BF" w:rsidRDefault="00772582" w:rsidP="00772582">
      <w:pPr>
        <w:autoSpaceDE w:val="0"/>
        <w:autoSpaceDN w:val="0"/>
        <w:adjustRightInd w:val="0"/>
        <w:spacing w:line="360" w:lineRule="auto"/>
        <w:ind w:left="426" w:hanging="426"/>
        <w:jc w:val="both"/>
        <w:rPr>
          <w:rFonts w:ascii="Arial Narrow" w:hAnsi="Arial Narrow" w:cs="Z@R38D7.tmp"/>
          <w:sz w:val="28"/>
          <w:szCs w:val="28"/>
        </w:rPr>
      </w:pPr>
      <w:r w:rsidRPr="00695CBF">
        <w:rPr>
          <w:rFonts w:ascii="Arial Narrow" w:hAnsi="Arial Narrow"/>
          <w:sz w:val="28"/>
          <w:szCs w:val="28"/>
        </w:rPr>
        <w:lastRenderedPageBreak/>
        <w:t>1</w:t>
      </w:r>
      <w:r>
        <w:rPr>
          <w:rFonts w:ascii="Arial Narrow" w:hAnsi="Arial Narrow"/>
          <w:sz w:val="28"/>
          <w:szCs w:val="28"/>
        </w:rPr>
        <w:t>0</w:t>
      </w:r>
      <w:r w:rsidRPr="00695CBF">
        <w:rPr>
          <w:rFonts w:ascii="Arial Narrow" w:hAnsi="Arial Narrow"/>
          <w:sz w:val="28"/>
          <w:szCs w:val="28"/>
        </w:rPr>
        <w:t>.</w:t>
      </w:r>
      <w:r>
        <w:rPr>
          <w:rFonts w:ascii="Arial Narrow" w:hAnsi="Arial Narrow"/>
          <w:sz w:val="28"/>
          <w:szCs w:val="28"/>
        </w:rPr>
        <w:t>4</w:t>
      </w:r>
      <w:r w:rsidRPr="00695CBF">
        <w:rPr>
          <w:rFonts w:ascii="Arial Narrow" w:hAnsi="Arial Narrow"/>
          <w:sz w:val="28"/>
          <w:szCs w:val="28"/>
        </w:rPr>
        <w:t xml:space="preserve">. </w:t>
      </w:r>
      <w:r w:rsidR="00B52B4B">
        <w:rPr>
          <w:rFonts w:ascii="Arial Narrow" w:hAnsi="Arial Narrow"/>
          <w:sz w:val="28"/>
          <w:szCs w:val="28"/>
        </w:rPr>
        <w:t xml:space="preserve"> </w:t>
      </w:r>
      <w:r w:rsidR="009D22BF" w:rsidRPr="009D22BF">
        <w:rPr>
          <w:rFonts w:ascii="Arial Narrow" w:hAnsi="Arial Narrow" w:cs="Z@R38D7.tmp"/>
          <w:sz w:val="28"/>
          <w:szCs w:val="28"/>
        </w:rPr>
        <w:t>Os itens serão recebidos provisoriamente para efeito de posterior</w:t>
      </w:r>
      <w:r>
        <w:rPr>
          <w:rFonts w:ascii="Arial Narrow" w:hAnsi="Arial Narrow" w:cs="Z@R38D7.tmp"/>
          <w:sz w:val="28"/>
          <w:szCs w:val="28"/>
        </w:rPr>
        <w:t xml:space="preserve"> </w:t>
      </w:r>
      <w:r w:rsidR="009D22BF" w:rsidRPr="009D22BF">
        <w:rPr>
          <w:rFonts w:ascii="Arial Narrow" w:hAnsi="Arial Narrow" w:cs="Z@R38D7.tmp"/>
          <w:sz w:val="28"/>
          <w:szCs w:val="28"/>
        </w:rPr>
        <w:t>verificação da compatibilidade com as especificações pactuadas, sendo que o</w:t>
      </w:r>
      <w:r>
        <w:rPr>
          <w:rFonts w:ascii="Arial Narrow" w:hAnsi="Arial Narrow" w:cs="Z@R38D7.tmp"/>
          <w:sz w:val="28"/>
          <w:szCs w:val="28"/>
        </w:rPr>
        <w:t xml:space="preserve"> </w:t>
      </w:r>
      <w:r w:rsidR="009D22BF" w:rsidRPr="009D22BF">
        <w:rPr>
          <w:rFonts w:ascii="Arial Narrow" w:hAnsi="Arial Narrow" w:cs="Z@R38D7.tmp"/>
          <w:sz w:val="28"/>
          <w:szCs w:val="28"/>
        </w:rPr>
        <w:t>recebimento definitivo</w:t>
      </w:r>
      <w:r w:rsidR="00B52B4B" w:rsidRPr="009D22BF">
        <w:rPr>
          <w:rFonts w:ascii="Arial Narrow" w:hAnsi="Arial Narrow" w:cs="Z@R38D7.tmp"/>
          <w:sz w:val="28"/>
          <w:szCs w:val="28"/>
        </w:rPr>
        <w:t xml:space="preserve"> ocorrerá</w:t>
      </w:r>
      <w:r w:rsidR="009D22BF" w:rsidRPr="009D22BF">
        <w:rPr>
          <w:rFonts w:ascii="Arial Narrow" w:hAnsi="Arial Narrow" w:cs="Z@R38D7.tmp"/>
          <w:sz w:val="28"/>
          <w:szCs w:val="28"/>
        </w:rPr>
        <w:t xml:space="preserve"> 05 (cinco) dias após a entrega.</w:t>
      </w:r>
    </w:p>
    <w:p w:rsidR="00B52B4B" w:rsidRDefault="00B52B4B" w:rsidP="00772582">
      <w:pPr>
        <w:autoSpaceDE w:val="0"/>
        <w:autoSpaceDN w:val="0"/>
        <w:adjustRightInd w:val="0"/>
        <w:spacing w:line="360" w:lineRule="auto"/>
        <w:ind w:left="426" w:hanging="426"/>
        <w:jc w:val="both"/>
        <w:rPr>
          <w:rFonts w:ascii="Arial Narrow" w:hAnsi="Arial Narrow"/>
          <w:color w:val="000000"/>
          <w:sz w:val="28"/>
          <w:szCs w:val="28"/>
        </w:rPr>
      </w:pPr>
      <w:r>
        <w:rPr>
          <w:rFonts w:ascii="Arial Narrow" w:hAnsi="Arial Narrow" w:cs="Z@R38D7.tmp"/>
          <w:sz w:val="28"/>
          <w:szCs w:val="28"/>
        </w:rPr>
        <w:t xml:space="preserve">10.5.  </w:t>
      </w:r>
      <w:r w:rsidRPr="00045AC3">
        <w:rPr>
          <w:rFonts w:ascii="Arial Narrow" w:hAnsi="Arial Narrow"/>
          <w:color w:val="000000"/>
          <w:sz w:val="28"/>
          <w:szCs w:val="28"/>
        </w:rPr>
        <w:t xml:space="preserve">Prazo de entrega </w:t>
      </w:r>
      <w:r>
        <w:rPr>
          <w:rFonts w:ascii="Arial Narrow" w:hAnsi="Arial Narrow"/>
          <w:color w:val="000000"/>
          <w:sz w:val="28"/>
          <w:szCs w:val="28"/>
        </w:rPr>
        <w:t xml:space="preserve">é de cinco dias </w:t>
      </w:r>
      <w:r w:rsidR="00D26670">
        <w:rPr>
          <w:rFonts w:ascii="Arial Narrow" w:hAnsi="Arial Narrow"/>
          <w:color w:val="000000"/>
          <w:sz w:val="28"/>
          <w:szCs w:val="28"/>
        </w:rPr>
        <w:t xml:space="preserve">corridos </w:t>
      </w:r>
      <w:r>
        <w:rPr>
          <w:rFonts w:ascii="Arial Narrow" w:hAnsi="Arial Narrow"/>
          <w:color w:val="000000"/>
          <w:sz w:val="28"/>
          <w:szCs w:val="28"/>
        </w:rPr>
        <w:t>após a solicitação</w:t>
      </w:r>
      <w:r w:rsidRPr="00045AC3">
        <w:rPr>
          <w:rFonts w:ascii="Arial Narrow" w:hAnsi="Arial Narrow"/>
          <w:color w:val="000000"/>
          <w:sz w:val="28"/>
          <w:szCs w:val="28"/>
        </w:rPr>
        <w:t>, que não poderá exceder aos prazos esta</w:t>
      </w:r>
      <w:r w:rsidRPr="009956C0">
        <w:rPr>
          <w:rFonts w:ascii="Arial Narrow" w:hAnsi="Arial Narrow"/>
          <w:color w:val="000000"/>
          <w:sz w:val="28"/>
          <w:szCs w:val="28"/>
        </w:rPr>
        <w:t xml:space="preserve">belecidos </w:t>
      </w:r>
      <w:r>
        <w:rPr>
          <w:rFonts w:ascii="Arial Narrow" w:hAnsi="Arial Narrow"/>
          <w:color w:val="000000"/>
          <w:sz w:val="28"/>
          <w:szCs w:val="28"/>
        </w:rPr>
        <w:t>n</w:t>
      </w:r>
      <w:r w:rsidRPr="009956C0">
        <w:rPr>
          <w:rFonts w:ascii="Arial Narrow" w:hAnsi="Arial Narrow"/>
          <w:color w:val="000000"/>
          <w:sz w:val="28"/>
          <w:szCs w:val="28"/>
        </w:rPr>
        <w:t>este edital;</w:t>
      </w:r>
    </w:p>
    <w:p w:rsidR="00B52B4B" w:rsidRPr="009D22BF" w:rsidRDefault="00B52B4B" w:rsidP="00772582">
      <w:pPr>
        <w:autoSpaceDE w:val="0"/>
        <w:autoSpaceDN w:val="0"/>
        <w:adjustRightInd w:val="0"/>
        <w:spacing w:line="360" w:lineRule="auto"/>
        <w:ind w:left="426" w:hanging="426"/>
        <w:jc w:val="both"/>
        <w:rPr>
          <w:rFonts w:ascii="Arial Narrow" w:hAnsi="Arial Narrow" w:cs="Z@R38D7.tmp"/>
          <w:sz w:val="28"/>
          <w:szCs w:val="28"/>
        </w:rPr>
      </w:pPr>
      <w:r>
        <w:rPr>
          <w:rFonts w:ascii="Arial Narrow" w:hAnsi="Arial Narrow"/>
          <w:color w:val="000000"/>
          <w:sz w:val="28"/>
          <w:szCs w:val="28"/>
        </w:rPr>
        <w:t xml:space="preserve">10.6.  </w:t>
      </w:r>
      <w:r w:rsidRPr="00045AC3">
        <w:rPr>
          <w:rFonts w:ascii="Arial Narrow" w:hAnsi="Arial Narrow"/>
          <w:sz w:val="28"/>
          <w:szCs w:val="28"/>
        </w:rPr>
        <w:t xml:space="preserve">O prazo de </w:t>
      </w:r>
      <w:r>
        <w:rPr>
          <w:rFonts w:ascii="Arial Narrow" w:hAnsi="Arial Narrow"/>
          <w:sz w:val="28"/>
          <w:szCs w:val="28"/>
        </w:rPr>
        <w:t xml:space="preserve">validade </w:t>
      </w:r>
      <w:r w:rsidRPr="00045AC3">
        <w:rPr>
          <w:rFonts w:ascii="Arial Narrow" w:hAnsi="Arial Narrow"/>
          <w:sz w:val="28"/>
          <w:szCs w:val="28"/>
        </w:rPr>
        <w:t xml:space="preserve">dos </w:t>
      </w:r>
      <w:r>
        <w:rPr>
          <w:rFonts w:ascii="Arial Narrow" w:hAnsi="Arial Narrow"/>
          <w:sz w:val="28"/>
          <w:szCs w:val="28"/>
        </w:rPr>
        <w:t>produtos não pode ser inferior a dois meses da data da entrega</w:t>
      </w:r>
      <w:r w:rsidRPr="00045AC3">
        <w:rPr>
          <w:rFonts w:ascii="Arial Narrow" w:hAnsi="Arial Narrow"/>
          <w:sz w:val="28"/>
          <w:szCs w:val="28"/>
        </w:rPr>
        <w:t>,</w:t>
      </w:r>
      <w:r>
        <w:rPr>
          <w:rFonts w:ascii="Arial Narrow" w:hAnsi="Arial Narrow"/>
          <w:sz w:val="28"/>
          <w:szCs w:val="28"/>
        </w:rPr>
        <w:t xml:space="preserve"> caso contrário não serão aceitos</w:t>
      </w:r>
      <w:r w:rsidRPr="00023279">
        <w:rPr>
          <w:rFonts w:ascii="Arial Narrow" w:hAnsi="Arial Narrow"/>
          <w:sz w:val="28"/>
          <w:szCs w:val="28"/>
        </w:rPr>
        <w:t>.</w:t>
      </w:r>
    </w:p>
    <w:p w:rsidR="00EC6E5F" w:rsidRDefault="00EC6E5F" w:rsidP="009D22BF">
      <w:pPr>
        <w:pStyle w:val="Padro"/>
        <w:spacing w:before="120" w:after="120" w:line="360" w:lineRule="auto"/>
        <w:ind w:left="454"/>
        <w:jc w:val="both"/>
        <w:rPr>
          <w:rFonts w:ascii="Arial Narrow" w:hAnsi="Arial Narrow"/>
          <w:b/>
          <w:sz w:val="28"/>
          <w:szCs w:val="28"/>
        </w:rPr>
      </w:pPr>
    </w:p>
    <w:p w:rsidR="00454464" w:rsidRDefault="00772582" w:rsidP="00245859">
      <w:pPr>
        <w:pStyle w:val="Padro"/>
        <w:spacing w:before="120" w:after="120" w:line="360" w:lineRule="auto"/>
        <w:jc w:val="both"/>
        <w:rPr>
          <w:rFonts w:ascii="Arial Narrow" w:hAnsi="Arial Narrow"/>
          <w:b/>
          <w:sz w:val="28"/>
          <w:szCs w:val="28"/>
        </w:rPr>
      </w:pPr>
      <w:r>
        <w:rPr>
          <w:rFonts w:ascii="Arial Narrow" w:hAnsi="Arial Narrow"/>
          <w:b/>
          <w:sz w:val="28"/>
          <w:szCs w:val="28"/>
        </w:rPr>
        <w:t>11</w:t>
      </w:r>
      <w:r w:rsidR="00454464" w:rsidRPr="00695CBF">
        <w:rPr>
          <w:rFonts w:ascii="Arial Narrow" w:hAnsi="Arial Narrow"/>
          <w:b/>
          <w:sz w:val="28"/>
          <w:szCs w:val="28"/>
        </w:rPr>
        <w:t xml:space="preserve"> – </w:t>
      </w:r>
      <w:r w:rsidR="00454464" w:rsidRPr="00695CBF">
        <w:rPr>
          <w:rFonts w:ascii="Arial Narrow" w:hAnsi="Arial Narrow"/>
          <w:b/>
          <w:sz w:val="28"/>
          <w:szCs w:val="28"/>
          <w:u w:val="single"/>
        </w:rPr>
        <w:t>DO PAGAMENTO</w:t>
      </w:r>
      <w:r w:rsidR="00454464" w:rsidRPr="00695CBF">
        <w:rPr>
          <w:rFonts w:ascii="Arial Narrow" w:hAnsi="Arial Narrow"/>
          <w:b/>
          <w:sz w:val="28"/>
          <w:szCs w:val="28"/>
        </w:rPr>
        <w:t>:</w:t>
      </w:r>
      <w:r w:rsidR="00245859" w:rsidRPr="00695CBF">
        <w:rPr>
          <w:rFonts w:ascii="Arial Narrow" w:hAnsi="Arial Narrow"/>
          <w:b/>
          <w:sz w:val="28"/>
          <w:szCs w:val="28"/>
        </w:rPr>
        <w:tab/>
      </w:r>
    </w:p>
    <w:p w:rsidR="00245859" w:rsidRDefault="007B2FC7" w:rsidP="007B2FC7">
      <w:pPr>
        <w:pStyle w:val="Padro"/>
        <w:spacing w:before="120" w:after="120" w:line="360" w:lineRule="auto"/>
        <w:ind w:left="454" w:hanging="454"/>
        <w:jc w:val="both"/>
        <w:rPr>
          <w:rFonts w:ascii="Arial Narrow" w:hAnsi="Arial Narrow"/>
          <w:sz w:val="28"/>
          <w:szCs w:val="28"/>
        </w:rPr>
      </w:pPr>
      <w:r>
        <w:rPr>
          <w:rFonts w:ascii="Arial Narrow" w:hAnsi="Arial Narrow"/>
          <w:sz w:val="28"/>
          <w:szCs w:val="28"/>
        </w:rPr>
        <w:t xml:space="preserve">11.1.  </w:t>
      </w:r>
      <w:r w:rsidR="00245859" w:rsidRPr="00695CBF">
        <w:rPr>
          <w:rFonts w:ascii="Arial Narrow" w:hAnsi="Arial Narrow"/>
          <w:sz w:val="28"/>
          <w:szCs w:val="28"/>
        </w:rPr>
        <w:t xml:space="preserve">Realizada a entrega, </w:t>
      </w:r>
      <w:r w:rsidR="000B4FA8">
        <w:rPr>
          <w:rFonts w:ascii="Arial Narrow" w:hAnsi="Arial Narrow"/>
          <w:sz w:val="28"/>
          <w:szCs w:val="28"/>
        </w:rPr>
        <w:t>d</w:t>
      </w:r>
      <w:r w:rsidR="00245859" w:rsidRPr="00695CBF">
        <w:rPr>
          <w:rFonts w:ascii="Arial Narrow" w:hAnsi="Arial Narrow"/>
          <w:sz w:val="28"/>
          <w:szCs w:val="28"/>
        </w:rPr>
        <w:t xml:space="preserve">o objeto e feita a conferência da qualidade e aceitação dos </w:t>
      </w:r>
      <w:r w:rsidR="000B4FA8">
        <w:rPr>
          <w:rFonts w:ascii="Arial Narrow" w:hAnsi="Arial Narrow"/>
          <w:sz w:val="28"/>
          <w:szCs w:val="28"/>
        </w:rPr>
        <w:t>produtos</w:t>
      </w:r>
      <w:r w:rsidR="00245859" w:rsidRPr="00695CBF">
        <w:rPr>
          <w:rFonts w:ascii="Arial Narrow" w:hAnsi="Arial Narrow"/>
          <w:sz w:val="28"/>
          <w:szCs w:val="28"/>
        </w:rPr>
        <w:t xml:space="preserve">, o pagamento será efetuado até o 5° (quinto) dia útil, através cheque nominal, </w:t>
      </w:r>
      <w:r w:rsidR="000B4FA8">
        <w:rPr>
          <w:rFonts w:ascii="Arial Narrow" w:hAnsi="Arial Narrow"/>
          <w:sz w:val="28"/>
          <w:szCs w:val="28"/>
        </w:rPr>
        <w:t xml:space="preserve">ou boleto bancário, </w:t>
      </w:r>
      <w:r w:rsidR="00245859" w:rsidRPr="00695CBF">
        <w:rPr>
          <w:rFonts w:ascii="Arial Narrow" w:hAnsi="Arial Narrow"/>
          <w:sz w:val="28"/>
          <w:szCs w:val="28"/>
        </w:rPr>
        <w:t xml:space="preserve">após o encaminhamento da respectiva documentação fiscal (1a. via de nota fiscal) </w:t>
      </w:r>
      <w:r w:rsidR="002B7703">
        <w:rPr>
          <w:rFonts w:ascii="Arial Narrow" w:hAnsi="Arial Narrow"/>
          <w:sz w:val="28"/>
          <w:szCs w:val="28"/>
        </w:rPr>
        <w:t>ao CAU/</w:t>
      </w:r>
      <w:r w:rsidR="00A85FF8" w:rsidRPr="00695CBF">
        <w:rPr>
          <w:rFonts w:ascii="Arial Narrow" w:hAnsi="Arial Narrow"/>
          <w:sz w:val="28"/>
          <w:szCs w:val="28"/>
        </w:rPr>
        <w:t>RS</w:t>
      </w:r>
      <w:r w:rsidR="00245859" w:rsidRPr="00695CBF">
        <w:rPr>
          <w:rFonts w:ascii="Arial Narrow" w:hAnsi="Arial Narrow"/>
          <w:sz w:val="28"/>
          <w:szCs w:val="28"/>
        </w:rPr>
        <w:t>, assim como dos comprovantes de recolhimento de encargos sociais relativos ao INSS e FGTS</w:t>
      </w:r>
      <w:r w:rsidR="009956C0">
        <w:rPr>
          <w:rFonts w:ascii="Arial Narrow" w:hAnsi="Arial Narrow"/>
          <w:sz w:val="28"/>
          <w:szCs w:val="28"/>
        </w:rPr>
        <w:t>.</w:t>
      </w:r>
    </w:p>
    <w:p w:rsidR="007B2FC7" w:rsidRDefault="007B2FC7" w:rsidP="007B2FC7">
      <w:pPr>
        <w:pStyle w:val="Padro"/>
        <w:spacing w:before="120" w:after="120" w:line="360" w:lineRule="auto"/>
        <w:ind w:left="454" w:hanging="454"/>
        <w:jc w:val="both"/>
        <w:rPr>
          <w:rFonts w:ascii="Arial Narrow" w:hAnsi="Arial Narrow"/>
          <w:sz w:val="28"/>
          <w:szCs w:val="28"/>
        </w:rPr>
      </w:pPr>
      <w:r>
        <w:rPr>
          <w:rFonts w:ascii="Arial Narrow" w:hAnsi="Arial Narrow"/>
          <w:sz w:val="28"/>
          <w:szCs w:val="28"/>
        </w:rPr>
        <w:t>11.2. O pagamento será feito d</w:t>
      </w:r>
      <w:r w:rsidR="00B76FBD">
        <w:rPr>
          <w:rFonts w:ascii="Arial Narrow" w:hAnsi="Arial Narrow"/>
          <w:sz w:val="28"/>
          <w:szCs w:val="28"/>
        </w:rPr>
        <w:t>e acordo com a quantidade</w:t>
      </w:r>
      <w:r>
        <w:rPr>
          <w:rFonts w:ascii="Arial Narrow" w:hAnsi="Arial Narrow"/>
          <w:sz w:val="28"/>
          <w:szCs w:val="28"/>
        </w:rPr>
        <w:t xml:space="preserve"> solicitada.</w:t>
      </w:r>
    </w:p>
    <w:p w:rsidR="00DE607D" w:rsidRDefault="00DE607D" w:rsidP="00454464">
      <w:pPr>
        <w:pStyle w:val="Corpodetexto2"/>
        <w:spacing w:line="360" w:lineRule="auto"/>
        <w:jc w:val="both"/>
        <w:rPr>
          <w:rFonts w:ascii="Arial Narrow" w:hAnsi="Arial Narrow"/>
          <w:b/>
          <w:sz w:val="28"/>
          <w:szCs w:val="28"/>
        </w:rPr>
      </w:pPr>
    </w:p>
    <w:p w:rsidR="00454464" w:rsidRDefault="00772582" w:rsidP="00454464">
      <w:pPr>
        <w:pStyle w:val="Corpodetexto2"/>
        <w:spacing w:line="360" w:lineRule="auto"/>
        <w:jc w:val="both"/>
        <w:rPr>
          <w:rFonts w:ascii="Arial Narrow" w:hAnsi="Arial Narrow"/>
          <w:b/>
          <w:sz w:val="28"/>
          <w:szCs w:val="28"/>
        </w:rPr>
      </w:pPr>
      <w:r>
        <w:rPr>
          <w:rFonts w:ascii="Arial Narrow" w:hAnsi="Arial Narrow"/>
          <w:b/>
          <w:sz w:val="28"/>
          <w:szCs w:val="28"/>
        </w:rPr>
        <w:t>12</w:t>
      </w:r>
      <w:r w:rsidR="00454464" w:rsidRPr="00695CBF">
        <w:rPr>
          <w:rFonts w:ascii="Arial Narrow" w:hAnsi="Arial Narrow"/>
          <w:b/>
          <w:sz w:val="28"/>
          <w:szCs w:val="28"/>
        </w:rPr>
        <w:t xml:space="preserve"> – </w:t>
      </w:r>
      <w:r w:rsidR="00454464" w:rsidRPr="00695CBF">
        <w:rPr>
          <w:rFonts w:ascii="Arial Narrow" w:hAnsi="Arial Narrow"/>
          <w:b/>
          <w:sz w:val="28"/>
          <w:szCs w:val="28"/>
          <w:u w:val="single"/>
        </w:rPr>
        <w:t>DA DOTAÇÃO ORÇAMENTÁRIA</w:t>
      </w:r>
      <w:r w:rsidR="00454464" w:rsidRPr="00695CBF">
        <w:rPr>
          <w:rFonts w:ascii="Arial Narrow" w:hAnsi="Arial Narrow"/>
          <w:b/>
          <w:sz w:val="28"/>
          <w:szCs w:val="28"/>
        </w:rPr>
        <w:t>:</w:t>
      </w:r>
      <w:r w:rsidR="00245859" w:rsidRPr="00695CBF">
        <w:rPr>
          <w:rFonts w:ascii="Arial Narrow" w:hAnsi="Arial Narrow"/>
          <w:b/>
          <w:sz w:val="28"/>
          <w:szCs w:val="28"/>
        </w:rPr>
        <w:tab/>
      </w:r>
    </w:p>
    <w:p w:rsidR="00245859" w:rsidRDefault="00D26670" w:rsidP="00454464">
      <w:pPr>
        <w:pStyle w:val="Corpodetexto2"/>
        <w:spacing w:line="360" w:lineRule="auto"/>
        <w:ind w:left="454"/>
        <w:jc w:val="both"/>
        <w:rPr>
          <w:rFonts w:ascii="Arial Narrow" w:hAnsi="Arial Narrow"/>
          <w:sz w:val="28"/>
          <w:szCs w:val="28"/>
        </w:rPr>
      </w:pPr>
      <w:r>
        <w:rPr>
          <w:rFonts w:ascii="Arial Narrow" w:hAnsi="Arial Narrow"/>
          <w:sz w:val="28"/>
          <w:szCs w:val="28"/>
        </w:rPr>
        <w:t xml:space="preserve">12.1 - </w:t>
      </w:r>
      <w:r w:rsidR="00245859" w:rsidRPr="00EB2BC7">
        <w:rPr>
          <w:rFonts w:ascii="Arial Narrow" w:hAnsi="Arial Narrow"/>
          <w:sz w:val="28"/>
          <w:szCs w:val="28"/>
        </w:rPr>
        <w:t>As despesas referentes a presente licitação correrã</w:t>
      </w:r>
      <w:r w:rsidR="00454464" w:rsidRPr="00EB2BC7">
        <w:rPr>
          <w:rFonts w:ascii="Arial Narrow" w:hAnsi="Arial Narrow"/>
          <w:sz w:val="28"/>
          <w:szCs w:val="28"/>
        </w:rPr>
        <w:t>o por conta da dotação orçamentá</w:t>
      </w:r>
      <w:r w:rsidR="00245859" w:rsidRPr="00EB2BC7">
        <w:rPr>
          <w:rFonts w:ascii="Arial Narrow" w:hAnsi="Arial Narrow"/>
          <w:sz w:val="28"/>
          <w:szCs w:val="28"/>
        </w:rPr>
        <w:t>ria, rubrica n°</w:t>
      </w:r>
      <w:r w:rsidR="006905E1" w:rsidRPr="00EB2BC7">
        <w:rPr>
          <w:rFonts w:ascii="Arial Narrow" w:hAnsi="Arial Narrow"/>
          <w:sz w:val="28"/>
          <w:szCs w:val="28"/>
        </w:rPr>
        <w:t xml:space="preserve"> </w:t>
      </w:r>
      <w:r w:rsidR="00D936E2">
        <w:rPr>
          <w:rFonts w:ascii="Arial Narrow" w:hAnsi="Arial Narrow"/>
          <w:sz w:val="28"/>
          <w:szCs w:val="28"/>
        </w:rPr>
        <w:t>6.2.2.1.1.01.02.01.001 – Material de Expediente</w:t>
      </w:r>
      <w:r w:rsidR="006605F1" w:rsidRPr="00EB2BC7">
        <w:rPr>
          <w:rFonts w:ascii="Arial Narrow" w:hAnsi="Arial Narrow"/>
          <w:sz w:val="28"/>
          <w:szCs w:val="28"/>
        </w:rPr>
        <w:t xml:space="preserve"> — </w:t>
      </w:r>
      <w:r w:rsidR="002B7703">
        <w:rPr>
          <w:rFonts w:ascii="Arial Narrow" w:hAnsi="Arial Narrow"/>
          <w:sz w:val="28"/>
          <w:szCs w:val="28"/>
        </w:rPr>
        <w:t>do CAU/</w:t>
      </w:r>
      <w:r w:rsidR="00245859" w:rsidRPr="00EB2BC7">
        <w:rPr>
          <w:rFonts w:ascii="Arial Narrow" w:hAnsi="Arial Narrow"/>
          <w:sz w:val="28"/>
          <w:szCs w:val="28"/>
        </w:rPr>
        <w:t>RS.</w:t>
      </w:r>
    </w:p>
    <w:p w:rsidR="00841E88" w:rsidRPr="00D936E2" w:rsidRDefault="00841E88" w:rsidP="00AB4618">
      <w:pPr>
        <w:pStyle w:val="Corpodetexto2"/>
        <w:shd w:val="clear" w:color="auto" w:fill="FFFFFF"/>
        <w:spacing w:line="360" w:lineRule="auto"/>
        <w:ind w:left="454"/>
        <w:jc w:val="both"/>
        <w:rPr>
          <w:rFonts w:ascii="Arial Narrow" w:hAnsi="Arial Narrow"/>
          <w:sz w:val="24"/>
          <w:szCs w:val="24"/>
        </w:rPr>
      </w:pPr>
    </w:p>
    <w:p w:rsidR="00454464" w:rsidRDefault="00772582" w:rsidP="00245859">
      <w:pPr>
        <w:pStyle w:val="Lista3"/>
        <w:spacing w:before="120" w:after="120" w:line="360" w:lineRule="auto"/>
        <w:ind w:left="0" w:firstLine="0"/>
        <w:jc w:val="both"/>
        <w:rPr>
          <w:rFonts w:ascii="Arial Narrow" w:hAnsi="Arial Narrow"/>
          <w:b/>
          <w:color w:val="365F91"/>
          <w:sz w:val="28"/>
          <w:szCs w:val="28"/>
        </w:rPr>
      </w:pPr>
      <w:r>
        <w:rPr>
          <w:rFonts w:ascii="Arial Narrow" w:hAnsi="Arial Narrow"/>
          <w:b/>
          <w:sz w:val="28"/>
          <w:szCs w:val="28"/>
        </w:rPr>
        <w:lastRenderedPageBreak/>
        <w:t>13</w:t>
      </w:r>
      <w:r w:rsidR="00454464" w:rsidRPr="00695CBF">
        <w:rPr>
          <w:rFonts w:ascii="Arial Narrow" w:hAnsi="Arial Narrow"/>
          <w:b/>
          <w:sz w:val="28"/>
          <w:szCs w:val="28"/>
        </w:rPr>
        <w:t xml:space="preserve"> – </w:t>
      </w:r>
      <w:r w:rsidR="00454464" w:rsidRPr="00695CBF">
        <w:rPr>
          <w:rFonts w:ascii="Arial Narrow" w:hAnsi="Arial Narrow"/>
          <w:b/>
          <w:sz w:val="28"/>
          <w:szCs w:val="28"/>
          <w:u w:val="single"/>
        </w:rPr>
        <w:t>DAS DISPOSIÇÕES GERAIS</w:t>
      </w:r>
      <w:r w:rsidR="00454464" w:rsidRPr="00454464">
        <w:rPr>
          <w:rFonts w:ascii="Arial Narrow" w:hAnsi="Arial Narrow"/>
          <w:b/>
          <w:color w:val="365F91"/>
          <w:sz w:val="28"/>
          <w:szCs w:val="28"/>
        </w:rPr>
        <w:t>:</w:t>
      </w:r>
    </w:p>
    <w:p w:rsidR="00245859" w:rsidRDefault="00772582" w:rsidP="00454464">
      <w:pPr>
        <w:pStyle w:val="Lista3"/>
        <w:spacing w:before="120" w:after="120" w:line="360" w:lineRule="auto"/>
        <w:ind w:left="454" w:hanging="454"/>
        <w:jc w:val="both"/>
        <w:rPr>
          <w:rFonts w:ascii="Arial Narrow" w:hAnsi="Arial Narrow"/>
          <w:sz w:val="28"/>
          <w:szCs w:val="28"/>
        </w:rPr>
      </w:pPr>
      <w:r>
        <w:rPr>
          <w:rFonts w:ascii="Arial Narrow" w:hAnsi="Arial Narrow"/>
          <w:sz w:val="28"/>
          <w:szCs w:val="28"/>
        </w:rPr>
        <w:t>13</w:t>
      </w:r>
      <w:r w:rsidR="00245859" w:rsidRPr="00695CBF">
        <w:rPr>
          <w:rFonts w:ascii="Arial Narrow" w:hAnsi="Arial Narrow"/>
          <w:sz w:val="28"/>
          <w:szCs w:val="28"/>
        </w:rPr>
        <w:t>.</w:t>
      </w:r>
      <w:r w:rsidR="002B7703">
        <w:rPr>
          <w:rFonts w:ascii="Arial Narrow" w:hAnsi="Arial Narrow"/>
          <w:sz w:val="28"/>
          <w:szCs w:val="28"/>
        </w:rPr>
        <w:t>1</w:t>
      </w:r>
      <w:r w:rsidR="00245859" w:rsidRPr="00695CBF">
        <w:rPr>
          <w:rFonts w:ascii="Arial Narrow" w:hAnsi="Arial Narrow"/>
          <w:sz w:val="28"/>
          <w:szCs w:val="28"/>
        </w:rPr>
        <w:t xml:space="preserve">. </w:t>
      </w:r>
      <w:r w:rsidR="00245859" w:rsidRPr="00695CBF">
        <w:rPr>
          <w:rFonts w:ascii="Arial Narrow" w:hAnsi="Arial Narrow"/>
          <w:sz w:val="28"/>
          <w:szCs w:val="28"/>
        </w:rPr>
        <w:tab/>
        <w:t>As propostas serão julgadas pela</w:t>
      </w:r>
      <w:r w:rsidR="000923DB" w:rsidRPr="00695CBF">
        <w:rPr>
          <w:rFonts w:ascii="Arial Narrow" w:hAnsi="Arial Narrow"/>
          <w:sz w:val="28"/>
          <w:szCs w:val="28"/>
        </w:rPr>
        <w:t xml:space="preserve"> Comissão de Licitações do </w:t>
      </w:r>
      <w:r w:rsidR="00741594">
        <w:rPr>
          <w:rFonts w:ascii="Arial Narrow" w:hAnsi="Arial Narrow"/>
          <w:sz w:val="28"/>
          <w:szCs w:val="28"/>
        </w:rPr>
        <w:t>CAU/RS</w:t>
      </w:r>
      <w:r w:rsidR="00245859" w:rsidRPr="00695CBF">
        <w:rPr>
          <w:rFonts w:ascii="Arial Narrow" w:hAnsi="Arial Narrow"/>
          <w:sz w:val="28"/>
          <w:szCs w:val="28"/>
        </w:rPr>
        <w:t>, que levará em conta todas as especificações desta licitação, cujos resultados serão afixados n</w:t>
      </w:r>
      <w:r w:rsidR="004B5C80">
        <w:rPr>
          <w:rFonts w:ascii="Arial Narrow" w:hAnsi="Arial Narrow"/>
          <w:sz w:val="28"/>
          <w:szCs w:val="28"/>
        </w:rPr>
        <w:t xml:space="preserve">o quadro de avisos localizado </w:t>
      </w:r>
      <w:r w:rsidR="004B5C80" w:rsidRPr="00330C22">
        <w:rPr>
          <w:rFonts w:ascii="Arial Narrow" w:hAnsi="Arial Narrow"/>
          <w:sz w:val="28"/>
          <w:szCs w:val="28"/>
        </w:rPr>
        <w:t>n</w:t>
      </w:r>
      <w:r w:rsidR="00300256">
        <w:rPr>
          <w:rFonts w:ascii="Arial Narrow" w:hAnsi="Arial Narrow"/>
          <w:sz w:val="28"/>
          <w:szCs w:val="28"/>
        </w:rPr>
        <w:t>a</w:t>
      </w:r>
      <w:r w:rsidR="00831176" w:rsidRPr="00330C22">
        <w:rPr>
          <w:rFonts w:ascii="Arial Narrow" w:hAnsi="Arial Narrow"/>
          <w:sz w:val="28"/>
          <w:szCs w:val="28"/>
        </w:rPr>
        <w:t xml:space="preserve"> entrada </w:t>
      </w:r>
      <w:r w:rsidR="00300256">
        <w:rPr>
          <w:rFonts w:ascii="Arial Narrow" w:hAnsi="Arial Narrow"/>
          <w:sz w:val="28"/>
          <w:szCs w:val="28"/>
        </w:rPr>
        <w:t xml:space="preserve">da </w:t>
      </w:r>
      <w:r w:rsidR="00831176" w:rsidRPr="00330C22">
        <w:rPr>
          <w:rFonts w:ascii="Arial Narrow" w:hAnsi="Arial Narrow"/>
          <w:sz w:val="28"/>
          <w:szCs w:val="28"/>
        </w:rPr>
        <w:t xml:space="preserve">sala nº </w:t>
      </w:r>
      <w:r w:rsidR="00300256">
        <w:rPr>
          <w:rFonts w:ascii="Arial Narrow" w:hAnsi="Arial Narrow"/>
          <w:sz w:val="28"/>
          <w:szCs w:val="28"/>
        </w:rPr>
        <w:t>22</w:t>
      </w:r>
      <w:r w:rsidR="004B5C80" w:rsidRPr="00330C22">
        <w:rPr>
          <w:rFonts w:ascii="Arial Narrow" w:hAnsi="Arial Narrow"/>
          <w:sz w:val="28"/>
          <w:szCs w:val="28"/>
        </w:rPr>
        <w:t>,</w:t>
      </w:r>
      <w:r w:rsidR="006905E1">
        <w:rPr>
          <w:rFonts w:ascii="Arial Narrow" w:hAnsi="Arial Narrow"/>
          <w:sz w:val="28"/>
          <w:szCs w:val="28"/>
        </w:rPr>
        <w:t xml:space="preserve"> </w:t>
      </w:r>
      <w:r w:rsidR="004B5C80">
        <w:rPr>
          <w:rFonts w:ascii="Arial Narrow" w:hAnsi="Arial Narrow"/>
          <w:sz w:val="28"/>
          <w:szCs w:val="28"/>
        </w:rPr>
        <w:t>do prédio do CAU</w:t>
      </w:r>
      <w:r w:rsidR="00300256">
        <w:rPr>
          <w:rFonts w:ascii="Arial Narrow" w:hAnsi="Arial Narrow"/>
          <w:sz w:val="28"/>
          <w:szCs w:val="28"/>
        </w:rPr>
        <w:t>/</w:t>
      </w:r>
      <w:r w:rsidR="004B5C80">
        <w:rPr>
          <w:rFonts w:ascii="Arial Narrow" w:hAnsi="Arial Narrow"/>
          <w:sz w:val="28"/>
          <w:szCs w:val="28"/>
        </w:rPr>
        <w:t>RS em Porto Alegre/RS</w:t>
      </w:r>
      <w:r w:rsidR="00245859" w:rsidRPr="00695CBF">
        <w:rPr>
          <w:rFonts w:ascii="Arial Narrow" w:hAnsi="Arial Narrow"/>
          <w:sz w:val="28"/>
          <w:szCs w:val="28"/>
        </w:rPr>
        <w:t>, e comunicados a</w:t>
      </w:r>
      <w:r w:rsidR="00695CBF">
        <w:rPr>
          <w:rFonts w:ascii="Arial Narrow" w:hAnsi="Arial Narrow"/>
          <w:sz w:val="28"/>
          <w:szCs w:val="28"/>
        </w:rPr>
        <w:t>os interessados.</w:t>
      </w:r>
    </w:p>
    <w:p w:rsidR="004A66DA" w:rsidRPr="00695CBF" w:rsidRDefault="004A66DA" w:rsidP="00454464">
      <w:pPr>
        <w:pStyle w:val="Lista3"/>
        <w:spacing w:before="120" w:after="120" w:line="360" w:lineRule="auto"/>
        <w:ind w:left="454" w:hanging="454"/>
        <w:jc w:val="both"/>
        <w:rPr>
          <w:rFonts w:ascii="Arial Narrow" w:hAnsi="Arial Narrow"/>
          <w:sz w:val="28"/>
          <w:szCs w:val="28"/>
        </w:rPr>
      </w:pPr>
    </w:p>
    <w:p w:rsidR="00245859" w:rsidRDefault="00772582" w:rsidP="00454464">
      <w:pPr>
        <w:pStyle w:val="Lista3"/>
        <w:spacing w:before="120" w:after="120" w:line="360" w:lineRule="auto"/>
        <w:ind w:left="454" w:hanging="454"/>
        <w:jc w:val="both"/>
        <w:rPr>
          <w:rFonts w:ascii="Arial Narrow" w:hAnsi="Arial Narrow"/>
          <w:sz w:val="28"/>
          <w:szCs w:val="28"/>
        </w:rPr>
      </w:pPr>
      <w:r>
        <w:rPr>
          <w:rFonts w:ascii="Arial Narrow" w:hAnsi="Arial Narrow"/>
          <w:sz w:val="28"/>
          <w:szCs w:val="28"/>
        </w:rPr>
        <w:t>13</w:t>
      </w:r>
      <w:r w:rsidR="002B7703">
        <w:rPr>
          <w:rFonts w:ascii="Arial Narrow" w:hAnsi="Arial Narrow"/>
          <w:sz w:val="28"/>
          <w:szCs w:val="28"/>
        </w:rPr>
        <w:t>.2</w:t>
      </w:r>
      <w:r w:rsidR="00245859" w:rsidRPr="00695CBF">
        <w:rPr>
          <w:rFonts w:ascii="Arial Narrow" w:hAnsi="Arial Narrow"/>
          <w:sz w:val="28"/>
          <w:szCs w:val="28"/>
        </w:rPr>
        <w:t>.</w:t>
      </w:r>
      <w:r w:rsidR="00245859" w:rsidRPr="00695CBF">
        <w:rPr>
          <w:rFonts w:ascii="Arial Narrow" w:hAnsi="Arial Narrow"/>
          <w:sz w:val="28"/>
          <w:szCs w:val="28"/>
        </w:rPr>
        <w:tab/>
        <w:t>Os documentos exigidos nesta licitação poderão ser apresentados por qualquer processo de cópia, desde que perfeitamente legíveis, e devidamente autenticadas por cartório ou, na falta de autenticação, acompanhados dos originais para permitir que essa providência seja adotada pela Comissão Permanente de Licitações, no mo</w:t>
      </w:r>
      <w:r w:rsidR="00695CBF" w:rsidRPr="00695CBF">
        <w:rPr>
          <w:rFonts w:ascii="Arial Narrow" w:hAnsi="Arial Narrow"/>
          <w:sz w:val="28"/>
          <w:szCs w:val="28"/>
        </w:rPr>
        <w:t>mento de abertura dos envelopes.</w:t>
      </w:r>
    </w:p>
    <w:p w:rsidR="004A66DA" w:rsidRPr="00695CBF" w:rsidRDefault="004A66DA" w:rsidP="00454464">
      <w:pPr>
        <w:pStyle w:val="Lista3"/>
        <w:spacing w:before="120" w:after="120" w:line="360" w:lineRule="auto"/>
        <w:ind w:left="454" w:hanging="454"/>
        <w:jc w:val="both"/>
        <w:rPr>
          <w:rFonts w:ascii="Arial Narrow" w:hAnsi="Arial Narrow"/>
          <w:sz w:val="28"/>
          <w:szCs w:val="28"/>
        </w:rPr>
      </w:pPr>
    </w:p>
    <w:p w:rsidR="00245859" w:rsidRDefault="002B7703" w:rsidP="00454464">
      <w:pPr>
        <w:pStyle w:val="Lista3"/>
        <w:spacing w:before="120" w:after="120" w:line="360" w:lineRule="auto"/>
        <w:ind w:left="454" w:hanging="454"/>
        <w:jc w:val="both"/>
        <w:rPr>
          <w:rFonts w:ascii="Arial Narrow" w:hAnsi="Arial Narrow"/>
          <w:sz w:val="28"/>
          <w:szCs w:val="28"/>
        </w:rPr>
      </w:pPr>
      <w:r>
        <w:rPr>
          <w:rFonts w:ascii="Arial Narrow" w:hAnsi="Arial Narrow"/>
          <w:sz w:val="28"/>
          <w:szCs w:val="28"/>
        </w:rPr>
        <w:t>1</w:t>
      </w:r>
      <w:r w:rsidR="00772582">
        <w:rPr>
          <w:rFonts w:ascii="Arial Narrow" w:hAnsi="Arial Narrow"/>
          <w:sz w:val="28"/>
          <w:szCs w:val="28"/>
        </w:rPr>
        <w:t>3</w:t>
      </w:r>
      <w:r>
        <w:rPr>
          <w:rFonts w:ascii="Arial Narrow" w:hAnsi="Arial Narrow"/>
          <w:sz w:val="28"/>
          <w:szCs w:val="28"/>
        </w:rPr>
        <w:t>.3</w:t>
      </w:r>
      <w:r w:rsidR="00245859" w:rsidRPr="00695CBF">
        <w:rPr>
          <w:rFonts w:ascii="Arial Narrow" w:hAnsi="Arial Narrow"/>
          <w:sz w:val="28"/>
          <w:szCs w:val="28"/>
        </w:rPr>
        <w:t>.</w:t>
      </w:r>
      <w:r w:rsidR="00245859" w:rsidRPr="00695CBF">
        <w:rPr>
          <w:rFonts w:ascii="Arial Narrow" w:hAnsi="Arial Narrow"/>
          <w:sz w:val="28"/>
          <w:szCs w:val="28"/>
        </w:rPr>
        <w:tab/>
        <w:t xml:space="preserve">Os </w:t>
      </w:r>
      <w:r w:rsidR="00300256">
        <w:rPr>
          <w:rFonts w:ascii="Arial Narrow" w:hAnsi="Arial Narrow"/>
          <w:sz w:val="28"/>
          <w:szCs w:val="28"/>
        </w:rPr>
        <w:t>produtos deverão ser entregues</w:t>
      </w:r>
      <w:r w:rsidR="00245859" w:rsidRPr="00695CBF">
        <w:rPr>
          <w:rFonts w:ascii="Arial Narrow" w:hAnsi="Arial Narrow"/>
          <w:sz w:val="28"/>
          <w:szCs w:val="28"/>
        </w:rPr>
        <w:t xml:space="preserve"> </w:t>
      </w:r>
      <w:r w:rsidR="00695CBF" w:rsidRPr="00695CBF">
        <w:rPr>
          <w:rFonts w:ascii="Arial Narrow" w:hAnsi="Arial Narrow"/>
          <w:sz w:val="28"/>
          <w:szCs w:val="28"/>
        </w:rPr>
        <w:t xml:space="preserve">em conformidade com as especificações </w:t>
      </w:r>
      <w:r w:rsidR="00245859" w:rsidRPr="00695CBF">
        <w:rPr>
          <w:rFonts w:ascii="Arial Narrow" w:hAnsi="Arial Narrow"/>
          <w:sz w:val="28"/>
          <w:szCs w:val="28"/>
        </w:rPr>
        <w:t xml:space="preserve">contidas no </w:t>
      </w:r>
      <w:r w:rsidR="00695CBF" w:rsidRPr="00121508">
        <w:rPr>
          <w:rFonts w:ascii="Arial Narrow" w:hAnsi="Arial Narrow"/>
          <w:b/>
          <w:sz w:val="28"/>
          <w:szCs w:val="28"/>
        </w:rPr>
        <w:t>ANEXO III</w:t>
      </w:r>
      <w:r w:rsidR="00245859" w:rsidRPr="00695CBF">
        <w:rPr>
          <w:rFonts w:ascii="Arial Narrow" w:hAnsi="Arial Narrow"/>
          <w:sz w:val="28"/>
          <w:szCs w:val="28"/>
        </w:rPr>
        <w:t xml:space="preserve"> deste edital, ficando sujeitos </w:t>
      </w:r>
      <w:r w:rsidR="007F6D48" w:rsidRPr="00695CBF">
        <w:rPr>
          <w:rFonts w:ascii="Arial Narrow" w:hAnsi="Arial Narrow"/>
          <w:sz w:val="28"/>
          <w:szCs w:val="28"/>
        </w:rPr>
        <w:t>à</w:t>
      </w:r>
      <w:r w:rsidR="00245859" w:rsidRPr="00695CBF">
        <w:rPr>
          <w:rFonts w:ascii="Arial Narrow" w:hAnsi="Arial Narrow"/>
          <w:sz w:val="28"/>
          <w:szCs w:val="28"/>
        </w:rPr>
        <w:t xml:space="preserve"> prévia </w:t>
      </w:r>
      <w:r w:rsidR="00695CBF" w:rsidRPr="00695CBF">
        <w:rPr>
          <w:rFonts w:ascii="Arial Narrow" w:hAnsi="Arial Narrow"/>
          <w:sz w:val="28"/>
          <w:szCs w:val="28"/>
        </w:rPr>
        <w:t>aceitação.</w:t>
      </w:r>
    </w:p>
    <w:p w:rsidR="004A66DA" w:rsidRPr="00695CBF" w:rsidRDefault="004A66DA" w:rsidP="00454464">
      <w:pPr>
        <w:pStyle w:val="Lista3"/>
        <w:spacing w:before="120" w:after="120" w:line="360" w:lineRule="auto"/>
        <w:ind w:left="454" w:hanging="454"/>
        <w:jc w:val="both"/>
        <w:rPr>
          <w:rFonts w:ascii="Arial Narrow" w:hAnsi="Arial Narrow"/>
          <w:sz w:val="28"/>
          <w:szCs w:val="28"/>
        </w:rPr>
      </w:pPr>
    </w:p>
    <w:p w:rsidR="00245859" w:rsidRDefault="00245859" w:rsidP="004A66DA">
      <w:pPr>
        <w:pStyle w:val="Lista3"/>
        <w:numPr>
          <w:ilvl w:val="1"/>
          <w:numId w:val="12"/>
        </w:numPr>
        <w:spacing w:before="120" w:after="120" w:line="360" w:lineRule="auto"/>
        <w:jc w:val="both"/>
        <w:rPr>
          <w:rFonts w:ascii="Arial Narrow" w:hAnsi="Arial Narrow" w:cs="Tahoma"/>
          <w:bCs/>
          <w:sz w:val="28"/>
          <w:szCs w:val="28"/>
        </w:rPr>
      </w:pPr>
      <w:r w:rsidRPr="00695CBF">
        <w:rPr>
          <w:rFonts w:ascii="Arial Narrow" w:hAnsi="Arial Narrow"/>
          <w:sz w:val="28"/>
          <w:szCs w:val="28"/>
        </w:rPr>
        <w:t>Quaisquer esclarecimentos, que por ventura se fizere</w:t>
      </w:r>
      <w:r w:rsidRPr="006B1488">
        <w:rPr>
          <w:rFonts w:ascii="Arial Narrow" w:hAnsi="Arial Narrow"/>
          <w:sz w:val="28"/>
          <w:szCs w:val="28"/>
        </w:rPr>
        <w:t xml:space="preserve">m necessários, poderão ser obtidos junto ao </w:t>
      </w:r>
      <w:r w:rsidR="00300256">
        <w:rPr>
          <w:rFonts w:ascii="Arial Narrow" w:hAnsi="Arial Narrow"/>
          <w:sz w:val="28"/>
          <w:szCs w:val="28"/>
        </w:rPr>
        <w:t>Setor de Licitações do CAU/</w:t>
      </w:r>
      <w:r w:rsidRPr="006B1488">
        <w:rPr>
          <w:rFonts w:ascii="Arial Narrow" w:hAnsi="Arial Narrow"/>
          <w:sz w:val="28"/>
          <w:szCs w:val="28"/>
        </w:rPr>
        <w:t>RS</w:t>
      </w:r>
      <w:r w:rsidR="006B1488" w:rsidRPr="006B1488">
        <w:rPr>
          <w:rFonts w:ascii="Arial Narrow" w:hAnsi="Arial Narrow"/>
          <w:sz w:val="28"/>
          <w:szCs w:val="28"/>
        </w:rPr>
        <w:t>, no horário das 14</w:t>
      </w:r>
      <w:r w:rsidRPr="006B1488">
        <w:rPr>
          <w:rFonts w:ascii="Arial Narrow" w:hAnsi="Arial Narrow"/>
          <w:sz w:val="28"/>
          <w:szCs w:val="28"/>
        </w:rPr>
        <w:t xml:space="preserve"> horas às 18 horas, o</w:t>
      </w:r>
      <w:r w:rsidR="00695CBF" w:rsidRPr="006B1488">
        <w:rPr>
          <w:rFonts w:ascii="Arial Narrow" w:hAnsi="Arial Narrow"/>
          <w:sz w:val="28"/>
          <w:szCs w:val="28"/>
        </w:rPr>
        <w:t xml:space="preserve">u ainda </w:t>
      </w:r>
      <w:r w:rsidR="006B1488">
        <w:rPr>
          <w:rFonts w:ascii="Arial Narrow" w:hAnsi="Arial Narrow"/>
          <w:sz w:val="28"/>
          <w:szCs w:val="28"/>
        </w:rPr>
        <w:t xml:space="preserve">durante todo o dia </w:t>
      </w:r>
      <w:r w:rsidR="00695CBF" w:rsidRPr="006B1488">
        <w:rPr>
          <w:rFonts w:ascii="Arial Narrow" w:hAnsi="Arial Narrow"/>
          <w:sz w:val="28"/>
          <w:szCs w:val="28"/>
        </w:rPr>
        <w:t>pelo</w:t>
      </w:r>
      <w:r w:rsidR="006B1488" w:rsidRPr="006B1488">
        <w:rPr>
          <w:rFonts w:ascii="Arial Narrow" w:hAnsi="Arial Narrow"/>
          <w:sz w:val="28"/>
          <w:szCs w:val="28"/>
        </w:rPr>
        <w:t>s</w:t>
      </w:r>
      <w:r w:rsidR="00695CBF" w:rsidRPr="006B1488">
        <w:rPr>
          <w:rFonts w:ascii="Arial Narrow" w:hAnsi="Arial Narrow"/>
          <w:sz w:val="28"/>
          <w:szCs w:val="28"/>
        </w:rPr>
        <w:t xml:space="preserve"> telefone</w:t>
      </w:r>
      <w:r w:rsidR="006B1488" w:rsidRPr="006B1488">
        <w:rPr>
          <w:rFonts w:ascii="Arial Narrow" w:hAnsi="Arial Narrow"/>
          <w:sz w:val="28"/>
          <w:szCs w:val="28"/>
        </w:rPr>
        <w:t>s</w:t>
      </w:r>
      <w:r w:rsidR="006B1488" w:rsidRPr="006B1488">
        <w:rPr>
          <w:rFonts w:ascii="Arial Narrow" w:hAnsi="Arial Narrow" w:cs="Tahoma"/>
          <w:bCs/>
          <w:sz w:val="28"/>
          <w:szCs w:val="28"/>
        </w:rPr>
        <w:t xml:space="preserve"> 3094</w:t>
      </w:r>
      <w:r w:rsidR="006B1488" w:rsidRPr="00023279">
        <w:rPr>
          <w:rFonts w:ascii="Arial Narrow" w:hAnsi="Arial Narrow" w:cs="Tahoma"/>
          <w:bCs/>
          <w:sz w:val="28"/>
          <w:szCs w:val="28"/>
        </w:rPr>
        <w:t>-</w:t>
      </w:r>
      <w:r w:rsidR="00023279" w:rsidRPr="00023279">
        <w:rPr>
          <w:rFonts w:ascii="Arial Narrow" w:hAnsi="Arial Narrow" w:cs="Tahoma"/>
          <w:bCs/>
          <w:sz w:val="28"/>
          <w:szCs w:val="28"/>
        </w:rPr>
        <w:t>9812</w:t>
      </w:r>
      <w:r w:rsidR="006B1488" w:rsidRPr="006B1488">
        <w:rPr>
          <w:rFonts w:ascii="Arial Narrow" w:hAnsi="Arial Narrow" w:cs="Tahoma"/>
          <w:bCs/>
          <w:sz w:val="28"/>
          <w:szCs w:val="28"/>
        </w:rPr>
        <w:t>/3094-9800.</w:t>
      </w:r>
    </w:p>
    <w:p w:rsidR="004A66DA" w:rsidRPr="006B1488" w:rsidRDefault="004A66DA" w:rsidP="004A66DA">
      <w:pPr>
        <w:pStyle w:val="Lista3"/>
        <w:spacing w:before="120" w:after="120" w:line="360" w:lineRule="auto"/>
        <w:ind w:left="720" w:firstLine="0"/>
        <w:jc w:val="both"/>
        <w:rPr>
          <w:rFonts w:ascii="Arial Narrow" w:hAnsi="Arial Narrow"/>
          <w:color w:val="FF0000"/>
          <w:sz w:val="28"/>
          <w:szCs w:val="28"/>
        </w:rPr>
      </w:pPr>
    </w:p>
    <w:p w:rsidR="004A66DA" w:rsidRPr="004A66DA" w:rsidRDefault="00772582" w:rsidP="004A66DA">
      <w:pPr>
        <w:pStyle w:val="Lista3"/>
        <w:numPr>
          <w:ilvl w:val="1"/>
          <w:numId w:val="12"/>
        </w:numPr>
        <w:spacing w:before="120" w:after="120" w:line="360" w:lineRule="auto"/>
        <w:ind w:left="426" w:hanging="426"/>
        <w:jc w:val="both"/>
        <w:rPr>
          <w:rFonts w:ascii="Arial Narrow" w:hAnsi="Arial Narrow"/>
          <w:sz w:val="28"/>
          <w:szCs w:val="28"/>
        </w:rPr>
      </w:pPr>
      <w:r w:rsidRPr="00695CBF">
        <w:rPr>
          <w:rFonts w:ascii="Arial Narrow" w:hAnsi="Arial Narrow"/>
          <w:sz w:val="28"/>
          <w:szCs w:val="28"/>
        </w:rPr>
        <w:t xml:space="preserve"> </w:t>
      </w:r>
      <w:r w:rsidR="00245859" w:rsidRPr="00695CBF">
        <w:rPr>
          <w:rFonts w:ascii="Arial Narrow" w:hAnsi="Arial Narrow"/>
          <w:sz w:val="28"/>
          <w:szCs w:val="28"/>
        </w:rPr>
        <w:t>As manifestações, impugnações, e recursos, poderão ser remetidos à</w:t>
      </w:r>
      <w:r w:rsidR="00695CBF">
        <w:rPr>
          <w:rFonts w:ascii="Arial Narrow" w:hAnsi="Arial Narrow"/>
          <w:sz w:val="28"/>
          <w:szCs w:val="28"/>
        </w:rPr>
        <w:t xml:space="preserve"> </w:t>
      </w:r>
      <w:r w:rsidR="00695CBF" w:rsidRPr="00023279">
        <w:rPr>
          <w:rFonts w:ascii="Arial Narrow" w:hAnsi="Arial Narrow"/>
          <w:sz w:val="28"/>
          <w:szCs w:val="28"/>
        </w:rPr>
        <w:t>Co</w:t>
      </w:r>
      <w:r w:rsidR="00023279" w:rsidRPr="00023279">
        <w:rPr>
          <w:rFonts w:ascii="Arial Narrow" w:hAnsi="Arial Narrow"/>
          <w:sz w:val="28"/>
          <w:szCs w:val="28"/>
        </w:rPr>
        <w:t>miss</w:t>
      </w:r>
      <w:r>
        <w:rPr>
          <w:rFonts w:ascii="Arial Narrow" w:hAnsi="Arial Narrow"/>
          <w:sz w:val="28"/>
          <w:szCs w:val="28"/>
        </w:rPr>
        <w:t xml:space="preserve">ão </w:t>
      </w:r>
      <w:r w:rsidR="00023279" w:rsidRPr="00023279">
        <w:rPr>
          <w:rFonts w:ascii="Arial Narrow" w:hAnsi="Arial Narrow"/>
          <w:sz w:val="28"/>
          <w:szCs w:val="28"/>
        </w:rPr>
        <w:t xml:space="preserve">de Licitações via </w:t>
      </w:r>
      <w:r w:rsidR="00023279">
        <w:rPr>
          <w:rFonts w:ascii="Arial Narrow" w:hAnsi="Arial Narrow"/>
          <w:sz w:val="28"/>
          <w:szCs w:val="28"/>
        </w:rPr>
        <w:t xml:space="preserve">e-mail: </w:t>
      </w:r>
      <w:hyperlink r:id="rId8" w:history="1">
        <w:r w:rsidR="004A66DA" w:rsidRPr="00C33676">
          <w:rPr>
            <w:rStyle w:val="Hyperlink"/>
            <w:rFonts w:ascii="Arial Narrow" w:hAnsi="Arial Narrow"/>
            <w:sz w:val="28"/>
            <w:szCs w:val="28"/>
          </w:rPr>
          <w:t>compras@caurs.org.br</w:t>
        </w:r>
      </w:hyperlink>
      <w:r w:rsidR="00023279">
        <w:rPr>
          <w:rFonts w:ascii="Arial Narrow" w:hAnsi="Arial Narrow"/>
          <w:sz w:val="28"/>
          <w:szCs w:val="28"/>
        </w:rPr>
        <w:t>.</w:t>
      </w:r>
    </w:p>
    <w:p w:rsidR="004A66DA" w:rsidRPr="00695CBF" w:rsidRDefault="004A66DA" w:rsidP="004A66DA">
      <w:pPr>
        <w:pStyle w:val="Lista3"/>
        <w:spacing w:before="120" w:after="120" w:line="360" w:lineRule="auto"/>
        <w:ind w:left="426" w:firstLine="0"/>
        <w:jc w:val="both"/>
        <w:rPr>
          <w:rFonts w:ascii="Arial Narrow" w:hAnsi="Arial Narrow"/>
          <w:sz w:val="28"/>
          <w:szCs w:val="28"/>
        </w:rPr>
      </w:pPr>
    </w:p>
    <w:p w:rsidR="004A66DA" w:rsidRPr="004A66DA" w:rsidRDefault="00245859" w:rsidP="004A66DA">
      <w:pPr>
        <w:pStyle w:val="Lista3"/>
        <w:widowControl w:val="0"/>
        <w:numPr>
          <w:ilvl w:val="1"/>
          <w:numId w:val="12"/>
        </w:numPr>
        <w:spacing w:before="120" w:after="120" w:line="360" w:lineRule="auto"/>
        <w:ind w:left="426" w:hanging="426"/>
        <w:contextualSpacing w:val="0"/>
        <w:jc w:val="both"/>
        <w:rPr>
          <w:rFonts w:ascii="Arial Narrow" w:hAnsi="Arial Narrow"/>
          <w:sz w:val="28"/>
          <w:szCs w:val="28"/>
        </w:rPr>
      </w:pPr>
      <w:r w:rsidRPr="00695CBF">
        <w:rPr>
          <w:rFonts w:ascii="Arial Narrow" w:hAnsi="Arial Narrow"/>
          <w:sz w:val="28"/>
          <w:szCs w:val="28"/>
        </w:rPr>
        <w:lastRenderedPageBreak/>
        <w:t>Os envelopes “PROPOSTAS” dos licitantes inabilitados ficarão a disposição, após vencida a fase recursal, para serem retirados no prazo de 30 (trinta) dias, findo o qual serão inutilizados sem qualquer formalida</w:t>
      </w:r>
      <w:r w:rsidR="00695CBF" w:rsidRPr="00695CBF">
        <w:rPr>
          <w:rFonts w:ascii="Arial Narrow" w:hAnsi="Arial Narrow"/>
          <w:sz w:val="28"/>
          <w:szCs w:val="28"/>
        </w:rPr>
        <w:t>de.</w:t>
      </w:r>
    </w:p>
    <w:p w:rsidR="00783BD9" w:rsidRDefault="00300256" w:rsidP="00766720">
      <w:pPr>
        <w:pStyle w:val="Lista3"/>
        <w:widowControl w:val="0"/>
        <w:numPr>
          <w:ilvl w:val="1"/>
          <w:numId w:val="12"/>
        </w:numPr>
        <w:spacing w:before="120" w:after="120" w:line="360" w:lineRule="auto"/>
        <w:ind w:left="426" w:hanging="426"/>
        <w:contextualSpacing w:val="0"/>
        <w:jc w:val="both"/>
        <w:rPr>
          <w:rFonts w:ascii="Arial Narrow" w:hAnsi="Arial Narrow"/>
          <w:sz w:val="28"/>
          <w:szCs w:val="28"/>
        </w:rPr>
      </w:pPr>
      <w:r>
        <w:rPr>
          <w:rFonts w:ascii="Arial Narrow" w:hAnsi="Arial Narrow"/>
          <w:sz w:val="28"/>
          <w:szCs w:val="28"/>
        </w:rPr>
        <w:t>As condições estabelecidas no presente Edital são consideradas básicas e indispensáveis para o fornecimento do objeto licitado;</w:t>
      </w:r>
    </w:p>
    <w:p w:rsidR="00DE607D" w:rsidRDefault="00DE607D" w:rsidP="00A37F47">
      <w:pPr>
        <w:pStyle w:val="Lista3"/>
        <w:widowControl w:val="0"/>
        <w:spacing w:before="120" w:after="120" w:line="360" w:lineRule="auto"/>
        <w:ind w:left="0" w:firstLine="0"/>
        <w:contextualSpacing w:val="0"/>
        <w:jc w:val="both"/>
        <w:rPr>
          <w:rFonts w:ascii="Arial Narrow" w:hAnsi="Arial Narrow"/>
          <w:b/>
          <w:color w:val="000000"/>
          <w:sz w:val="28"/>
          <w:szCs w:val="28"/>
        </w:rPr>
      </w:pPr>
    </w:p>
    <w:p w:rsidR="00A37F47" w:rsidRDefault="007B2FC7" w:rsidP="00A37F47">
      <w:pPr>
        <w:pStyle w:val="Lista3"/>
        <w:widowControl w:val="0"/>
        <w:spacing w:before="120" w:after="120" w:line="360" w:lineRule="auto"/>
        <w:ind w:left="0" w:firstLine="0"/>
        <w:contextualSpacing w:val="0"/>
        <w:jc w:val="both"/>
        <w:rPr>
          <w:rFonts w:ascii="Arial Narrow" w:hAnsi="Arial Narrow"/>
          <w:b/>
          <w:color w:val="000000"/>
          <w:sz w:val="28"/>
          <w:szCs w:val="28"/>
        </w:rPr>
      </w:pPr>
      <w:r>
        <w:rPr>
          <w:rFonts w:ascii="Arial Narrow" w:hAnsi="Arial Narrow"/>
          <w:b/>
          <w:color w:val="000000"/>
          <w:sz w:val="28"/>
          <w:szCs w:val="28"/>
        </w:rPr>
        <w:t>14</w:t>
      </w:r>
      <w:r w:rsidR="00A37F47" w:rsidRPr="00A37F47">
        <w:rPr>
          <w:rFonts w:ascii="Arial Narrow" w:hAnsi="Arial Narrow"/>
          <w:b/>
          <w:color w:val="000000"/>
          <w:sz w:val="28"/>
          <w:szCs w:val="28"/>
        </w:rPr>
        <w:t xml:space="preserve">.0 - </w:t>
      </w:r>
      <w:r w:rsidR="00A37F47" w:rsidRPr="00A37F47">
        <w:rPr>
          <w:rFonts w:ascii="Arial Narrow" w:hAnsi="Arial Narrow"/>
          <w:b/>
          <w:color w:val="000000"/>
          <w:sz w:val="28"/>
          <w:szCs w:val="28"/>
          <w:u w:val="single"/>
        </w:rPr>
        <w:t>ANEXOS</w:t>
      </w:r>
      <w:r w:rsidR="00A37F47" w:rsidRPr="00A37F47">
        <w:rPr>
          <w:rFonts w:ascii="Arial Narrow" w:hAnsi="Arial Narrow"/>
          <w:b/>
          <w:color w:val="000000"/>
          <w:sz w:val="28"/>
          <w:szCs w:val="28"/>
        </w:rPr>
        <w:t>:</w:t>
      </w:r>
    </w:p>
    <w:p w:rsidR="00A40770" w:rsidRPr="00A37F47" w:rsidRDefault="007B2FC7" w:rsidP="00A40770">
      <w:pPr>
        <w:pStyle w:val="Lista3"/>
        <w:spacing w:line="360" w:lineRule="auto"/>
        <w:ind w:left="0" w:firstLine="0"/>
        <w:jc w:val="both"/>
        <w:rPr>
          <w:rFonts w:ascii="Arial Narrow" w:hAnsi="Arial Narrow"/>
          <w:color w:val="000000"/>
          <w:sz w:val="28"/>
          <w:szCs w:val="28"/>
        </w:rPr>
      </w:pPr>
      <w:r>
        <w:rPr>
          <w:rFonts w:ascii="Arial Narrow" w:hAnsi="Arial Narrow"/>
          <w:color w:val="000000"/>
          <w:sz w:val="28"/>
          <w:szCs w:val="28"/>
        </w:rPr>
        <w:t>14</w:t>
      </w:r>
      <w:r w:rsidR="00245859" w:rsidRPr="00A37F47">
        <w:rPr>
          <w:rFonts w:ascii="Arial Narrow" w:hAnsi="Arial Narrow"/>
          <w:color w:val="000000"/>
          <w:sz w:val="28"/>
          <w:szCs w:val="28"/>
        </w:rPr>
        <w:t>.1.</w:t>
      </w:r>
      <w:r w:rsidR="00245859" w:rsidRPr="00A37F47">
        <w:rPr>
          <w:rFonts w:ascii="Arial Narrow" w:hAnsi="Arial Narrow"/>
          <w:color w:val="000000"/>
          <w:sz w:val="28"/>
          <w:szCs w:val="28"/>
        </w:rPr>
        <w:tab/>
        <w:t>Integram o prese</w:t>
      </w:r>
      <w:r w:rsidR="00A40770" w:rsidRPr="00A37F47">
        <w:rPr>
          <w:rFonts w:ascii="Arial Narrow" w:hAnsi="Arial Narrow"/>
          <w:color w:val="000000"/>
          <w:sz w:val="28"/>
          <w:szCs w:val="28"/>
        </w:rPr>
        <w:t>nte edital, os seguintes anexos:</w:t>
      </w:r>
    </w:p>
    <w:p w:rsidR="00A40770" w:rsidRPr="00A37F47" w:rsidRDefault="007B2FC7" w:rsidP="007B2FC7">
      <w:pPr>
        <w:pStyle w:val="Lista3"/>
        <w:numPr>
          <w:ilvl w:val="2"/>
          <w:numId w:val="13"/>
        </w:numPr>
        <w:jc w:val="both"/>
        <w:rPr>
          <w:rFonts w:ascii="Arial Narrow" w:hAnsi="Arial Narrow"/>
          <w:color w:val="000000"/>
          <w:sz w:val="28"/>
          <w:szCs w:val="28"/>
        </w:rPr>
      </w:pPr>
      <w:r>
        <w:rPr>
          <w:rFonts w:ascii="Arial Narrow" w:hAnsi="Arial Narrow"/>
          <w:color w:val="000000"/>
          <w:sz w:val="28"/>
          <w:szCs w:val="28"/>
        </w:rPr>
        <w:t xml:space="preserve">  </w:t>
      </w:r>
      <w:r w:rsidR="00245859" w:rsidRPr="00A37F47">
        <w:rPr>
          <w:rFonts w:ascii="Arial Narrow" w:hAnsi="Arial Narrow"/>
          <w:color w:val="000000"/>
          <w:sz w:val="28"/>
          <w:szCs w:val="28"/>
        </w:rPr>
        <w:t>ANEXO I - MODELO DE DECLARAÇÃO</w:t>
      </w:r>
      <w:r w:rsidR="00D0055A" w:rsidRPr="00A37F47">
        <w:rPr>
          <w:rFonts w:ascii="Arial Narrow" w:hAnsi="Arial Narrow"/>
          <w:color w:val="000000"/>
          <w:sz w:val="28"/>
          <w:szCs w:val="28"/>
        </w:rPr>
        <w:t xml:space="preserve"> DE IDONEIDADE, DE NÃO</w:t>
      </w:r>
      <w:r w:rsidR="00A37F47">
        <w:rPr>
          <w:rFonts w:ascii="Arial Narrow" w:hAnsi="Arial Narrow"/>
          <w:color w:val="000000"/>
          <w:sz w:val="28"/>
          <w:szCs w:val="28"/>
        </w:rPr>
        <w:t xml:space="preserve"> </w:t>
      </w:r>
      <w:r w:rsidR="00D0055A" w:rsidRPr="00A37F47">
        <w:rPr>
          <w:rFonts w:ascii="Arial Narrow" w:hAnsi="Arial Narrow"/>
          <w:color w:val="000000"/>
          <w:sz w:val="28"/>
          <w:szCs w:val="28"/>
        </w:rPr>
        <w:t>EMPREGAR MENOR E NEGATIVA DE PARENTESCO</w:t>
      </w:r>
    </w:p>
    <w:p w:rsidR="00A40770" w:rsidRPr="00A37F47" w:rsidRDefault="00A40770" w:rsidP="0052735E">
      <w:pPr>
        <w:pStyle w:val="Lista3"/>
        <w:ind w:left="720" w:firstLine="0"/>
        <w:jc w:val="both"/>
        <w:rPr>
          <w:rFonts w:ascii="Arial Narrow" w:hAnsi="Arial Narrow"/>
          <w:color w:val="000000"/>
          <w:sz w:val="28"/>
          <w:szCs w:val="28"/>
        </w:rPr>
      </w:pPr>
    </w:p>
    <w:p w:rsidR="00A40770" w:rsidRPr="00A37F47" w:rsidRDefault="007B2FC7" w:rsidP="007B2FC7">
      <w:pPr>
        <w:pStyle w:val="Lista3"/>
        <w:numPr>
          <w:ilvl w:val="2"/>
          <w:numId w:val="13"/>
        </w:numPr>
        <w:jc w:val="both"/>
        <w:rPr>
          <w:rFonts w:ascii="Arial Narrow" w:hAnsi="Arial Narrow"/>
          <w:color w:val="000000"/>
          <w:sz w:val="28"/>
          <w:szCs w:val="28"/>
        </w:rPr>
      </w:pPr>
      <w:r>
        <w:rPr>
          <w:rFonts w:ascii="Arial Narrow" w:hAnsi="Arial Narrow"/>
          <w:color w:val="000000"/>
          <w:sz w:val="28"/>
          <w:szCs w:val="28"/>
        </w:rPr>
        <w:t xml:space="preserve">  </w:t>
      </w:r>
      <w:r w:rsidR="00245859" w:rsidRPr="00A37F47">
        <w:rPr>
          <w:rFonts w:ascii="Arial Narrow" w:hAnsi="Arial Narrow"/>
          <w:color w:val="000000"/>
          <w:sz w:val="28"/>
          <w:szCs w:val="28"/>
        </w:rPr>
        <w:t>ANEXO II – MODELO DE DESIGNAÇÃO DE REPRESENTANTE</w:t>
      </w:r>
    </w:p>
    <w:p w:rsidR="00A40770" w:rsidRPr="00A37F47" w:rsidRDefault="00A40770" w:rsidP="0052735E">
      <w:pPr>
        <w:pStyle w:val="PargrafodaLista"/>
        <w:rPr>
          <w:rFonts w:ascii="Arial Narrow" w:hAnsi="Arial Narrow"/>
          <w:color w:val="000000"/>
          <w:sz w:val="28"/>
          <w:szCs w:val="28"/>
        </w:rPr>
      </w:pPr>
    </w:p>
    <w:p w:rsidR="00A40770" w:rsidRPr="00A37F47" w:rsidRDefault="007B2FC7" w:rsidP="007B2FC7">
      <w:pPr>
        <w:pStyle w:val="Lista3"/>
        <w:numPr>
          <w:ilvl w:val="2"/>
          <w:numId w:val="13"/>
        </w:numPr>
        <w:jc w:val="both"/>
        <w:rPr>
          <w:rFonts w:ascii="Arial Narrow" w:hAnsi="Arial Narrow"/>
          <w:color w:val="000000"/>
          <w:sz w:val="28"/>
          <w:szCs w:val="28"/>
        </w:rPr>
      </w:pPr>
      <w:r>
        <w:rPr>
          <w:rFonts w:ascii="Arial Narrow" w:hAnsi="Arial Narrow"/>
          <w:color w:val="000000"/>
          <w:sz w:val="28"/>
          <w:szCs w:val="28"/>
        </w:rPr>
        <w:t xml:space="preserve"> </w:t>
      </w:r>
      <w:r w:rsidR="00245859" w:rsidRPr="00A37F47">
        <w:rPr>
          <w:rFonts w:ascii="Arial Narrow" w:hAnsi="Arial Narrow"/>
          <w:color w:val="000000"/>
          <w:sz w:val="28"/>
          <w:szCs w:val="28"/>
        </w:rPr>
        <w:t>ANEXO III – ESPECIFICAÇÕES</w:t>
      </w:r>
      <w:r w:rsidR="00D0055A" w:rsidRPr="00A37F47">
        <w:rPr>
          <w:rFonts w:ascii="Arial Narrow" w:hAnsi="Arial Narrow"/>
          <w:color w:val="000000"/>
          <w:sz w:val="28"/>
          <w:szCs w:val="28"/>
        </w:rPr>
        <w:t xml:space="preserve"> </w:t>
      </w:r>
    </w:p>
    <w:p w:rsidR="00A40770" w:rsidRPr="00A37F47" w:rsidRDefault="00A40770" w:rsidP="0052735E">
      <w:pPr>
        <w:pStyle w:val="PargrafodaLista"/>
        <w:rPr>
          <w:rFonts w:ascii="Arial Narrow" w:hAnsi="Arial Narrow"/>
          <w:color w:val="000000"/>
          <w:sz w:val="28"/>
          <w:szCs w:val="28"/>
        </w:rPr>
      </w:pPr>
    </w:p>
    <w:p w:rsidR="00A37F47" w:rsidRDefault="007B2FC7" w:rsidP="007B2FC7">
      <w:pPr>
        <w:pStyle w:val="Lista3"/>
        <w:numPr>
          <w:ilvl w:val="2"/>
          <w:numId w:val="13"/>
        </w:numPr>
        <w:jc w:val="both"/>
        <w:rPr>
          <w:rFonts w:ascii="Arial Narrow" w:hAnsi="Arial Narrow"/>
          <w:color w:val="000000"/>
          <w:sz w:val="28"/>
          <w:szCs w:val="28"/>
        </w:rPr>
      </w:pPr>
      <w:r>
        <w:rPr>
          <w:rFonts w:ascii="Arial Narrow" w:hAnsi="Arial Narrow"/>
          <w:color w:val="000000"/>
          <w:sz w:val="28"/>
          <w:szCs w:val="28"/>
        </w:rPr>
        <w:t xml:space="preserve"> </w:t>
      </w:r>
      <w:r w:rsidR="00245859" w:rsidRPr="00A37F47">
        <w:rPr>
          <w:rFonts w:ascii="Arial Narrow" w:hAnsi="Arial Narrow"/>
          <w:color w:val="000000"/>
          <w:sz w:val="28"/>
          <w:szCs w:val="28"/>
        </w:rPr>
        <w:t xml:space="preserve">ANEXO </w:t>
      </w:r>
      <w:r w:rsidR="00D0055A" w:rsidRPr="00A37F47">
        <w:rPr>
          <w:rFonts w:ascii="Arial Narrow" w:hAnsi="Arial Narrow"/>
          <w:color w:val="000000"/>
          <w:sz w:val="28"/>
          <w:szCs w:val="28"/>
        </w:rPr>
        <w:t>I</w:t>
      </w:r>
      <w:r w:rsidR="00245859" w:rsidRPr="00A37F47">
        <w:rPr>
          <w:rFonts w:ascii="Arial Narrow" w:hAnsi="Arial Narrow"/>
          <w:color w:val="000000"/>
          <w:sz w:val="28"/>
          <w:szCs w:val="28"/>
        </w:rPr>
        <w:t>V – MINUTA DE CONTRATO</w:t>
      </w:r>
    </w:p>
    <w:p w:rsidR="00A37F47" w:rsidRDefault="00A37F47" w:rsidP="0052735E">
      <w:pPr>
        <w:pStyle w:val="PargrafodaLista"/>
        <w:rPr>
          <w:rFonts w:ascii="Arial Narrow" w:hAnsi="Arial Narrow"/>
          <w:color w:val="000000"/>
          <w:sz w:val="28"/>
          <w:szCs w:val="28"/>
        </w:rPr>
      </w:pPr>
    </w:p>
    <w:p w:rsidR="00A40770" w:rsidRDefault="007B2FC7" w:rsidP="007B2FC7">
      <w:pPr>
        <w:pStyle w:val="Lista3"/>
        <w:numPr>
          <w:ilvl w:val="2"/>
          <w:numId w:val="13"/>
        </w:numPr>
        <w:jc w:val="both"/>
        <w:rPr>
          <w:rFonts w:ascii="Arial Narrow" w:hAnsi="Arial Narrow"/>
          <w:color w:val="000000"/>
          <w:sz w:val="28"/>
          <w:szCs w:val="28"/>
        </w:rPr>
      </w:pPr>
      <w:r>
        <w:rPr>
          <w:rFonts w:ascii="Arial Narrow" w:hAnsi="Arial Narrow"/>
          <w:color w:val="000000"/>
          <w:sz w:val="28"/>
          <w:szCs w:val="28"/>
        </w:rPr>
        <w:t xml:space="preserve"> </w:t>
      </w:r>
      <w:r w:rsidR="00D0055A" w:rsidRPr="00A37F47">
        <w:rPr>
          <w:rFonts w:ascii="Arial Narrow" w:hAnsi="Arial Narrow"/>
          <w:color w:val="000000"/>
          <w:sz w:val="28"/>
          <w:szCs w:val="28"/>
        </w:rPr>
        <w:t xml:space="preserve">ANEXO </w:t>
      </w:r>
      <w:r w:rsidR="00A37F47" w:rsidRPr="00A37F47">
        <w:rPr>
          <w:rFonts w:ascii="Arial Narrow" w:hAnsi="Arial Narrow"/>
          <w:color w:val="000000"/>
          <w:sz w:val="28"/>
          <w:szCs w:val="28"/>
        </w:rPr>
        <w:t>V</w:t>
      </w:r>
      <w:r w:rsidR="00D0055A" w:rsidRPr="00A37F47">
        <w:rPr>
          <w:rFonts w:ascii="Arial Narrow" w:hAnsi="Arial Narrow"/>
          <w:color w:val="000000"/>
          <w:sz w:val="28"/>
          <w:szCs w:val="28"/>
        </w:rPr>
        <w:t xml:space="preserve"> – DECLARAÇÃO DE OPTANTE PELO SIMPLES</w:t>
      </w:r>
    </w:p>
    <w:p w:rsidR="00977746" w:rsidRDefault="00977746" w:rsidP="0052735E">
      <w:pPr>
        <w:pStyle w:val="PargrafodaLista"/>
        <w:rPr>
          <w:rFonts w:ascii="Arial Narrow" w:hAnsi="Arial Narrow"/>
          <w:color w:val="000000"/>
          <w:sz w:val="28"/>
          <w:szCs w:val="28"/>
        </w:rPr>
      </w:pPr>
    </w:p>
    <w:p w:rsidR="00977746" w:rsidRDefault="007B2FC7" w:rsidP="007B2FC7">
      <w:pPr>
        <w:pStyle w:val="Lista3"/>
        <w:numPr>
          <w:ilvl w:val="2"/>
          <w:numId w:val="13"/>
        </w:numPr>
        <w:jc w:val="both"/>
        <w:rPr>
          <w:rFonts w:ascii="Arial Narrow" w:hAnsi="Arial Narrow"/>
          <w:color w:val="000000"/>
          <w:sz w:val="28"/>
          <w:szCs w:val="28"/>
        </w:rPr>
      </w:pPr>
      <w:r>
        <w:rPr>
          <w:rFonts w:ascii="Arial Narrow" w:hAnsi="Arial Narrow"/>
          <w:color w:val="000000"/>
          <w:sz w:val="28"/>
          <w:szCs w:val="28"/>
        </w:rPr>
        <w:t xml:space="preserve"> </w:t>
      </w:r>
      <w:r w:rsidR="00977746">
        <w:rPr>
          <w:rFonts w:ascii="Arial Narrow" w:hAnsi="Arial Narrow"/>
          <w:color w:val="000000"/>
          <w:sz w:val="28"/>
          <w:szCs w:val="28"/>
        </w:rPr>
        <w:t>ANEXO VI – MODELO DE PROPOSTA</w:t>
      </w:r>
    </w:p>
    <w:p w:rsidR="00245859" w:rsidRPr="00A37F47" w:rsidRDefault="00245859" w:rsidP="0052735E">
      <w:pPr>
        <w:pStyle w:val="Listadecontinuao4"/>
        <w:spacing w:after="0"/>
        <w:ind w:left="0"/>
        <w:jc w:val="right"/>
        <w:rPr>
          <w:rFonts w:ascii="Arial Narrow" w:hAnsi="Arial Narrow"/>
          <w:sz w:val="28"/>
          <w:szCs w:val="28"/>
        </w:rPr>
      </w:pPr>
      <w:r w:rsidRPr="00A37F47">
        <w:rPr>
          <w:rFonts w:ascii="Arial Narrow" w:hAnsi="Arial Narrow"/>
          <w:sz w:val="28"/>
          <w:szCs w:val="28"/>
        </w:rPr>
        <w:tab/>
      </w:r>
    </w:p>
    <w:p w:rsidR="00245859" w:rsidRDefault="00245859" w:rsidP="0052735E">
      <w:pPr>
        <w:pStyle w:val="Listadecontinuao4"/>
        <w:spacing w:after="0"/>
        <w:ind w:left="0"/>
        <w:rPr>
          <w:rFonts w:ascii="Arial Narrow" w:hAnsi="Arial Narrow"/>
          <w:sz w:val="28"/>
          <w:szCs w:val="28"/>
        </w:rPr>
      </w:pPr>
      <w:r w:rsidRPr="00A37F47">
        <w:rPr>
          <w:rFonts w:ascii="Arial Narrow" w:hAnsi="Arial Narrow"/>
          <w:sz w:val="28"/>
          <w:szCs w:val="28"/>
        </w:rPr>
        <w:t xml:space="preserve">                                   Por</w:t>
      </w:r>
      <w:r w:rsidR="007F6D48">
        <w:rPr>
          <w:rFonts w:ascii="Arial Narrow" w:hAnsi="Arial Narrow"/>
          <w:sz w:val="28"/>
          <w:szCs w:val="28"/>
        </w:rPr>
        <w:t xml:space="preserve">to </w:t>
      </w:r>
      <w:r w:rsidR="007F6D48" w:rsidRPr="001A0770">
        <w:rPr>
          <w:rFonts w:ascii="Arial Narrow" w:hAnsi="Arial Narrow"/>
          <w:sz w:val="28"/>
          <w:szCs w:val="28"/>
        </w:rPr>
        <w:t xml:space="preserve">Alegre, </w:t>
      </w:r>
      <w:r w:rsidR="0092348D">
        <w:rPr>
          <w:rFonts w:ascii="Arial Narrow" w:hAnsi="Arial Narrow"/>
          <w:sz w:val="28"/>
          <w:szCs w:val="28"/>
        </w:rPr>
        <w:t>28</w:t>
      </w:r>
      <w:r w:rsidR="0052735E" w:rsidRPr="001A0770">
        <w:rPr>
          <w:rFonts w:ascii="Arial Narrow" w:hAnsi="Arial Narrow"/>
          <w:sz w:val="28"/>
          <w:szCs w:val="28"/>
        </w:rPr>
        <w:t xml:space="preserve"> de </w:t>
      </w:r>
      <w:r w:rsidR="00C56FD7">
        <w:rPr>
          <w:rFonts w:ascii="Arial Narrow" w:hAnsi="Arial Narrow"/>
          <w:sz w:val="28"/>
          <w:szCs w:val="28"/>
        </w:rPr>
        <w:t>maio</w:t>
      </w:r>
      <w:r w:rsidR="00A37F47" w:rsidRPr="001A0770">
        <w:rPr>
          <w:rFonts w:ascii="Arial Narrow" w:hAnsi="Arial Narrow"/>
          <w:sz w:val="28"/>
          <w:szCs w:val="28"/>
        </w:rPr>
        <w:t xml:space="preserve"> 201</w:t>
      </w:r>
      <w:r w:rsidR="00841E88">
        <w:rPr>
          <w:rFonts w:ascii="Arial Narrow" w:hAnsi="Arial Narrow"/>
          <w:sz w:val="28"/>
          <w:szCs w:val="28"/>
        </w:rPr>
        <w:t>3</w:t>
      </w:r>
      <w:r w:rsidRPr="001A0770">
        <w:rPr>
          <w:rFonts w:ascii="Arial Narrow" w:hAnsi="Arial Narrow"/>
          <w:sz w:val="28"/>
          <w:szCs w:val="28"/>
        </w:rPr>
        <w:t>.</w:t>
      </w:r>
    </w:p>
    <w:p w:rsidR="0062233E" w:rsidRDefault="0062233E" w:rsidP="0052735E">
      <w:pPr>
        <w:pStyle w:val="Listadecontinuao4"/>
        <w:spacing w:after="0"/>
        <w:ind w:left="0"/>
        <w:rPr>
          <w:rFonts w:ascii="Arial Narrow" w:hAnsi="Arial Narrow"/>
          <w:sz w:val="28"/>
          <w:szCs w:val="28"/>
        </w:rPr>
      </w:pPr>
    </w:p>
    <w:p w:rsidR="0062233E" w:rsidRDefault="0062233E" w:rsidP="0052735E">
      <w:pPr>
        <w:pStyle w:val="Listadecontinuao4"/>
        <w:spacing w:after="0"/>
        <w:ind w:left="0"/>
        <w:rPr>
          <w:rFonts w:ascii="Arial Narrow" w:hAnsi="Arial Narrow"/>
          <w:sz w:val="28"/>
          <w:szCs w:val="28"/>
        </w:rPr>
      </w:pPr>
    </w:p>
    <w:p w:rsidR="00DE607D" w:rsidRPr="00A37F47" w:rsidRDefault="00DE607D" w:rsidP="0052735E">
      <w:pPr>
        <w:pStyle w:val="Listadecontinuao4"/>
        <w:spacing w:after="0"/>
        <w:ind w:left="0"/>
        <w:rPr>
          <w:rFonts w:ascii="Arial Narrow" w:hAnsi="Arial Narrow"/>
          <w:sz w:val="28"/>
          <w:szCs w:val="28"/>
        </w:rPr>
      </w:pPr>
    </w:p>
    <w:p w:rsidR="00245859" w:rsidRDefault="00957346" w:rsidP="00957346">
      <w:pPr>
        <w:jc w:val="center"/>
        <w:rPr>
          <w:rFonts w:ascii="Arial Narrow" w:hAnsi="Arial Narrow"/>
          <w:b/>
          <w:sz w:val="28"/>
          <w:szCs w:val="28"/>
        </w:rPr>
      </w:pPr>
      <w:r>
        <w:rPr>
          <w:rFonts w:ascii="Arial Narrow" w:hAnsi="Arial Narrow"/>
          <w:b/>
          <w:sz w:val="28"/>
          <w:szCs w:val="28"/>
        </w:rPr>
        <w:t>Fausto Henrique Steffen</w:t>
      </w:r>
    </w:p>
    <w:p w:rsidR="00957346" w:rsidRDefault="00957346" w:rsidP="00957346">
      <w:pPr>
        <w:jc w:val="center"/>
        <w:rPr>
          <w:rFonts w:ascii="Arial Narrow" w:hAnsi="Arial Narrow"/>
          <w:sz w:val="28"/>
          <w:szCs w:val="28"/>
        </w:rPr>
      </w:pPr>
      <w:r w:rsidRPr="00957346">
        <w:rPr>
          <w:rFonts w:ascii="Arial Narrow" w:hAnsi="Arial Narrow"/>
          <w:sz w:val="28"/>
          <w:szCs w:val="28"/>
        </w:rPr>
        <w:t>Presidente da Comissão Permanente de Licitações</w:t>
      </w:r>
    </w:p>
    <w:p w:rsidR="00957346" w:rsidRDefault="00957346" w:rsidP="00957346">
      <w:pPr>
        <w:jc w:val="center"/>
        <w:rPr>
          <w:rFonts w:ascii="Arial Narrow" w:hAnsi="Arial Narrow"/>
          <w:sz w:val="28"/>
          <w:szCs w:val="28"/>
        </w:rPr>
      </w:pPr>
      <w:r>
        <w:rPr>
          <w:rFonts w:ascii="Arial Narrow" w:hAnsi="Arial Narrow"/>
          <w:sz w:val="28"/>
          <w:szCs w:val="28"/>
        </w:rPr>
        <w:t>CAU/RS</w:t>
      </w:r>
    </w:p>
    <w:p w:rsidR="00FE2FF4" w:rsidRDefault="00FE2FF4" w:rsidP="0052735E">
      <w:pPr>
        <w:jc w:val="right"/>
        <w:rPr>
          <w:rFonts w:ascii="Arial Narrow" w:hAnsi="Arial Narrow"/>
          <w:b/>
          <w:sz w:val="24"/>
          <w:szCs w:val="24"/>
        </w:rPr>
      </w:pPr>
    </w:p>
    <w:p w:rsidR="00A40770" w:rsidRPr="007911EC" w:rsidRDefault="00A40770" w:rsidP="007911EC">
      <w:pPr>
        <w:pStyle w:val="WW-Padro"/>
        <w:pBdr>
          <w:top w:val="single" w:sz="4" w:space="1" w:color="000000"/>
          <w:left w:val="single" w:sz="4" w:space="4" w:color="000000"/>
          <w:bottom w:val="single" w:sz="4" w:space="1" w:color="000000"/>
          <w:right w:val="single" w:sz="4" w:space="4" w:color="000000"/>
        </w:pBdr>
        <w:shd w:val="clear" w:color="auto" w:fill="DFDFDF"/>
        <w:spacing w:line="360" w:lineRule="auto"/>
        <w:contextualSpacing/>
        <w:jc w:val="center"/>
        <w:rPr>
          <w:rFonts w:ascii="Arial Narrow" w:hAnsi="Arial Narrow"/>
          <w:sz w:val="24"/>
          <w:szCs w:val="24"/>
        </w:rPr>
      </w:pPr>
      <w:r w:rsidRPr="007911EC">
        <w:rPr>
          <w:rFonts w:ascii="Arial Narrow" w:hAnsi="Arial Narrow"/>
          <w:sz w:val="24"/>
          <w:szCs w:val="24"/>
        </w:rPr>
        <w:t xml:space="preserve">— </w:t>
      </w:r>
      <w:r w:rsidRPr="007911EC">
        <w:rPr>
          <w:rFonts w:ascii="Arial Narrow" w:hAnsi="Arial Narrow"/>
          <w:b/>
          <w:sz w:val="24"/>
          <w:szCs w:val="24"/>
        </w:rPr>
        <w:t xml:space="preserve">ANEXO I </w:t>
      </w:r>
      <w:r w:rsidRPr="007911EC">
        <w:rPr>
          <w:rFonts w:ascii="Arial Narrow" w:hAnsi="Arial Narrow"/>
          <w:sz w:val="24"/>
          <w:szCs w:val="24"/>
        </w:rPr>
        <w:t>—</w:t>
      </w:r>
    </w:p>
    <w:p w:rsidR="00A40770" w:rsidRPr="007911EC" w:rsidRDefault="00A40770" w:rsidP="007911EC">
      <w:pPr>
        <w:pStyle w:val="WW-Padro"/>
        <w:pBdr>
          <w:top w:val="single" w:sz="4" w:space="1" w:color="000000"/>
          <w:left w:val="single" w:sz="4" w:space="4" w:color="000000"/>
          <w:bottom w:val="single" w:sz="4" w:space="1" w:color="000000"/>
          <w:right w:val="single" w:sz="4" w:space="4" w:color="000000"/>
        </w:pBdr>
        <w:shd w:val="clear" w:color="auto" w:fill="DFDFDF"/>
        <w:spacing w:line="360" w:lineRule="auto"/>
        <w:contextualSpacing/>
        <w:jc w:val="center"/>
        <w:rPr>
          <w:rFonts w:ascii="Arial Narrow" w:hAnsi="Arial Narrow"/>
          <w:b/>
          <w:sz w:val="24"/>
          <w:szCs w:val="24"/>
        </w:rPr>
      </w:pPr>
      <w:r w:rsidRPr="007911EC">
        <w:rPr>
          <w:rFonts w:ascii="Arial Narrow" w:hAnsi="Arial Narrow"/>
          <w:b/>
          <w:sz w:val="24"/>
          <w:szCs w:val="24"/>
        </w:rPr>
        <w:t>DECLARAÇÃO DE IDONEIDADE, DE QUE NÃO EMPREGA MENORES EM SITUAÇÃO IRREGULAR, E DE NEGATIVA DE PARENTESCO</w:t>
      </w:r>
    </w:p>
    <w:p w:rsidR="00A40770" w:rsidRPr="007911EC" w:rsidRDefault="00A40770" w:rsidP="007911EC">
      <w:pPr>
        <w:pStyle w:val="Corpodetexto5"/>
        <w:spacing w:after="0" w:line="360" w:lineRule="auto"/>
        <w:ind w:left="0"/>
        <w:contextualSpacing/>
        <w:jc w:val="right"/>
        <w:rPr>
          <w:rFonts w:ascii="Arial Narrow" w:hAnsi="Arial Narrow"/>
          <w:sz w:val="24"/>
          <w:szCs w:val="24"/>
        </w:rPr>
      </w:pPr>
      <w:r w:rsidRPr="007911EC">
        <w:rPr>
          <w:rFonts w:ascii="Arial Narrow" w:hAnsi="Arial Narrow"/>
          <w:sz w:val="24"/>
          <w:szCs w:val="24"/>
        </w:rPr>
        <w:tab/>
      </w:r>
      <w:r w:rsidRPr="007911EC">
        <w:rPr>
          <w:rFonts w:ascii="Arial Narrow" w:hAnsi="Arial Narrow"/>
          <w:sz w:val="24"/>
          <w:szCs w:val="24"/>
        </w:rPr>
        <w:tab/>
      </w:r>
      <w:r w:rsidRPr="007911EC">
        <w:rPr>
          <w:rFonts w:ascii="Arial Narrow" w:hAnsi="Arial Narrow"/>
          <w:sz w:val="24"/>
          <w:szCs w:val="24"/>
        </w:rPr>
        <w:tab/>
      </w:r>
      <w:r w:rsidRPr="007911EC">
        <w:rPr>
          <w:rFonts w:ascii="Arial Narrow" w:hAnsi="Arial Narrow"/>
          <w:sz w:val="24"/>
          <w:szCs w:val="24"/>
        </w:rPr>
        <w:tab/>
      </w:r>
      <w:r w:rsidRPr="007911EC">
        <w:rPr>
          <w:rFonts w:ascii="Arial Narrow" w:hAnsi="Arial Narrow"/>
          <w:sz w:val="24"/>
          <w:szCs w:val="24"/>
        </w:rPr>
        <w:tab/>
      </w:r>
      <w:r w:rsidRPr="007911EC">
        <w:rPr>
          <w:rFonts w:ascii="Arial Narrow" w:hAnsi="Arial Narrow"/>
          <w:sz w:val="24"/>
          <w:szCs w:val="24"/>
        </w:rPr>
        <w:tab/>
      </w:r>
      <w:r w:rsidRPr="007911EC">
        <w:rPr>
          <w:rFonts w:ascii="Arial Narrow" w:hAnsi="Arial Narrow"/>
          <w:sz w:val="24"/>
          <w:szCs w:val="24"/>
        </w:rPr>
        <w:tab/>
      </w:r>
      <w:r w:rsidRPr="007911EC">
        <w:rPr>
          <w:rFonts w:ascii="Arial Narrow" w:hAnsi="Arial Narrow"/>
          <w:sz w:val="24"/>
          <w:szCs w:val="24"/>
        </w:rPr>
        <w:tab/>
      </w:r>
      <w:r w:rsidRPr="007911EC">
        <w:rPr>
          <w:rFonts w:ascii="Arial Narrow" w:hAnsi="Arial Narrow"/>
          <w:sz w:val="24"/>
          <w:szCs w:val="24"/>
        </w:rPr>
        <w:tab/>
        <w:t>(local e data)</w:t>
      </w:r>
    </w:p>
    <w:p w:rsidR="00A40770" w:rsidRPr="007911EC" w:rsidRDefault="00A40770" w:rsidP="007911EC">
      <w:pPr>
        <w:pStyle w:val="WW-Padro"/>
        <w:spacing w:line="360" w:lineRule="auto"/>
        <w:contextualSpacing/>
        <w:jc w:val="both"/>
        <w:rPr>
          <w:rFonts w:ascii="Arial Narrow" w:hAnsi="Arial Narrow"/>
          <w:sz w:val="24"/>
          <w:szCs w:val="24"/>
        </w:rPr>
      </w:pPr>
      <w:r w:rsidRPr="007911EC">
        <w:rPr>
          <w:rFonts w:ascii="Arial Narrow" w:hAnsi="Arial Narrow"/>
          <w:sz w:val="24"/>
          <w:szCs w:val="24"/>
        </w:rPr>
        <w:t>A</w:t>
      </w:r>
    </w:p>
    <w:p w:rsidR="00A40770" w:rsidRPr="00AC3A32" w:rsidRDefault="00A40770" w:rsidP="007911EC">
      <w:pPr>
        <w:pStyle w:val="Lista"/>
        <w:spacing w:line="360" w:lineRule="auto"/>
        <w:ind w:left="0" w:firstLine="0"/>
        <w:contextualSpacing/>
        <w:jc w:val="both"/>
        <w:rPr>
          <w:rFonts w:ascii="Arial Narrow" w:hAnsi="Arial Narrow"/>
          <w:sz w:val="24"/>
          <w:szCs w:val="24"/>
        </w:rPr>
      </w:pPr>
      <w:r w:rsidRPr="007911EC">
        <w:rPr>
          <w:rFonts w:ascii="Arial Narrow" w:hAnsi="Arial Narrow"/>
          <w:sz w:val="24"/>
          <w:szCs w:val="24"/>
        </w:rPr>
        <w:t xml:space="preserve">COMISSÃO PERMANENTE DE </w:t>
      </w:r>
      <w:r w:rsidRPr="00AC3A32">
        <w:rPr>
          <w:rFonts w:ascii="Arial Narrow" w:hAnsi="Arial Narrow"/>
          <w:sz w:val="24"/>
          <w:szCs w:val="24"/>
        </w:rPr>
        <w:t xml:space="preserve">LICITAÇÕES DO </w:t>
      </w:r>
      <w:r w:rsidR="00741594">
        <w:rPr>
          <w:rFonts w:ascii="Arial Narrow" w:hAnsi="Arial Narrow"/>
          <w:sz w:val="24"/>
          <w:szCs w:val="24"/>
        </w:rPr>
        <w:t>CAU/RS</w:t>
      </w:r>
    </w:p>
    <w:p w:rsidR="00A40770" w:rsidRPr="00AC3A32" w:rsidRDefault="007F6D48" w:rsidP="007911EC">
      <w:pPr>
        <w:pStyle w:val="Lista"/>
        <w:spacing w:line="360" w:lineRule="auto"/>
        <w:ind w:left="0" w:firstLine="0"/>
        <w:contextualSpacing/>
        <w:jc w:val="both"/>
        <w:rPr>
          <w:rFonts w:ascii="Arial Narrow" w:hAnsi="Arial Narrow"/>
          <w:sz w:val="24"/>
          <w:szCs w:val="24"/>
        </w:rPr>
      </w:pPr>
      <w:r w:rsidRPr="00AC3A32">
        <w:rPr>
          <w:rFonts w:ascii="Arial Narrow" w:hAnsi="Arial Narrow"/>
          <w:sz w:val="24"/>
          <w:szCs w:val="24"/>
        </w:rPr>
        <w:t>REFERENTE A CARTA CONVITE Nº 00</w:t>
      </w:r>
      <w:r w:rsidR="003F1D37">
        <w:rPr>
          <w:rFonts w:ascii="Arial Narrow" w:hAnsi="Arial Narrow"/>
          <w:sz w:val="24"/>
          <w:szCs w:val="24"/>
        </w:rPr>
        <w:t>2</w:t>
      </w:r>
      <w:r w:rsidR="00A40770" w:rsidRPr="00AC3A32">
        <w:rPr>
          <w:rFonts w:ascii="Arial Narrow" w:hAnsi="Arial Narrow"/>
          <w:sz w:val="24"/>
          <w:szCs w:val="24"/>
        </w:rPr>
        <w:t>/201</w:t>
      </w:r>
      <w:r w:rsidR="003F1D37">
        <w:rPr>
          <w:rFonts w:ascii="Arial Narrow" w:hAnsi="Arial Narrow"/>
          <w:sz w:val="24"/>
          <w:szCs w:val="24"/>
        </w:rPr>
        <w:t>3</w:t>
      </w:r>
    </w:p>
    <w:p w:rsidR="00A40770" w:rsidRPr="00AC3A32" w:rsidRDefault="00A40770" w:rsidP="007911EC">
      <w:pPr>
        <w:pStyle w:val="Ttulo6"/>
        <w:spacing w:before="0" w:after="0" w:line="360" w:lineRule="auto"/>
        <w:ind w:firstLine="708"/>
        <w:contextualSpacing/>
        <w:jc w:val="both"/>
        <w:rPr>
          <w:rFonts w:ascii="Arial Narrow" w:hAnsi="Arial Narrow"/>
          <w:b w:val="0"/>
          <w:sz w:val="24"/>
          <w:szCs w:val="24"/>
        </w:rPr>
      </w:pPr>
      <w:r w:rsidRPr="007911EC">
        <w:rPr>
          <w:rFonts w:ascii="Arial Narrow" w:hAnsi="Arial Narrow"/>
          <w:b w:val="0"/>
          <w:sz w:val="24"/>
          <w:szCs w:val="24"/>
        </w:rPr>
        <w:t xml:space="preserve">A empresa ________________________________________, por meio de seu </w:t>
      </w:r>
      <w:r w:rsidRPr="00AC3A32">
        <w:rPr>
          <w:rFonts w:ascii="Arial Narrow" w:hAnsi="Arial Narrow"/>
          <w:b w:val="0"/>
          <w:sz w:val="24"/>
          <w:szCs w:val="24"/>
        </w:rPr>
        <w:t>representante legal, Sr.(a) _____________________, CPF _________________________ (cargo que ocupa na empresa) ____________________ DECLARA, para fins de direito e sob as penas da lei, na qualidade de LICITANTE do certame instaurado pela CONSELHO DE ARQUITETURA E URBANISMO DO RIO GRANDE DO SUL, Processo n°</w:t>
      </w:r>
      <w:r w:rsidR="00FE2FF4" w:rsidRPr="00FE2FF4">
        <w:rPr>
          <w:rFonts w:ascii="Arial Narrow" w:hAnsi="Arial Narrow"/>
          <w:sz w:val="24"/>
          <w:szCs w:val="24"/>
          <w:lang w:val="pt-BR"/>
        </w:rPr>
        <w:t>053</w:t>
      </w:r>
      <w:r w:rsidR="006B1488" w:rsidRPr="00FE2FF4">
        <w:rPr>
          <w:rFonts w:ascii="Arial Narrow" w:hAnsi="Arial Narrow"/>
          <w:sz w:val="24"/>
          <w:szCs w:val="24"/>
        </w:rPr>
        <w:t>/201</w:t>
      </w:r>
      <w:r w:rsidR="00FE2FF4" w:rsidRPr="00FE2FF4">
        <w:rPr>
          <w:rFonts w:ascii="Arial Narrow" w:hAnsi="Arial Narrow"/>
          <w:sz w:val="24"/>
          <w:szCs w:val="24"/>
          <w:lang w:val="pt-BR"/>
        </w:rPr>
        <w:t>3</w:t>
      </w:r>
      <w:r w:rsidRPr="00AC3A32">
        <w:rPr>
          <w:rFonts w:ascii="Arial Narrow" w:hAnsi="Arial Narrow"/>
          <w:b w:val="0"/>
          <w:sz w:val="24"/>
          <w:szCs w:val="24"/>
        </w:rPr>
        <w:t xml:space="preserve">, na modalidade </w:t>
      </w:r>
      <w:r w:rsidR="007F6D48" w:rsidRPr="00AC3A32">
        <w:rPr>
          <w:rFonts w:ascii="Arial Narrow" w:hAnsi="Arial Narrow"/>
          <w:sz w:val="24"/>
          <w:szCs w:val="24"/>
        </w:rPr>
        <w:t xml:space="preserve">CARTA CONVITE </w:t>
      </w:r>
      <w:r w:rsidR="003F1D37">
        <w:rPr>
          <w:rFonts w:ascii="Arial Narrow" w:hAnsi="Arial Narrow"/>
          <w:sz w:val="24"/>
          <w:szCs w:val="24"/>
        </w:rPr>
        <w:t>Nº 00</w:t>
      </w:r>
      <w:r w:rsidR="003F1D37">
        <w:rPr>
          <w:rFonts w:ascii="Arial Narrow" w:hAnsi="Arial Narrow"/>
          <w:sz w:val="24"/>
          <w:szCs w:val="24"/>
          <w:lang w:val="pt-BR"/>
        </w:rPr>
        <w:t>2</w:t>
      </w:r>
      <w:r w:rsidRPr="00AC3A32">
        <w:rPr>
          <w:rFonts w:ascii="Arial Narrow" w:hAnsi="Arial Narrow"/>
          <w:sz w:val="24"/>
          <w:szCs w:val="24"/>
        </w:rPr>
        <w:t>/201</w:t>
      </w:r>
      <w:r w:rsidR="003F1D37">
        <w:rPr>
          <w:rFonts w:ascii="Arial Narrow" w:hAnsi="Arial Narrow"/>
          <w:sz w:val="24"/>
          <w:szCs w:val="24"/>
          <w:lang w:val="pt-BR"/>
        </w:rPr>
        <w:t>3</w:t>
      </w:r>
      <w:r w:rsidRPr="00AC3A32">
        <w:rPr>
          <w:rFonts w:ascii="Arial Narrow" w:hAnsi="Arial Narrow"/>
          <w:b w:val="0"/>
          <w:sz w:val="24"/>
          <w:szCs w:val="24"/>
        </w:rPr>
        <w:t>, que:</w:t>
      </w:r>
    </w:p>
    <w:p w:rsidR="00A40770" w:rsidRPr="00AC3A32" w:rsidRDefault="00A40770" w:rsidP="007911EC">
      <w:pPr>
        <w:pStyle w:val="Ttulo6"/>
        <w:spacing w:before="0" w:after="0" w:line="360" w:lineRule="auto"/>
        <w:ind w:firstLine="708"/>
        <w:contextualSpacing/>
        <w:jc w:val="both"/>
        <w:rPr>
          <w:rFonts w:ascii="Arial Narrow" w:hAnsi="Arial Narrow"/>
          <w:b w:val="0"/>
          <w:sz w:val="24"/>
          <w:szCs w:val="24"/>
        </w:rPr>
      </w:pPr>
    </w:p>
    <w:p w:rsidR="00A40770" w:rsidRPr="00AC3A32" w:rsidRDefault="00A40770" w:rsidP="007911EC">
      <w:pPr>
        <w:pStyle w:val="Ttulo6"/>
        <w:spacing w:before="0" w:after="0" w:line="360" w:lineRule="auto"/>
        <w:ind w:firstLine="708"/>
        <w:contextualSpacing/>
        <w:jc w:val="both"/>
        <w:rPr>
          <w:rFonts w:ascii="Arial Narrow" w:hAnsi="Arial Narrow"/>
          <w:b w:val="0"/>
          <w:sz w:val="24"/>
          <w:szCs w:val="24"/>
        </w:rPr>
      </w:pPr>
      <w:r w:rsidRPr="00AC3A32">
        <w:rPr>
          <w:rFonts w:ascii="Arial Narrow" w:hAnsi="Arial Narrow"/>
          <w:b w:val="0"/>
          <w:sz w:val="24"/>
          <w:szCs w:val="24"/>
        </w:rPr>
        <w:t>a) Não foi declarada INIDÔNEA para licitar com o PODER PÚBLICO, em qualquer de suas esferas;</w:t>
      </w:r>
    </w:p>
    <w:p w:rsidR="00A40770" w:rsidRPr="00AC3A32" w:rsidRDefault="00A40770" w:rsidP="007911EC">
      <w:pPr>
        <w:pStyle w:val="Ttulo6"/>
        <w:spacing w:before="0" w:after="0" w:line="360" w:lineRule="auto"/>
        <w:ind w:firstLine="708"/>
        <w:contextualSpacing/>
        <w:jc w:val="both"/>
        <w:rPr>
          <w:rFonts w:ascii="Arial Narrow" w:hAnsi="Arial Narrow"/>
          <w:b w:val="0"/>
          <w:sz w:val="24"/>
          <w:szCs w:val="24"/>
        </w:rPr>
      </w:pPr>
    </w:p>
    <w:p w:rsidR="00A40770" w:rsidRPr="00AC3A32" w:rsidRDefault="00A40770" w:rsidP="007911EC">
      <w:pPr>
        <w:pStyle w:val="Ttulo6"/>
        <w:spacing w:before="0" w:after="0" w:line="360" w:lineRule="auto"/>
        <w:ind w:firstLine="708"/>
        <w:contextualSpacing/>
        <w:jc w:val="both"/>
        <w:rPr>
          <w:rFonts w:ascii="Arial Narrow" w:hAnsi="Arial Narrow"/>
          <w:b w:val="0"/>
          <w:sz w:val="24"/>
          <w:szCs w:val="24"/>
        </w:rPr>
      </w:pPr>
      <w:r w:rsidRPr="00AC3A32">
        <w:rPr>
          <w:rFonts w:ascii="Arial Narrow" w:hAnsi="Arial Narrow"/>
          <w:b w:val="0"/>
          <w:sz w:val="24"/>
          <w:szCs w:val="24"/>
        </w:rPr>
        <w:t>b) Não mantém em seu quadro de pessoal, menores de dezoito anos em horário noturno de trabalho ou em serviços perigosos ou insalubres, não possuindo ainda, qualquer trabalho de menores de dezesseis anos, salvo na condição de aprendiz, a partir de quatorze anos;</w:t>
      </w:r>
    </w:p>
    <w:p w:rsidR="00A40770" w:rsidRPr="00AC3A32" w:rsidRDefault="00A40770" w:rsidP="007911EC">
      <w:pPr>
        <w:pStyle w:val="Ttulo6"/>
        <w:spacing w:before="0" w:after="0" w:line="360" w:lineRule="auto"/>
        <w:ind w:firstLine="708"/>
        <w:contextualSpacing/>
        <w:jc w:val="both"/>
        <w:rPr>
          <w:rFonts w:ascii="Arial Narrow" w:hAnsi="Arial Narrow"/>
          <w:b w:val="0"/>
          <w:sz w:val="24"/>
          <w:szCs w:val="24"/>
        </w:rPr>
      </w:pPr>
    </w:p>
    <w:p w:rsidR="00A40770" w:rsidRPr="00AC3A32" w:rsidRDefault="00A40770" w:rsidP="007911EC">
      <w:pPr>
        <w:pStyle w:val="Ttulo6"/>
        <w:spacing w:before="0" w:after="0" w:line="360" w:lineRule="auto"/>
        <w:ind w:firstLine="708"/>
        <w:contextualSpacing/>
        <w:jc w:val="both"/>
        <w:rPr>
          <w:rFonts w:ascii="Arial Narrow" w:hAnsi="Arial Narrow"/>
          <w:sz w:val="24"/>
          <w:szCs w:val="24"/>
        </w:rPr>
      </w:pPr>
      <w:r w:rsidRPr="00AC3A32">
        <w:rPr>
          <w:rFonts w:ascii="Arial Narrow" w:hAnsi="Arial Narrow"/>
          <w:b w:val="0"/>
          <w:sz w:val="24"/>
          <w:szCs w:val="24"/>
        </w:rPr>
        <w:t xml:space="preserve">c) Não possui sócios, diretores ou empregados que mantenham parentesco em linha reta ou até o terceiro grau em linha colateral, com Presidente, Vice-Presidentes, Diretores, Conselheiros, Inspetores e funcionários do </w:t>
      </w:r>
      <w:r w:rsidR="00741594">
        <w:rPr>
          <w:rFonts w:ascii="Arial Narrow" w:hAnsi="Arial Narrow"/>
          <w:b w:val="0"/>
          <w:sz w:val="24"/>
          <w:szCs w:val="24"/>
        </w:rPr>
        <w:t>CAU/RS</w:t>
      </w:r>
      <w:r w:rsidRPr="00AC3A32">
        <w:rPr>
          <w:rFonts w:ascii="Arial Narrow" w:hAnsi="Arial Narrow"/>
          <w:b w:val="0"/>
          <w:sz w:val="24"/>
          <w:szCs w:val="24"/>
        </w:rPr>
        <w:t>.</w:t>
      </w:r>
    </w:p>
    <w:p w:rsidR="00A40770" w:rsidRPr="007911EC" w:rsidRDefault="00A40770" w:rsidP="007911EC">
      <w:pPr>
        <w:spacing w:line="360" w:lineRule="auto"/>
        <w:contextualSpacing/>
        <w:jc w:val="right"/>
        <w:rPr>
          <w:rFonts w:ascii="Arial Narrow" w:hAnsi="Arial Narrow"/>
          <w:sz w:val="24"/>
          <w:szCs w:val="24"/>
        </w:rPr>
      </w:pPr>
      <w:r w:rsidRPr="007911EC">
        <w:rPr>
          <w:rFonts w:ascii="Arial Narrow" w:hAnsi="Arial Narrow"/>
          <w:sz w:val="24"/>
          <w:szCs w:val="24"/>
        </w:rPr>
        <w:t>______________________________________</w:t>
      </w:r>
    </w:p>
    <w:p w:rsidR="00A40770" w:rsidRDefault="00A40770" w:rsidP="007911EC">
      <w:pPr>
        <w:spacing w:line="360" w:lineRule="auto"/>
        <w:contextualSpacing/>
        <w:jc w:val="right"/>
        <w:rPr>
          <w:rFonts w:ascii="Arial Narrow" w:hAnsi="Arial Narrow"/>
          <w:sz w:val="24"/>
          <w:szCs w:val="24"/>
        </w:rPr>
      </w:pPr>
      <w:r w:rsidRPr="007911EC">
        <w:rPr>
          <w:rFonts w:ascii="Arial Narrow" w:hAnsi="Arial Narrow"/>
          <w:sz w:val="24"/>
          <w:szCs w:val="24"/>
        </w:rPr>
        <w:t xml:space="preserve">(assinatura, nome cargo e identificação.) </w:t>
      </w:r>
    </w:p>
    <w:p w:rsidR="00363CDC" w:rsidRDefault="00363CDC" w:rsidP="00363CDC">
      <w:pPr>
        <w:pStyle w:val="WW-Padro"/>
        <w:pBdr>
          <w:top w:val="single" w:sz="4" w:space="1" w:color="000000"/>
          <w:left w:val="single" w:sz="4" w:space="4" w:color="000000"/>
          <w:bottom w:val="single" w:sz="4" w:space="1" w:color="000000"/>
          <w:right w:val="single" w:sz="4" w:space="4" w:color="000000"/>
        </w:pBdr>
        <w:shd w:val="clear" w:color="auto" w:fill="DFDFDF"/>
        <w:spacing w:line="360" w:lineRule="auto"/>
        <w:contextualSpacing/>
        <w:jc w:val="center"/>
        <w:rPr>
          <w:rFonts w:ascii="Arial Narrow" w:hAnsi="Arial Narrow"/>
          <w:sz w:val="24"/>
          <w:szCs w:val="24"/>
        </w:rPr>
      </w:pPr>
      <w:r w:rsidRPr="007911EC">
        <w:rPr>
          <w:rFonts w:ascii="Arial Narrow" w:hAnsi="Arial Narrow"/>
          <w:sz w:val="24"/>
          <w:szCs w:val="24"/>
        </w:rPr>
        <w:lastRenderedPageBreak/>
        <w:t xml:space="preserve">— </w:t>
      </w:r>
      <w:r w:rsidRPr="007911EC">
        <w:rPr>
          <w:rFonts w:ascii="Arial Narrow" w:hAnsi="Arial Narrow"/>
          <w:b/>
          <w:sz w:val="24"/>
          <w:szCs w:val="24"/>
        </w:rPr>
        <w:t xml:space="preserve">ANEXO </w:t>
      </w:r>
      <w:r>
        <w:rPr>
          <w:rFonts w:ascii="Arial Narrow" w:hAnsi="Arial Narrow"/>
          <w:b/>
          <w:sz w:val="24"/>
          <w:szCs w:val="24"/>
        </w:rPr>
        <w:t>I</w:t>
      </w:r>
      <w:r w:rsidRPr="007911EC">
        <w:rPr>
          <w:rFonts w:ascii="Arial Narrow" w:hAnsi="Arial Narrow"/>
          <w:b/>
          <w:sz w:val="24"/>
          <w:szCs w:val="24"/>
        </w:rPr>
        <w:t xml:space="preserve">I </w:t>
      </w:r>
      <w:r w:rsidRPr="007911EC">
        <w:rPr>
          <w:rFonts w:ascii="Arial Narrow" w:hAnsi="Arial Narrow"/>
          <w:sz w:val="24"/>
          <w:szCs w:val="24"/>
        </w:rPr>
        <w:t>—</w:t>
      </w:r>
    </w:p>
    <w:p w:rsidR="001A3C73" w:rsidRPr="001A3C73" w:rsidRDefault="001A3C73" w:rsidP="00363CDC">
      <w:pPr>
        <w:pStyle w:val="WW-Padro"/>
        <w:pBdr>
          <w:top w:val="single" w:sz="4" w:space="1" w:color="000000"/>
          <w:left w:val="single" w:sz="4" w:space="4" w:color="000000"/>
          <w:bottom w:val="single" w:sz="4" w:space="1" w:color="000000"/>
          <w:right w:val="single" w:sz="4" w:space="4" w:color="000000"/>
        </w:pBdr>
        <w:shd w:val="clear" w:color="auto" w:fill="DFDFDF"/>
        <w:spacing w:line="360" w:lineRule="auto"/>
        <w:contextualSpacing/>
        <w:jc w:val="center"/>
        <w:rPr>
          <w:rFonts w:ascii="Arial Narrow" w:hAnsi="Arial Narrow"/>
          <w:b/>
          <w:sz w:val="24"/>
          <w:szCs w:val="24"/>
        </w:rPr>
      </w:pPr>
      <w:r w:rsidRPr="001A3C73">
        <w:rPr>
          <w:rFonts w:ascii="Arial Narrow" w:hAnsi="Arial Narrow"/>
          <w:b/>
          <w:color w:val="000000"/>
          <w:sz w:val="24"/>
          <w:szCs w:val="24"/>
        </w:rPr>
        <w:t>MODELO DE DESIGNAÇÃO DE REPRESENTANTE</w:t>
      </w:r>
    </w:p>
    <w:p w:rsidR="00245859" w:rsidRPr="00363CDC" w:rsidRDefault="00245859" w:rsidP="00245859">
      <w:pPr>
        <w:pStyle w:val="Corpodetexto5"/>
        <w:spacing w:before="120" w:line="360" w:lineRule="auto"/>
        <w:ind w:left="0"/>
        <w:jc w:val="both"/>
        <w:rPr>
          <w:rFonts w:ascii="Arial Narrow" w:hAnsi="Arial Narrow"/>
          <w:sz w:val="24"/>
        </w:rPr>
      </w:pPr>
      <w:r w:rsidRPr="00363CDC">
        <w:rPr>
          <w:rFonts w:ascii="Arial Narrow" w:hAnsi="Arial Narrow"/>
          <w:sz w:val="24"/>
        </w:rPr>
        <w:tab/>
      </w:r>
      <w:r w:rsidRPr="00363CDC">
        <w:rPr>
          <w:rFonts w:ascii="Arial Narrow" w:hAnsi="Arial Narrow"/>
          <w:sz w:val="24"/>
        </w:rPr>
        <w:tab/>
      </w:r>
      <w:r w:rsidRPr="00363CDC">
        <w:rPr>
          <w:rFonts w:ascii="Arial Narrow" w:hAnsi="Arial Narrow"/>
          <w:sz w:val="24"/>
        </w:rPr>
        <w:tab/>
      </w:r>
      <w:r w:rsidRPr="00363CDC">
        <w:rPr>
          <w:rFonts w:ascii="Arial Narrow" w:hAnsi="Arial Narrow"/>
          <w:sz w:val="24"/>
        </w:rPr>
        <w:tab/>
      </w:r>
      <w:r w:rsidRPr="00363CDC">
        <w:rPr>
          <w:rFonts w:ascii="Arial Narrow" w:hAnsi="Arial Narrow"/>
          <w:sz w:val="24"/>
        </w:rPr>
        <w:tab/>
      </w:r>
      <w:r w:rsidRPr="00363CDC">
        <w:rPr>
          <w:rFonts w:ascii="Arial Narrow" w:hAnsi="Arial Narrow"/>
          <w:sz w:val="24"/>
        </w:rPr>
        <w:tab/>
      </w:r>
      <w:r w:rsidRPr="00363CDC">
        <w:rPr>
          <w:rFonts w:ascii="Arial Narrow" w:hAnsi="Arial Narrow"/>
          <w:sz w:val="24"/>
        </w:rPr>
        <w:tab/>
      </w:r>
      <w:r w:rsidRPr="00363CDC">
        <w:rPr>
          <w:rFonts w:ascii="Arial Narrow" w:hAnsi="Arial Narrow"/>
          <w:sz w:val="24"/>
        </w:rPr>
        <w:tab/>
      </w:r>
      <w:r w:rsidRPr="00363CDC">
        <w:rPr>
          <w:rFonts w:ascii="Arial Narrow" w:hAnsi="Arial Narrow"/>
          <w:sz w:val="24"/>
        </w:rPr>
        <w:tab/>
      </w:r>
      <w:r w:rsidRPr="00363CDC">
        <w:rPr>
          <w:rFonts w:ascii="Arial Narrow" w:hAnsi="Arial Narrow"/>
          <w:sz w:val="24"/>
        </w:rPr>
        <w:tab/>
        <w:t>(local e data)</w:t>
      </w:r>
    </w:p>
    <w:p w:rsidR="00245859" w:rsidRPr="00363CDC" w:rsidRDefault="00245859" w:rsidP="00245859">
      <w:pPr>
        <w:spacing w:before="120" w:after="120" w:line="360" w:lineRule="auto"/>
        <w:rPr>
          <w:rFonts w:ascii="Arial Narrow" w:hAnsi="Arial Narrow"/>
          <w:sz w:val="24"/>
        </w:rPr>
      </w:pPr>
      <w:r w:rsidRPr="00363CDC">
        <w:rPr>
          <w:rFonts w:ascii="Arial Narrow" w:hAnsi="Arial Narrow"/>
          <w:sz w:val="24"/>
        </w:rPr>
        <w:t>A</w:t>
      </w:r>
    </w:p>
    <w:p w:rsidR="00245859" w:rsidRPr="00363CDC" w:rsidRDefault="00245859" w:rsidP="00245859">
      <w:pPr>
        <w:pStyle w:val="Lista"/>
        <w:spacing w:before="120" w:after="120" w:line="360" w:lineRule="auto"/>
        <w:ind w:left="0" w:firstLine="0"/>
        <w:jc w:val="both"/>
        <w:rPr>
          <w:rFonts w:ascii="Arial Narrow" w:hAnsi="Arial Narrow"/>
          <w:sz w:val="24"/>
        </w:rPr>
      </w:pPr>
      <w:r w:rsidRPr="00363CDC">
        <w:rPr>
          <w:rFonts w:ascii="Arial Narrow" w:hAnsi="Arial Narrow"/>
          <w:sz w:val="24"/>
        </w:rPr>
        <w:t xml:space="preserve">COMISSÃO </w:t>
      </w:r>
      <w:r w:rsidR="00363CDC">
        <w:rPr>
          <w:rFonts w:ascii="Arial Narrow" w:hAnsi="Arial Narrow"/>
          <w:sz w:val="24"/>
        </w:rPr>
        <w:t xml:space="preserve">PERMANENTE DE LICITAÇÕES DO </w:t>
      </w:r>
      <w:r w:rsidR="00741594">
        <w:rPr>
          <w:rFonts w:ascii="Arial Narrow" w:hAnsi="Arial Narrow"/>
          <w:sz w:val="24"/>
        </w:rPr>
        <w:t>CAU/RS</w:t>
      </w:r>
    </w:p>
    <w:p w:rsidR="00245859" w:rsidRPr="00363CDC" w:rsidRDefault="00363CDC" w:rsidP="00245859">
      <w:pPr>
        <w:pStyle w:val="Lista"/>
        <w:spacing w:before="120" w:after="120" w:line="360" w:lineRule="auto"/>
        <w:ind w:left="0" w:firstLine="0"/>
        <w:jc w:val="both"/>
        <w:rPr>
          <w:rFonts w:ascii="Arial Narrow" w:hAnsi="Arial Narrow"/>
          <w:sz w:val="24"/>
        </w:rPr>
      </w:pPr>
      <w:r>
        <w:rPr>
          <w:rFonts w:ascii="Arial Narrow" w:hAnsi="Arial Narrow"/>
          <w:sz w:val="24"/>
        </w:rPr>
        <w:t>R</w:t>
      </w:r>
      <w:r w:rsidR="007F6D48">
        <w:rPr>
          <w:rFonts w:ascii="Arial Narrow" w:hAnsi="Arial Narrow"/>
          <w:sz w:val="24"/>
        </w:rPr>
        <w:t xml:space="preserve">EFERENTE A CARTA </w:t>
      </w:r>
      <w:r w:rsidR="007F6D48" w:rsidRPr="00AC3A32">
        <w:rPr>
          <w:rFonts w:ascii="Arial Narrow" w:hAnsi="Arial Narrow"/>
          <w:sz w:val="24"/>
        </w:rPr>
        <w:t xml:space="preserve">CONVITE </w:t>
      </w:r>
      <w:r w:rsidR="009E3AAD" w:rsidRPr="00AC3A32">
        <w:rPr>
          <w:rFonts w:ascii="Arial Narrow" w:hAnsi="Arial Narrow"/>
          <w:sz w:val="24"/>
        </w:rPr>
        <w:t>N.° 00</w:t>
      </w:r>
      <w:r w:rsidR="003F1D37">
        <w:rPr>
          <w:rFonts w:ascii="Arial Narrow" w:hAnsi="Arial Narrow"/>
          <w:sz w:val="24"/>
        </w:rPr>
        <w:t>2</w:t>
      </w:r>
      <w:r w:rsidRPr="00AC3A32">
        <w:rPr>
          <w:rFonts w:ascii="Arial Narrow" w:hAnsi="Arial Narrow"/>
          <w:sz w:val="24"/>
        </w:rPr>
        <w:t>/201</w:t>
      </w:r>
      <w:r w:rsidR="003F1D37">
        <w:rPr>
          <w:rFonts w:ascii="Arial Narrow" w:hAnsi="Arial Narrow"/>
          <w:sz w:val="24"/>
        </w:rPr>
        <w:t>3</w:t>
      </w:r>
    </w:p>
    <w:p w:rsidR="00245859" w:rsidRPr="00363CDC" w:rsidRDefault="00245859" w:rsidP="00245859">
      <w:pPr>
        <w:pStyle w:val="Cabealhodamensagem"/>
        <w:spacing w:before="120" w:after="120" w:line="360" w:lineRule="auto"/>
        <w:ind w:left="0" w:firstLine="0"/>
        <w:jc w:val="both"/>
        <w:rPr>
          <w:rFonts w:ascii="Arial Narrow" w:hAnsi="Arial Narrow"/>
        </w:rPr>
      </w:pPr>
      <w:r w:rsidRPr="00363CDC">
        <w:rPr>
          <w:rFonts w:ascii="Arial Narrow" w:hAnsi="Arial Narrow"/>
        </w:rPr>
        <w:t>ASSUNTO:</w:t>
      </w:r>
      <w:r w:rsidR="00AC3A32" w:rsidRPr="00363CDC">
        <w:rPr>
          <w:rFonts w:ascii="Arial Narrow" w:hAnsi="Arial Narrow"/>
        </w:rPr>
        <w:t xml:space="preserve"> </w:t>
      </w:r>
      <w:r w:rsidRPr="00363CDC">
        <w:rPr>
          <w:rFonts w:ascii="Arial Narrow" w:hAnsi="Arial Narrow"/>
        </w:rPr>
        <w:t>DESIGNAÇÃO DE REPRESENTANTE</w:t>
      </w:r>
    </w:p>
    <w:p w:rsidR="00245859" w:rsidRPr="00363CDC" w:rsidRDefault="00245859" w:rsidP="00245859">
      <w:pPr>
        <w:spacing w:before="120" w:after="120" w:line="360" w:lineRule="auto"/>
        <w:jc w:val="both"/>
        <w:rPr>
          <w:rFonts w:ascii="Arial Narrow" w:hAnsi="Arial Narrow"/>
          <w:color w:val="000000"/>
          <w:sz w:val="24"/>
        </w:rPr>
      </w:pPr>
      <w:r w:rsidRPr="00363CDC">
        <w:rPr>
          <w:rFonts w:ascii="Arial Narrow" w:hAnsi="Arial Narrow"/>
          <w:color w:val="000000"/>
          <w:sz w:val="24"/>
        </w:rPr>
        <w:tab/>
      </w:r>
      <w:r w:rsidRPr="00363CDC">
        <w:rPr>
          <w:rFonts w:ascii="Arial Narrow" w:hAnsi="Arial Narrow"/>
          <w:color w:val="000000"/>
          <w:sz w:val="24"/>
        </w:rPr>
        <w:tab/>
      </w:r>
      <w:r w:rsidRPr="00363CDC">
        <w:rPr>
          <w:rFonts w:ascii="Arial Narrow" w:hAnsi="Arial Narrow"/>
          <w:color w:val="000000"/>
          <w:sz w:val="24"/>
        </w:rPr>
        <w:tab/>
      </w:r>
    </w:p>
    <w:p w:rsidR="00245859" w:rsidRPr="00363CDC" w:rsidRDefault="00245859" w:rsidP="00245859">
      <w:pPr>
        <w:spacing w:before="120" w:after="120" w:line="360" w:lineRule="auto"/>
        <w:jc w:val="both"/>
        <w:rPr>
          <w:rFonts w:ascii="Arial Narrow" w:hAnsi="Arial Narrow"/>
          <w:sz w:val="24"/>
        </w:rPr>
      </w:pPr>
      <w:r w:rsidRPr="00363CDC">
        <w:rPr>
          <w:rFonts w:ascii="Arial Narrow" w:hAnsi="Arial Narrow"/>
          <w:sz w:val="24"/>
        </w:rPr>
        <w:tab/>
        <w:t>(Nome da empresa)________________________________________________ , participante do processo de licita</w:t>
      </w:r>
      <w:r w:rsidR="00363CDC">
        <w:rPr>
          <w:rFonts w:ascii="Arial Narrow" w:hAnsi="Arial Narrow"/>
          <w:sz w:val="24"/>
        </w:rPr>
        <w:t>ção epigrafado informa que é des</w:t>
      </w:r>
      <w:r w:rsidRPr="00363CDC">
        <w:rPr>
          <w:rFonts w:ascii="Arial Narrow" w:hAnsi="Arial Narrow"/>
          <w:sz w:val="24"/>
        </w:rPr>
        <w:t>ignado o Sr. (Nome Completo) ________________________________________________, portad</w:t>
      </w:r>
      <w:r w:rsidR="00363CDC">
        <w:rPr>
          <w:rFonts w:ascii="Arial Narrow" w:hAnsi="Arial Narrow"/>
          <w:sz w:val="24"/>
        </w:rPr>
        <w:t>or da carteira de identidade (nº</w:t>
      </w:r>
      <w:r w:rsidRPr="00363CDC">
        <w:rPr>
          <w:rFonts w:ascii="Arial Narrow" w:hAnsi="Arial Narrow"/>
          <w:sz w:val="24"/>
        </w:rPr>
        <w:t xml:space="preserve"> e órgão expedidor) ___________________________________, para representá-la nos atos relativos à licitação, podendo assinar atas, impugnar documentos e renunciar à interpo</w:t>
      </w:r>
      <w:r w:rsidR="00363CDC">
        <w:rPr>
          <w:rFonts w:ascii="Arial Narrow" w:hAnsi="Arial Narrow"/>
          <w:sz w:val="24"/>
        </w:rPr>
        <w:t>sição de recurso administrativo.</w:t>
      </w:r>
    </w:p>
    <w:p w:rsidR="00245859" w:rsidRPr="00363CDC" w:rsidRDefault="00245859" w:rsidP="00245859">
      <w:pPr>
        <w:pStyle w:val="Encerramento"/>
        <w:spacing w:before="120" w:after="120" w:line="360" w:lineRule="auto"/>
        <w:ind w:left="0"/>
        <w:jc w:val="center"/>
        <w:rPr>
          <w:rFonts w:ascii="Arial Narrow" w:hAnsi="Arial Narrow"/>
          <w:sz w:val="24"/>
        </w:rPr>
      </w:pPr>
      <w:r w:rsidRPr="00363CDC">
        <w:rPr>
          <w:rFonts w:ascii="Arial Narrow" w:hAnsi="Arial Narrow"/>
          <w:sz w:val="24"/>
        </w:rPr>
        <w:t>Atenciosamente,</w:t>
      </w:r>
    </w:p>
    <w:p w:rsidR="00245859" w:rsidRPr="00363CDC" w:rsidRDefault="00245859" w:rsidP="00245859">
      <w:pPr>
        <w:spacing w:before="120" w:after="120" w:line="360" w:lineRule="auto"/>
        <w:jc w:val="center"/>
        <w:rPr>
          <w:rFonts w:ascii="Arial Narrow" w:hAnsi="Arial Narrow"/>
          <w:color w:val="000000"/>
          <w:sz w:val="24"/>
        </w:rPr>
      </w:pPr>
      <w:r w:rsidRPr="00363CDC">
        <w:rPr>
          <w:rFonts w:ascii="Arial Narrow" w:hAnsi="Arial Narrow"/>
          <w:color w:val="000000"/>
          <w:sz w:val="24"/>
        </w:rPr>
        <w:t>______________________________________</w:t>
      </w:r>
    </w:p>
    <w:p w:rsidR="00245859" w:rsidRPr="00363CDC" w:rsidRDefault="00245859" w:rsidP="00245859">
      <w:pPr>
        <w:pStyle w:val="Corpodetexto3"/>
        <w:spacing w:before="120" w:line="360" w:lineRule="auto"/>
        <w:jc w:val="center"/>
        <w:rPr>
          <w:rFonts w:ascii="Arial Narrow" w:hAnsi="Arial Narrow"/>
          <w:b/>
          <w:i/>
          <w:sz w:val="24"/>
        </w:rPr>
      </w:pPr>
      <w:r w:rsidRPr="00363CDC">
        <w:rPr>
          <w:rFonts w:ascii="Arial Narrow" w:hAnsi="Arial Narrow"/>
          <w:b/>
          <w:i/>
          <w:sz w:val="24"/>
        </w:rPr>
        <w:t>(Assina</w:t>
      </w:r>
      <w:r w:rsidR="007F6D48">
        <w:rPr>
          <w:rFonts w:ascii="Arial Narrow" w:hAnsi="Arial Narrow"/>
          <w:b/>
          <w:i/>
          <w:sz w:val="24"/>
        </w:rPr>
        <w:t xml:space="preserve">tura, Sócio-Gerente ou Diretor </w:t>
      </w:r>
      <w:r w:rsidRPr="00363CDC">
        <w:rPr>
          <w:rFonts w:ascii="Arial Narrow" w:hAnsi="Arial Narrow"/>
          <w:b/>
          <w:i/>
          <w:sz w:val="24"/>
        </w:rPr>
        <w:t>ou Procurador)</w:t>
      </w:r>
    </w:p>
    <w:p w:rsidR="00245859" w:rsidRPr="00363CDC" w:rsidRDefault="00245859" w:rsidP="00245859">
      <w:pPr>
        <w:pStyle w:val="Corpodetexto3"/>
        <w:spacing w:before="120" w:line="360" w:lineRule="auto"/>
        <w:jc w:val="center"/>
        <w:rPr>
          <w:rFonts w:ascii="Arial Narrow" w:hAnsi="Arial Narrow"/>
          <w:b/>
          <w:i/>
          <w:sz w:val="24"/>
        </w:rPr>
      </w:pPr>
      <w:r w:rsidRPr="00363CDC">
        <w:rPr>
          <w:rFonts w:ascii="Arial Narrow" w:hAnsi="Arial Narrow"/>
          <w:b/>
          <w:i/>
          <w:sz w:val="24"/>
        </w:rPr>
        <w:t xml:space="preserve">Sendo exigida Procuração com firma reconhecida em cartório. </w:t>
      </w:r>
    </w:p>
    <w:p w:rsidR="00245859" w:rsidRDefault="00245859" w:rsidP="00245859">
      <w:pPr>
        <w:pStyle w:val="Corpodetexto3"/>
        <w:spacing w:before="120" w:line="360" w:lineRule="auto"/>
        <w:jc w:val="center"/>
        <w:rPr>
          <w:b/>
          <w:i/>
          <w:sz w:val="24"/>
        </w:rPr>
      </w:pPr>
    </w:p>
    <w:p w:rsidR="003A27A8" w:rsidRDefault="003A27A8" w:rsidP="00245859">
      <w:pPr>
        <w:pStyle w:val="Corpodetexto3"/>
        <w:spacing w:before="120" w:line="360" w:lineRule="auto"/>
        <w:jc w:val="center"/>
        <w:rPr>
          <w:b/>
          <w:i/>
          <w:sz w:val="24"/>
        </w:rPr>
      </w:pPr>
    </w:p>
    <w:p w:rsidR="00363CDC" w:rsidRDefault="00363CDC" w:rsidP="00363CDC">
      <w:pPr>
        <w:pStyle w:val="WW-Padro"/>
        <w:pBdr>
          <w:top w:val="single" w:sz="4" w:space="1" w:color="000000"/>
          <w:left w:val="single" w:sz="4" w:space="4" w:color="000000"/>
          <w:bottom w:val="single" w:sz="4" w:space="1" w:color="000000"/>
          <w:right w:val="single" w:sz="4" w:space="4" w:color="000000"/>
        </w:pBdr>
        <w:shd w:val="clear" w:color="auto" w:fill="DFDFDF"/>
        <w:spacing w:line="360" w:lineRule="auto"/>
        <w:contextualSpacing/>
        <w:jc w:val="center"/>
        <w:rPr>
          <w:rFonts w:ascii="Arial Narrow" w:hAnsi="Arial Narrow"/>
          <w:sz w:val="24"/>
          <w:szCs w:val="24"/>
        </w:rPr>
      </w:pPr>
      <w:r w:rsidRPr="007911EC">
        <w:rPr>
          <w:rFonts w:ascii="Arial Narrow" w:hAnsi="Arial Narrow"/>
          <w:sz w:val="24"/>
          <w:szCs w:val="24"/>
        </w:rPr>
        <w:lastRenderedPageBreak/>
        <w:t xml:space="preserve">— </w:t>
      </w:r>
      <w:r w:rsidRPr="007911EC">
        <w:rPr>
          <w:rFonts w:ascii="Arial Narrow" w:hAnsi="Arial Narrow"/>
          <w:b/>
          <w:sz w:val="24"/>
          <w:szCs w:val="24"/>
        </w:rPr>
        <w:t xml:space="preserve">ANEXO </w:t>
      </w:r>
      <w:r>
        <w:rPr>
          <w:rFonts w:ascii="Arial Narrow" w:hAnsi="Arial Narrow"/>
          <w:b/>
          <w:sz w:val="24"/>
          <w:szCs w:val="24"/>
        </w:rPr>
        <w:t>II</w:t>
      </w:r>
      <w:r w:rsidRPr="007911EC">
        <w:rPr>
          <w:rFonts w:ascii="Arial Narrow" w:hAnsi="Arial Narrow"/>
          <w:b/>
          <w:sz w:val="24"/>
          <w:szCs w:val="24"/>
        </w:rPr>
        <w:t xml:space="preserve">I </w:t>
      </w:r>
      <w:r w:rsidRPr="007911EC">
        <w:rPr>
          <w:rFonts w:ascii="Arial Narrow" w:hAnsi="Arial Narrow"/>
          <w:sz w:val="24"/>
          <w:szCs w:val="24"/>
        </w:rPr>
        <w:t>—</w:t>
      </w:r>
    </w:p>
    <w:p w:rsidR="00363CDC" w:rsidRPr="007911EC" w:rsidRDefault="00363CDC" w:rsidP="00363CDC">
      <w:pPr>
        <w:pStyle w:val="WW-Padro"/>
        <w:pBdr>
          <w:top w:val="single" w:sz="4" w:space="1" w:color="000000"/>
          <w:left w:val="single" w:sz="4" w:space="4" w:color="000000"/>
          <w:bottom w:val="single" w:sz="4" w:space="1" w:color="000000"/>
          <w:right w:val="single" w:sz="4" w:space="4" w:color="000000"/>
        </w:pBdr>
        <w:shd w:val="clear" w:color="auto" w:fill="DFDFDF"/>
        <w:spacing w:line="360" w:lineRule="auto"/>
        <w:contextualSpacing/>
        <w:jc w:val="center"/>
        <w:rPr>
          <w:rFonts w:ascii="Arial Narrow" w:hAnsi="Arial Narrow"/>
          <w:sz w:val="24"/>
          <w:szCs w:val="24"/>
        </w:rPr>
      </w:pPr>
      <w:r w:rsidRPr="00363CDC">
        <w:rPr>
          <w:rFonts w:ascii="Arial Narrow" w:hAnsi="Arial Narrow"/>
          <w:b/>
          <w:sz w:val="24"/>
          <w:szCs w:val="24"/>
        </w:rPr>
        <w:t>ESPECIFICAÇÕES</w:t>
      </w:r>
    </w:p>
    <w:p w:rsidR="006A632D" w:rsidRDefault="006A632D" w:rsidP="006A632D">
      <w:pPr>
        <w:spacing w:after="200" w:line="276" w:lineRule="auto"/>
        <w:rPr>
          <w:rFonts w:ascii="Calibri" w:eastAsia="Calibri" w:hAnsi="Calibri"/>
          <w:sz w:val="22"/>
          <w:szCs w:val="22"/>
          <w:lang w:eastAsia="en-US"/>
        </w:rPr>
      </w:pPr>
    </w:p>
    <w:p w:rsidR="003F1D37" w:rsidRPr="0005394F" w:rsidRDefault="0005394F" w:rsidP="0005394F">
      <w:pPr>
        <w:spacing w:after="200" w:line="276" w:lineRule="auto"/>
        <w:ind w:left="709"/>
        <w:rPr>
          <w:rFonts w:ascii="Arial Narrow" w:eastAsia="Calibri" w:hAnsi="Arial Narrow"/>
          <w:sz w:val="24"/>
          <w:szCs w:val="24"/>
          <w:lang w:eastAsia="en-US"/>
        </w:rPr>
      </w:pPr>
      <w:r w:rsidRPr="0005394F">
        <w:rPr>
          <w:rFonts w:ascii="Arial Narrow" w:eastAsia="Calibri" w:hAnsi="Arial Narrow"/>
          <w:sz w:val="24"/>
          <w:szCs w:val="24"/>
          <w:lang w:eastAsia="en-US"/>
        </w:rPr>
        <w:t>Segue descrição e quantidade dos itens a serem adquiridos: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5241"/>
        <w:gridCol w:w="695"/>
        <w:gridCol w:w="1475"/>
        <w:gridCol w:w="1652"/>
      </w:tblGrid>
      <w:tr w:rsidR="003F1D37" w:rsidRPr="006D5B25" w:rsidTr="00CE6C2C">
        <w:trPr>
          <w:trHeight w:val="330"/>
        </w:trPr>
        <w:tc>
          <w:tcPr>
            <w:tcW w:w="684" w:type="dxa"/>
            <w:shd w:val="clear" w:color="auto" w:fill="auto"/>
            <w:noWrap/>
            <w:hideMark/>
          </w:tcPr>
          <w:p w:rsidR="003F1D37" w:rsidRPr="006D5B25" w:rsidRDefault="003F1D37" w:rsidP="003F1D37">
            <w:pPr>
              <w:rPr>
                <w:rFonts w:ascii="Calibri" w:eastAsia="Calibri" w:hAnsi="Calibri"/>
                <w:b/>
                <w:bCs/>
                <w:sz w:val="22"/>
                <w:szCs w:val="22"/>
                <w:lang w:eastAsia="en-US"/>
              </w:rPr>
            </w:pPr>
            <w:r w:rsidRPr="006D5B25">
              <w:rPr>
                <w:rFonts w:ascii="Calibri" w:eastAsia="Calibri" w:hAnsi="Calibri"/>
                <w:b/>
                <w:bCs/>
                <w:sz w:val="22"/>
                <w:szCs w:val="22"/>
                <w:lang w:eastAsia="en-US"/>
              </w:rPr>
              <w:t>ITEM</w:t>
            </w:r>
          </w:p>
        </w:tc>
        <w:tc>
          <w:tcPr>
            <w:tcW w:w="5241" w:type="dxa"/>
            <w:shd w:val="clear" w:color="auto" w:fill="auto"/>
            <w:noWrap/>
            <w:hideMark/>
          </w:tcPr>
          <w:p w:rsidR="003F1D37" w:rsidRPr="006D5B25" w:rsidRDefault="003F1D37" w:rsidP="003F1D37">
            <w:pPr>
              <w:rPr>
                <w:rFonts w:ascii="Calibri" w:eastAsia="Calibri" w:hAnsi="Calibri"/>
                <w:b/>
                <w:bCs/>
                <w:sz w:val="22"/>
                <w:szCs w:val="22"/>
                <w:lang w:eastAsia="en-US"/>
              </w:rPr>
            </w:pPr>
            <w:r w:rsidRPr="006D5B25">
              <w:rPr>
                <w:rFonts w:ascii="Calibri" w:eastAsia="Calibri" w:hAnsi="Calibri"/>
                <w:b/>
                <w:bCs/>
                <w:sz w:val="22"/>
                <w:szCs w:val="22"/>
                <w:lang w:eastAsia="en-US"/>
              </w:rPr>
              <w:t>DESCRIÇÃO</w:t>
            </w:r>
          </w:p>
        </w:tc>
        <w:tc>
          <w:tcPr>
            <w:tcW w:w="695" w:type="dxa"/>
            <w:shd w:val="clear" w:color="auto" w:fill="auto"/>
            <w:noWrap/>
            <w:hideMark/>
          </w:tcPr>
          <w:p w:rsidR="003F1D37" w:rsidRPr="006D5B25" w:rsidRDefault="003F1D37" w:rsidP="003F1D37">
            <w:pPr>
              <w:rPr>
                <w:rFonts w:ascii="Calibri" w:eastAsia="Calibri" w:hAnsi="Calibri"/>
                <w:b/>
                <w:bCs/>
                <w:sz w:val="22"/>
                <w:szCs w:val="22"/>
                <w:lang w:eastAsia="en-US"/>
              </w:rPr>
            </w:pPr>
            <w:r w:rsidRPr="006D5B25">
              <w:rPr>
                <w:rFonts w:ascii="Calibri" w:eastAsia="Calibri" w:hAnsi="Calibri"/>
                <w:b/>
                <w:bCs/>
                <w:sz w:val="22"/>
                <w:szCs w:val="22"/>
                <w:lang w:eastAsia="en-US"/>
              </w:rPr>
              <w:t>UND</w:t>
            </w:r>
          </w:p>
        </w:tc>
        <w:tc>
          <w:tcPr>
            <w:tcW w:w="1475" w:type="dxa"/>
            <w:shd w:val="clear" w:color="auto" w:fill="auto"/>
            <w:noWrap/>
            <w:hideMark/>
          </w:tcPr>
          <w:p w:rsidR="003F1D37" w:rsidRPr="006D5B25" w:rsidRDefault="003F1D37" w:rsidP="003F1D37">
            <w:pPr>
              <w:rPr>
                <w:rFonts w:ascii="Calibri" w:eastAsia="Calibri" w:hAnsi="Calibri"/>
                <w:b/>
                <w:bCs/>
                <w:sz w:val="22"/>
                <w:szCs w:val="22"/>
                <w:lang w:eastAsia="en-US"/>
              </w:rPr>
            </w:pPr>
            <w:r w:rsidRPr="006D5B25">
              <w:rPr>
                <w:rFonts w:ascii="Calibri" w:eastAsia="Calibri" w:hAnsi="Calibri"/>
                <w:b/>
                <w:bCs/>
                <w:sz w:val="22"/>
                <w:szCs w:val="22"/>
                <w:lang w:eastAsia="en-US"/>
              </w:rPr>
              <w:t>QUANTIDADE</w:t>
            </w:r>
          </w:p>
        </w:tc>
        <w:tc>
          <w:tcPr>
            <w:tcW w:w="1652" w:type="dxa"/>
            <w:shd w:val="clear" w:color="auto" w:fill="auto"/>
            <w:noWrap/>
            <w:hideMark/>
          </w:tcPr>
          <w:p w:rsidR="003F1D37" w:rsidRPr="006D5B25" w:rsidRDefault="003F1D37" w:rsidP="003F1D37">
            <w:pPr>
              <w:rPr>
                <w:rFonts w:ascii="Calibri" w:eastAsia="Calibri" w:hAnsi="Calibri"/>
                <w:b/>
                <w:bCs/>
                <w:sz w:val="22"/>
                <w:szCs w:val="22"/>
                <w:lang w:eastAsia="en-US"/>
              </w:rPr>
            </w:pPr>
            <w:r w:rsidRPr="006D5B25">
              <w:rPr>
                <w:rFonts w:ascii="Calibri" w:eastAsia="Calibri" w:hAnsi="Calibri"/>
                <w:b/>
                <w:bCs/>
                <w:sz w:val="22"/>
                <w:szCs w:val="22"/>
                <w:lang w:eastAsia="en-US"/>
              </w:rPr>
              <w:t>PREÇO UNITÁRIO</w:t>
            </w:r>
          </w:p>
        </w:tc>
      </w:tr>
      <w:tr w:rsidR="003F1D37" w:rsidRPr="006D5B25" w:rsidTr="00CE6C2C">
        <w:trPr>
          <w:trHeight w:val="615"/>
        </w:trPr>
        <w:tc>
          <w:tcPr>
            <w:tcW w:w="684"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01</w:t>
            </w:r>
          </w:p>
        </w:tc>
        <w:tc>
          <w:tcPr>
            <w:tcW w:w="5241" w:type="dxa"/>
            <w:shd w:val="clear" w:color="auto" w:fill="auto"/>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ALFINETE DE CABEÇA EM PLÁSTICO, COLORIDA E PONTA DE METAL PARA QUADRO MURAL, CAIXA CONTENDO 50 UNIDADES</w:t>
            </w:r>
          </w:p>
        </w:tc>
        <w:tc>
          <w:tcPr>
            <w:tcW w:w="695"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CX</w:t>
            </w:r>
          </w:p>
        </w:tc>
        <w:tc>
          <w:tcPr>
            <w:tcW w:w="1475" w:type="dxa"/>
            <w:shd w:val="clear" w:color="auto" w:fill="auto"/>
            <w:noWrap/>
            <w:hideMark/>
          </w:tcPr>
          <w:p w:rsidR="003F1D37" w:rsidRPr="006D5B25" w:rsidRDefault="003F1D37" w:rsidP="003F1D37">
            <w:pPr>
              <w:jc w:val="center"/>
              <w:rPr>
                <w:rFonts w:ascii="Calibri" w:eastAsia="Calibri" w:hAnsi="Calibri"/>
                <w:sz w:val="22"/>
                <w:szCs w:val="22"/>
                <w:lang w:eastAsia="en-US"/>
              </w:rPr>
            </w:pPr>
            <w:r w:rsidRPr="006D5B25">
              <w:rPr>
                <w:rFonts w:ascii="Calibri" w:eastAsia="Calibri" w:hAnsi="Calibri"/>
                <w:sz w:val="22"/>
                <w:szCs w:val="22"/>
                <w:lang w:eastAsia="en-US"/>
              </w:rPr>
              <w:t>10</w:t>
            </w:r>
          </w:p>
        </w:tc>
        <w:tc>
          <w:tcPr>
            <w:tcW w:w="1652"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 </w:t>
            </w:r>
          </w:p>
        </w:tc>
      </w:tr>
      <w:tr w:rsidR="003F1D37" w:rsidRPr="006D5B25" w:rsidTr="00CE6C2C">
        <w:trPr>
          <w:trHeight w:val="315"/>
        </w:trPr>
        <w:tc>
          <w:tcPr>
            <w:tcW w:w="684"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02</w:t>
            </w:r>
          </w:p>
        </w:tc>
        <w:tc>
          <w:tcPr>
            <w:tcW w:w="5241" w:type="dxa"/>
            <w:shd w:val="clear" w:color="auto" w:fill="auto"/>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APAGADOR PARA QUADRO BRANCO</w:t>
            </w:r>
          </w:p>
        </w:tc>
        <w:tc>
          <w:tcPr>
            <w:tcW w:w="695"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UND</w:t>
            </w:r>
          </w:p>
        </w:tc>
        <w:tc>
          <w:tcPr>
            <w:tcW w:w="1475" w:type="dxa"/>
            <w:shd w:val="clear" w:color="auto" w:fill="auto"/>
            <w:noWrap/>
            <w:hideMark/>
          </w:tcPr>
          <w:p w:rsidR="003F1D37" w:rsidRPr="006D5B25" w:rsidRDefault="003F1D37" w:rsidP="003F1D37">
            <w:pPr>
              <w:jc w:val="center"/>
              <w:rPr>
                <w:rFonts w:ascii="Calibri" w:eastAsia="Calibri" w:hAnsi="Calibri"/>
                <w:sz w:val="22"/>
                <w:szCs w:val="22"/>
                <w:lang w:eastAsia="en-US"/>
              </w:rPr>
            </w:pPr>
            <w:r w:rsidRPr="006D5B25">
              <w:rPr>
                <w:rFonts w:ascii="Calibri" w:eastAsia="Calibri" w:hAnsi="Calibri"/>
                <w:sz w:val="22"/>
                <w:szCs w:val="22"/>
                <w:lang w:eastAsia="en-US"/>
              </w:rPr>
              <w:t>5</w:t>
            </w:r>
          </w:p>
        </w:tc>
        <w:tc>
          <w:tcPr>
            <w:tcW w:w="1652"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 </w:t>
            </w:r>
          </w:p>
        </w:tc>
      </w:tr>
      <w:tr w:rsidR="003F1D37" w:rsidRPr="006D5B25" w:rsidTr="00CE6C2C">
        <w:trPr>
          <w:trHeight w:val="615"/>
        </w:trPr>
        <w:tc>
          <w:tcPr>
            <w:tcW w:w="684"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03</w:t>
            </w:r>
          </w:p>
        </w:tc>
        <w:tc>
          <w:tcPr>
            <w:tcW w:w="5241" w:type="dxa"/>
            <w:shd w:val="clear" w:color="auto" w:fill="auto"/>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APONTADOR DE LÁPIS, EM MATERIAL DE PLÁSTICO RESISTENTE, COM UM FURO, LÂMINA DE AÇO TEMPERADO, CORES DIVERSAS, TAMANHO ÚNICO</w:t>
            </w:r>
          </w:p>
        </w:tc>
        <w:tc>
          <w:tcPr>
            <w:tcW w:w="695"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UND</w:t>
            </w:r>
          </w:p>
        </w:tc>
        <w:tc>
          <w:tcPr>
            <w:tcW w:w="1475" w:type="dxa"/>
            <w:shd w:val="clear" w:color="auto" w:fill="auto"/>
            <w:noWrap/>
            <w:hideMark/>
          </w:tcPr>
          <w:p w:rsidR="003F1D37" w:rsidRPr="006D5B25" w:rsidRDefault="003F1D37" w:rsidP="003F1D37">
            <w:pPr>
              <w:jc w:val="center"/>
              <w:rPr>
                <w:rFonts w:ascii="Calibri" w:eastAsia="Calibri" w:hAnsi="Calibri"/>
                <w:sz w:val="22"/>
                <w:szCs w:val="22"/>
                <w:lang w:eastAsia="en-US"/>
              </w:rPr>
            </w:pPr>
            <w:r w:rsidRPr="006D5B25">
              <w:rPr>
                <w:rFonts w:ascii="Calibri" w:eastAsia="Calibri" w:hAnsi="Calibri"/>
                <w:sz w:val="22"/>
                <w:szCs w:val="22"/>
                <w:lang w:eastAsia="en-US"/>
              </w:rPr>
              <w:t>30</w:t>
            </w:r>
          </w:p>
        </w:tc>
        <w:tc>
          <w:tcPr>
            <w:tcW w:w="1652"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 </w:t>
            </w:r>
          </w:p>
        </w:tc>
      </w:tr>
      <w:tr w:rsidR="003F1D37" w:rsidRPr="006D5B25" w:rsidTr="00CE6C2C">
        <w:trPr>
          <w:trHeight w:val="315"/>
        </w:trPr>
        <w:tc>
          <w:tcPr>
            <w:tcW w:w="684"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04</w:t>
            </w:r>
          </w:p>
        </w:tc>
        <w:tc>
          <w:tcPr>
            <w:tcW w:w="5241"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ATILHO SUPER AMARELO,  CONTENDO 200 UNIDADES</w:t>
            </w:r>
          </w:p>
        </w:tc>
        <w:tc>
          <w:tcPr>
            <w:tcW w:w="695"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PCTE</w:t>
            </w:r>
          </w:p>
        </w:tc>
        <w:tc>
          <w:tcPr>
            <w:tcW w:w="1475" w:type="dxa"/>
            <w:shd w:val="clear" w:color="auto" w:fill="auto"/>
            <w:noWrap/>
            <w:hideMark/>
          </w:tcPr>
          <w:p w:rsidR="003F1D37" w:rsidRPr="006D5B25" w:rsidRDefault="003F1D37" w:rsidP="003F1D37">
            <w:pPr>
              <w:jc w:val="center"/>
              <w:rPr>
                <w:rFonts w:ascii="Calibri" w:eastAsia="Calibri" w:hAnsi="Calibri"/>
                <w:sz w:val="22"/>
                <w:szCs w:val="22"/>
                <w:lang w:eastAsia="en-US"/>
              </w:rPr>
            </w:pPr>
            <w:r w:rsidRPr="006D5B25">
              <w:rPr>
                <w:rFonts w:ascii="Calibri" w:eastAsia="Calibri" w:hAnsi="Calibri"/>
                <w:sz w:val="22"/>
                <w:szCs w:val="22"/>
                <w:lang w:eastAsia="en-US"/>
              </w:rPr>
              <w:t>10</w:t>
            </w:r>
          </w:p>
        </w:tc>
        <w:tc>
          <w:tcPr>
            <w:tcW w:w="1652"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 </w:t>
            </w:r>
          </w:p>
        </w:tc>
      </w:tr>
      <w:tr w:rsidR="003F1D37" w:rsidRPr="00771C69" w:rsidTr="00CE6C2C">
        <w:trPr>
          <w:trHeight w:val="315"/>
        </w:trPr>
        <w:tc>
          <w:tcPr>
            <w:tcW w:w="684" w:type="dxa"/>
            <w:shd w:val="clear" w:color="auto" w:fill="auto"/>
            <w:noWrap/>
            <w:hideMark/>
          </w:tcPr>
          <w:p w:rsidR="003F1D37" w:rsidRPr="00771C69" w:rsidRDefault="003F1D37" w:rsidP="003F1D37">
            <w:pPr>
              <w:rPr>
                <w:rFonts w:ascii="Calibri" w:eastAsia="Calibri" w:hAnsi="Calibri"/>
                <w:sz w:val="22"/>
                <w:szCs w:val="22"/>
                <w:lang w:eastAsia="en-US"/>
              </w:rPr>
            </w:pPr>
            <w:r w:rsidRPr="00771C69">
              <w:rPr>
                <w:rFonts w:ascii="Calibri" w:eastAsia="Calibri" w:hAnsi="Calibri"/>
                <w:sz w:val="22"/>
                <w:szCs w:val="22"/>
                <w:lang w:eastAsia="en-US"/>
              </w:rPr>
              <w:t>05</w:t>
            </w:r>
          </w:p>
        </w:tc>
        <w:tc>
          <w:tcPr>
            <w:tcW w:w="5241" w:type="dxa"/>
            <w:shd w:val="clear" w:color="auto" w:fill="auto"/>
            <w:hideMark/>
          </w:tcPr>
          <w:p w:rsidR="003F1D37" w:rsidRPr="00771C69" w:rsidRDefault="003F1D37" w:rsidP="003F1D37">
            <w:pPr>
              <w:rPr>
                <w:rFonts w:ascii="Calibri" w:eastAsia="Calibri" w:hAnsi="Calibri"/>
                <w:sz w:val="22"/>
                <w:szCs w:val="22"/>
                <w:lang w:eastAsia="en-US"/>
              </w:rPr>
            </w:pPr>
            <w:r w:rsidRPr="00771C69">
              <w:rPr>
                <w:rFonts w:ascii="Calibri" w:eastAsia="Calibri" w:hAnsi="Calibri"/>
                <w:sz w:val="22"/>
                <w:szCs w:val="22"/>
                <w:lang w:eastAsia="en-US"/>
              </w:rPr>
              <w:t>BOBINA PARA IMPRESSORA TÉRMICA</w:t>
            </w:r>
            <w:r w:rsidR="00771C69" w:rsidRPr="00771C69">
              <w:rPr>
                <w:rFonts w:ascii="Calibri" w:eastAsia="Calibri" w:hAnsi="Calibri"/>
                <w:sz w:val="22"/>
                <w:szCs w:val="22"/>
                <w:lang w:eastAsia="en-US"/>
              </w:rPr>
              <w:t xml:space="preserve"> 57mm x 40m</w:t>
            </w:r>
          </w:p>
        </w:tc>
        <w:tc>
          <w:tcPr>
            <w:tcW w:w="695" w:type="dxa"/>
            <w:shd w:val="clear" w:color="auto" w:fill="auto"/>
            <w:noWrap/>
            <w:hideMark/>
          </w:tcPr>
          <w:p w:rsidR="003F1D37" w:rsidRPr="00771C69" w:rsidRDefault="003F1D37" w:rsidP="003F1D37">
            <w:pPr>
              <w:rPr>
                <w:rFonts w:ascii="Calibri" w:eastAsia="Calibri" w:hAnsi="Calibri"/>
                <w:sz w:val="22"/>
                <w:szCs w:val="22"/>
                <w:lang w:eastAsia="en-US"/>
              </w:rPr>
            </w:pPr>
            <w:r w:rsidRPr="00771C69">
              <w:rPr>
                <w:rFonts w:ascii="Calibri" w:eastAsia="Calibri" w:hAnsi="Calibri"/>
                <w:sz w:val="22"/>
                <w:szCs w:val="22"/>
                <w:lang w:eastAsia="en-US"/>
              </w:rPr>
              <w:t>UND</w:t>
            </w:r>
          </w:p>
        </w:tc>
        <w:tc>
          <w:tcPr>
            <w:tcW w:w="1475" w:type="dxa"/>
            <w:shd w:val="clear" w:color="auto" w:fill="auto"/>
            <w:noWrap/>
            <w:hideMark/>
          </w:tcPr>
          <w:p w:rsidR="003F1D37" w:rsidRPr="00771C69" w:rsidRDefault="003F1D37" w:rsidP="003F1D37">
            <w:pPr>
              <w:jc w:val="center"/>
              <w:rPr>
                <w:rFonts w:ascii="Calibri" w:eastAsia="Calibri" w:hAnsi="Calibri"/>
                <w:sz w:val="22"/>
                <w:szCs w:val="22"/>
                <w:lang w:eastAsia="en-US"/>
              </w:rPr>
            </w:pPr>
            <w:r w:rsidRPr="00771C69">
              <w:rPr>
                <w:rFonts w:ascii="Calibri" w:eastAsia="Calibri" w:hAnsi="Calibri"/>
                <w:sz w:val="22"/>
                <w:szCs w:val="22"/>
                <w:lang w:eastAsia="en-US"/>
              </w:rPr>
              <w:t>3000</w:t>
            </w:r>
          </w:p>
        </w:tc>
        <w:tc>
          <w:tcPr>
            <w:tcW w:w="1652" w:type="dxa"/>
            <w:shd w:val="clear" w:color="auto" w:fill="auto"/>
            <w:noWrap/>
            <w:hideMark/>
          </w:tcPr>
          <w:p w:rsidR="003F1D37" w:rsidRPr="00771C69" w:rsidRDefault="003F1D37" w:rsidP="003F1D37">
            <w:pPr>
              <w:rPr>
                <w:rFonts w:ascii="Calibri" w:eastAsia="Calibri" w:hAnsi="Calibri"/>
                <w:sz w:val="22"/>
                <w:szCs w:val="22"/>
                <w:lang w:eastAsia="en-US"/>
              </w:rPr>
            </w:pPr>
            <w:r w:rsidRPr="00771C69">
              <w:rPr>
                <w:rFonts w:ascii="Calibri" w:eastAsia="Calibri" w:hAnsi="Calibri"/>
                <w:sz w:val="22"/>
                <w:szCs w:val="22"/>
                <w:lang w:eastAsia="en-US"/>
              </w:rPr>
              <w:t> </w:t>
            </w:r>
          </w:p>
        </w:tc>
      </w:tr>
      <w:tr w:rsidR="003F1D37" w:rsidRPr="006D5B25" w:rsidTr="00CE6C2C">
        <w:trPr>
          <w:trHeight w:val="315"/>
        </w:trPr>
        <w:tc>
          <w:tcPr>
            <w:tcW w:w="684"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07</w:t>
            </w:r>
          </w:p>
        </w:tc>
        <w:tc>
          <w:tcPr>
            <w:tcW w:w="5241"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CADERNO EM ESPIRAL GRANDE, CONTENDO 100 FOLHAS</w:t>
            </w:r>
          </w:p>
        </w:tc>
        <w:tc>
          <w:tcPr>
            <w:tcW w:w="695"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UND</w:t>
            </w:r>
          </w:p>
        </w:tc>
        <w:tc>
          <w:tcPr>
            <w:tcW w:w="1475" w:type="dxa"/>
            <w:shd w:val="clear" w:color="auto" w:fill="auto"/>
            <w:noWrap/>
            <w:hideMark/>
          </w:tcPr>
          <w:p w:rsidR="003F1D37" w:rsidRPr="006D5B25" w:rsidRDefault="003F1D37" w:rsidP="003F1D37">
            <w:pPr>
              <w:jc w:val="center"/>
              <w:rPr>
                <w:rFonts w:ascii="Calibri" w:eastAsia="Calibri" w:hAnsi="Calibri"/>
                <w:sz w:val="22"/>
                <w:szCs w:val="22"/>
                <w:lang w:eastAsia="en-US"/>
              </w:rPr>
            </w:pPr>
            <w:r w:rsidRPr="006D5B25">
              <w:rPr>
                <w:rFonts w:ascii="Calibri" w:eastAsia="Calibri" w:hAnsi="Calibri"/>
                <w:sz w:val="22"/>
                <w:szCs w:val="22"/>
                <w:lang w:eastAsia="en-US"/>
              </w:rPr>
              <w:t>60</w:t>
            </w:r>
          </w:p>
        </w:tc>
        <w:tc>
          <w:tcPr>
            <w:tcW w:w="1652"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 </w:t>
            </w:r>
          </w:p>
        </w:tc>
      </w:tr>
      <w:tr w:rsidR="003F1D37" w:rsidRPr="006D5B25" w:rsidTr="00CE6C2C">
        <w:trPr>
          <w:trHeight w:val="315"/>
        </w:trPr>
        <w:tc>
          <w:tcPr>
            <w:tcW w:w="684"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08</w:t>
            </w:r>
          </w:p>
        </w:tc>
        <w:tc>
          <w:tcPr>
            <w:tcW w:w="5241"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CAIXA ARQUIVO MORTO EM PAPELÃO</w:t>
            </w:r>
          </w:p>
        </w:tc>
        <w:tc>
          <w:tcPr>
            <w:tcW w:w="695"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UND</w:t>
            </w:r>
          </w:p>
        </w:tc>
        <w:tc>
          <w:tcPr>
            <w:tcW w:w="1475" w:type="dxa"/>
            <w:shd w:val="clear" w:color="auto" w:fill="auto"/>
            <w:noWrap/>
            <w:hideMark/>
          </w:tcPr>
          <w:p w:rsidR="003F1D37" w:rsidRPr="006D5B25" w:rsidRDefault="003F1D37" w:rsidP="003F1D37">
            <w:pPr>
              <w:jc w:val="center"/>
              <w:rPr>
                <w:rFonts w:ascii="Calibri" w:eastAsia="Calibri" w:hAnsi="Calibri"/>
                <w:sz w:val="22"/>
                <w:szCs w:val="22"/>
                <w:lang w:eastAsia="en-US"/>
              </w:rPr>
            </w:pPr>
            <w:r w:rsidRPr="006D5B25">
              <w:rPr>
                <w:rFonts w:ascii="Calibri" w:eastAsia="Calibri" w:hAnsi="Calibri"/>
                <w:sz w:val="22"/>
                <w:szCs w:val="22"/>
                <w:lang w:eastAsia="en-US"/>
              </w:rPr>
              <w:t>700</w:t>
            </w:r>
          </w:p>
        </w:tc>
        <w:tc>
          <w:tcPr>
            <w:tcW w:w="1652"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 </w:t>
            </w:r>
          </w:p>
        </w:tc>
      </w:tr>
      <w:tr w:rsidR="003F1D37" w:rsidRPr="006D5B25" w:rsidTr="00CE6C2C">
        <w:trPr>
          <w:trHeight w:val="315"/>
        </w:trPr>
        <w:tc>
          <w:tcPr>
            <w:tcW w:w="684"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09</w:t>
            </w:r>
          </w:p>
        </w:tc>
        <w:tc>
          <w:tcPr>
            <w:tcW w:w="5241" w:type="dxa"/>
            <w:shd w:val="clear" w:color="auto" w:fill="auto"/>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CAIXA DE CORRESPONDÊNCIA ACRÍLICA TRIPLA</w:t>
            </w:r>
          </w:p>
        </w:tc>
        <w:tc>
          <w:tcPr>
            <w:tcW w:w="695"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UND</w:t>
            </w:r>
          </w:p>
        </w:tc>
        <w:tc>
          <w:tcPr>
            <w:tcW w:w="1475" w:type="dxa"/>
            <w:shd w:val="clear" w:color="auto" w:fill="auto"/>
            <w:noWrap/>
            <w:hideMark/>
          </w:tcPr>
          <w:p w:rsidR="003F1D37" w:rsidRPr="006D5B25" w:rsidRDefault="003F1D37" w:rsidP="003F1D37">
            <w:pPr>
              <w:jc w:val="center"/>
              <w:rPr>
                <w:rFonts w:ascii="Calibri" w:eastAsia="Calibri" w:hAnsi="Calibri"/>
                <w:sz w:val="22"/>
                <w:szCs w:val="22"/>
                <w:lang w:eastAsia="en-US"/>
              </w:rPr>
            </w:pPr>
            <w:r w:rsidRPr="006D5B25">
              <w:rPr>
                <w:rFonts w:ascii="Calibri" w:eastAsia="Calibri" w:hAnsi="Calibri"/>
                <w:sz w:val="22"/>
                <w:szCs w:val="22"/>
                <w:lang w:eastAsia="en-US"/>
              </w:rPr>
              <w:t>30</w:t>
            </w:r>
          </w:p>
        </w:tc>
        <w:tc>
          <w:tcPr>
            <w:tcW w:w="1652"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 </w:t>
            </w:r>
          </w:p>
        </w:tc>
      </w:tr>
      <w:tr w:rsidR="003F1D37" w:rsidRPr="006D5B25" w:rsidTr="00CE6C2C">
        <w:trPr>
          <w:trHeight w:val="615"/>
        </w:trPr>
        <w:tc>
          <w:tcPr>
            <w:tcW w:w="684"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10</w:t>
            </w:r>
          </w:p>
        </w:tc>
        <w:tc>
          <w:tcPr>
            <w:tcW w:w="5241" w:type="dxa"/>
            <w:shd w:val="clear" w:color="auto" w:fill="auto"/>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CALCULADORA DE MESA, COM VISOR INCLININADO, COM BATERIA SOLAR DE 12 DÍGITOS COM 4 FUNÇÕES BÁSICAS</w:t>
            </w:r>
          </w:p>
        </w:tc>
        <w:tc>
          <w:tcPr>
            <w:tcW w:w="695"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UND</w:t>
            </w:r>
          </w:p>
        </w:tc>
        <w:tc>
          <w:tcPr>
            <w:tcW w:w="1475" w:type="dxa"/>
            <w:shd w:val="clear" w:color="auto" w:fill="auto"/>
            <w:noWrap/>
            <w:hideMark/>
          </w:tcPr>
          <w:p w:rsidR="003F1D37" w:rsidRPr="006D5B25" w:rsidRDefault="003F1D37" w:rsidP="003F1D37">
            <w:pPr>
              <w:jc w:val="center"/>
              <w:rPr>
                <w:rFonts w:ascii="Calibri" w:eastAsia="Calibri" w:hAnsi="Calibri"/>
                <w:sz w:val="22"/>
                <w:szCs w:val="22"/>
                <w:lang w:eastAsia="en-US"/>
              </w:rPr>
            </w:pPr>
            <w:r w:rsidRPr="006D5B25">
              <w:rPr>
                <w:rFonts w:ascii="Calibri" w:eastAsia="Calibri" w:hAnsi="Calibri"/>
                <w:sz w:val="22"/>
                <w:szCs w:val="22"/>
                <w:lang w:eastAsia="en-US"/>
              </w:rPr>
              <w:t>15</w:t>
            </w:r>
          </w:p>
        </w:tc>
        <w:tc>
          <w:tcPr>
            <w:tcW w:w="1652"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 </w:t>
            </w:r>
          </w:p>
        </w:tc>
      </w:tr>
      <w:tr w:rsidR="003F1D37" w:rsidRPr="006D5B25" w:rsidTr="00CE6C2C">
        <w:trPr>
          <w:trHeight w:val="315"/>
        </w:trPr>
        <w:tc>
          <w:tcPr>
            <w:tcW w:w="684"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11</w:t>
            </w:r>
          </w:p>
        </w:tc>
        <w:tc>
          <w:tcPr>
            <w:tcW w:w="5241"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CANETA COM TINTA PERMANENTE PARA ESCRITA EM CD</w:t>
            </w:r>
          </w:p>
        </w:tc>
        <w:tc>
          <w:tcPr>
            <w:tcW w:w="695"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UND</w:t>
            </w:r>
          </w:p>
        </w:tc>
        <w:tc>
          <w:tcPr>
            <w:tcW w:w="1475" w:type="dxa"/>
            <w:shd w:val="clear" w:color="auto" w:fill="auto"/>
            <w:noWrap/>
            <w:hideMark/>
          </w:tcPr>
          <w:p w:rsidR="003F1D37" w:rsidRPr="006D5B25" w:rsidRDefault="003F1D37" w:rsidP="003F1D37">
            <w:pPr>
              <w:jc w:val="center"/>
              <w:rPr>
                <w:rFonts w:ascii="Calibri" w:eastAsia="Calibri" w:hAnsi="Calibri"/>
                <w:sz w:val="22"/>
                <w:szCs w:val="22"/>
                <w:lang w:eastAsia="en-US"/>
              </w:rPr>
            </w:pPr>
            <w:r w:rsidRPr="006D5B25">
              <w:rPr>
                <w:rFonts w:ascii="Calibri" w:eastAsia="Calibri" w:hAnsi="Calibri"/>
                <w:sz w:val="22"/>
                <w:szCs w:val="22"/>
                <w:lang w:eastAsia="en-US"/>
              </w:rPr>
              <w:t>40</w:t>
            </w:r>
          </w:p>
        </w:tc>
        <w:tc>
          <w:tcPr>
            <w:tcW w:w="1652"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 </w:t>
            </w:r>
          </w:p>
        </w:tc>
      </w:tr>
      <w:tr w:rsidR="003F1D37" w:rsidRPr="006D5B25" w:rsidTr="00CE6C2C">
        <w:trPr>
          <w:trHeight w:val="615"/>
        </w:trPr>
        <w:tc>
          <w:tcPr>
            <w:tcW w:w="684"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12</w:t>
            </w:r>
          </w:p>
        </w:tc>
        <w:tc>
          <w:tcPr>
            <w:tcW w:w="5241" w:type="dxa"/>
            <w:shd w:val="clear" w:color="auto" w:fill="auto"/>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CANETA ESFEROGRÁFICA DE TINTA AZUL TUBO TRANSPARENTE, PONTA DE METAL MÉDIA/MEDIANA, CAIXA COM 50 UNIDADES, BIC OU SIMILAR. 1ª QUALIDADE</w:t>
            </w:r>
          </w:p>
        </w:tc>
        <w:tc>
          <w:tcPr>
            <w:tcW w:w="695"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CX</w:t>
            </w:r>
          </w:p>
        </w:tc>
        <w:tc>
          <w:tcPr>
            <w:tcW w:w="1475" w:type="dxa"/>
            <w:shd w:val="clear" w:color="auto" w:fill="auto"/>
            <w:noWrap/>
            <w:hideMark/>
          </w:tcPr>
          <w:p w:rsidR="003F1D37" w:rsidRPr="006D5B25" w:rsidRDefault="003F1D37" w:rsidP="003F1D37">
            <w:pPr>
              <w:jc w:val="center"/>
              <w:rPr>
                <w:rFonts w:ascii="Calibri" w:eastAsia="Calibri" w:hAnsi="Calibri"/>
                <w:sz w:val="22"/>
                <w:szCs w:val="22"/>
                <w:lang w:eastAsia="en-US"/>
              </w:rPr>
            </w:pPr>
            <w:r w:rsidRPr="006D5B25">
              <w:rPr>
                <w:rFonts w:ascii="Calibri" w:eastAsia="Calibri" w:hAnsi="Calibri"/>
                <w:sz w:val="22"/>
                <w:szCs w:val="22"/>
                <w:lang w:eastAsia="en-US"/>
              </w:rPr>
              <w:t>15</w:t>
            </w:r>
          </w:p>
        </w:tc>
        <w:tc>
          <w:tcPr>
            <w:tcW w:w="1652"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 </w:t>
            </w:r>
          </w:p>
        </w:tc>
      </w:tr>
      <w:tr w:rsidR="003F1D37" w:rsidRPr="006D5B25" w:rsidTr="00CE6C2C">
        <w:trPr>
          <w:trHeight w:val="615"/>
        </w:trPr>
        <w:tc>
          <w:tcPr>
            <w:tcW w:w="684"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13</w:t>
            </w:r>
          </w:p>
        </w:tc>
        <w:tc>
          <w:tcPr>
            <w:tcW w:w="5241" w:type="dxa"/>
            <w:shd w:val="clear" w:color="auto" w:fill="auto"/>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CANETA ESFEROGRÁFICA DE TINTA PRETA TUBO TRANSPARENTE, PONTA DE METAL MÉDIA/MEDIANA, CAIXA COM 50 UNIDADES, BIC OU SIMILAR. 1ª QUALIDADE</w:t>
            </w:r>
          </w:p>
        </w:tc>
        <w:tc>
          <w:tcPr>
            <w:tcW w:w="695"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CX</w:t>
            </w:r>
          </w:p>
        </w:tc>
        <w:tc>
          <w:tcPr>
            <w:tcW w:w="1475" w:type="dxa"/>
            <w:shd w:val="clear" w:color="auto" w:fill="auto"/>
            <w:noWrap/>
            <w:hideMark/>
          </w:tcPr>
          <w:p w:rsidR="003F1D37" w:rsidRPr="006D5B25" w:rsidRDefault="003F1D37" w:rsidP="003F1D37">
            <w:pPr>
              <w:jc w:val="center"/>
              <w:rPr>
                <w:rFonts w:ascii="Calibri" w:eastAsia="Calibri" w:hAnsi="Calibri"/>
                <w:sz w:val="22"/>
                <w:szCs w:val="22"/>
                <w:lang w:eastAsia="en-US"/>
              </w:rPr>
            </w:pPr>
            <w:r w:rsidRPr="006D5B25">
              <w:rPr>
                <w:rFonts w:ascii="Calibri" w:eastAsia="Calibri" w:hAnsi="Calibri"/>
                <w:sz w:val="22"/>
                <w:szCs w:val="22"/>
                <w:lang w:eastAsia="en-US"/>
              </w:rPr>
              <w:t>15</w:t>
            </w:r>
          </w:p>
        </w:tc>
        <w:tc>
          <w:tcPr>
            <w:tcW w:w="1652"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 </w:t>
            </w:r>
          </w:p>
        </w:tc>
      </w:tr>
      <w:tr w:rsidR="003F1D37" w:rsidRPr="006D5B25" w:rsidTr="00CE6C2C">
        <w:trPr>
          <w:trHeight w:val="615"/>
        </w:trPr>
        <w:tc>
          <w:tcPr>
            <w:tcW w:w="684"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14</w:t>
            </w:r>
          </w:p>
        </w:tc>
        <w:tc>
          <w:tcPr>
            <w:tcW w:w="5241" w:type="dxa"/>
            <w:shd w:val="clear" w:color="auto" w:fill="auto"/>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CANETA ESFEROGRÁFICA DE TINTA VERMELHA TUBO TRANSPARENTE, PONTA DE METAL,MÉDIA/ MEDIANA, CAIXA COM 50 UNIDADES, BIC OU SIMILAR. 1ª QUALIDADE</w:t>
            </w:r>
          </w:p>
        </w:tc>
        <w:tc>
          <w:tcPr>
            <w:tcW w:w="695"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CX</w:t>
            </w:r>
          </w:p>
        </w:tc>
        <w:tc>
          <w:tcPr>
            <w:tcW w:w="1475" w:type="dxa"/>
            <w:shd w:val="clear" w:color="auto" w:fill="auto"/>
            <w:noWrap/>
            <w:hideMark/>
          </w:tcPr>
          <w:p w:rsidR="003F1D37" w:rsidRPr="006D5B25" w:rsidRDefault="003F1D37" w:rsidP="003F1D37">
            <w:pPr>
              <w:jc w:val="center"/>
              <w:rPr>
                <w:rFonts w:ascii="Calibri" w:eastAsia="Calibri" w:hAnsi="Calibri"/>
                <w:sz w:val="22"/>
                <w:szCs w:val="22"/>
                <w:lang w:eastAsia="en-US"/>
              </w:rPr>
            </w:pPr>
            <w:r w:rsidRPr="006D5B25">
              <w:rPr>
                <w:rFonts w:ascii="Calibri" w:eastAsia="Calibri" w:hAnsi="Calibri"/>
                <w:sz w:val="22"/>
                <w:szCs w:val="22"/>
                <w:lang w:eastAsia="en-US"/>
              </w:rPr>
              <w:t>10</w:t>
            </w:r>
          </w:p>
        </w:tc>
        <w:tc>
          <w:tcPr>
            <w:tcW w:w="1652"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 </w:t>
            </w:r>
          </w:p>
        </w:tc>
      </w:tr>
      <w:tr w:rsidR="003F1D37" w:rsidRPr="006D5B25" w:rsidTr="00CE6C2C">
        <w:trPr>
          <w:trHeight w:val="315"/>
        </w:trPr>
        <w:tc>
          <w:tcPr>
            <w:tcW w:w="684"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15</w:t>
            </w:r>
          </w:p>
        </w:tc>
        <w:tc>
          <w:tcPr>
            <w:tcW w:w="5241" w:type="dxa"/>
            <w:shd w:val="clear" w:color="auto" w:fill="auto"/>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CAPA PARA CD ACRÍLICA TRANSPARENTE</w:t>
            </w:r>
          </w:p>
        </w:tc>
        <w:tc>
          <w:tcPr>
            <w:tcW w:w="695"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UND</w:t>
            </w:r>
          </w:p>
        </w:tc>
        <w:tc>
          <w:tcPr>
            <w:tcW w:w="1475" w:type="dxa"/>
            <w:shd w:val="clear" w:color="auto" w:fill="auto"/>
            <w:noWrap/>
            <w:hideMark/>
          </w:tcPr>
          <w:p w:rsidR="003F1D37" w:rsidRPr="006D5B25" w:rsidRDefault="003F1D37" w:rsidP="003F1D37">
            <w:pPr>
              <w:jc w:val="center"/>
              <w:rPr>
                <w:rFonts w:ascii="Calibri" w:eastAsia="Calibri" w:hAnsi="Calibri"/>
                <w:sz w:val="22"/>
                <w:szCs w:val="22"/>
                <w:lang w:eastAsia="en-US"/>
              </w:rPr>
            </w:pPr>
            <w:r w:rsidRPr="006D5B25">
              <w:rPr>
                <w:rFonts w:ascii="Calibri" w:eastAsia="Calibri" w:hAnsi="Calibri"/>
                <w:sz w:val="22"/>
                <w:szCs w:val="22"/>
                <w:lang w:eastAsia="en-US"/>
              </w:rPr>
              <w:t>100</w:t>
            </w:r>
          </w:p>
        </w:tc>
        <w:tc>
          <w:tcPr>
            <w:tcW w:w="1652"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 </w:t>
            </w:r>
          </w:p>
        </w:tc>
      </w:tr>
      <w:tr w:rsidR="003F1D37" w:rsidRPr="006D5B25" w:rsidTr="00CE6C2C">
        <w:trPr>
          <w:trHeight w:val="315"/>
        </w:trPr>
        <w:tc>
          <w:tcPr>
            <w:tcW w:w="684"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lastRenderedPageBreak/>
              <w:t>16</w:t>
            </w:r>
          </w:p>
        </w:tc>
        <w:tc>
          <w:tcPr>
            <w:tcW w:w="5241" w:type="dxa"/>
            <w:shd w:val="clear" w:color="auto" w:fill="auto"/>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CD REGRAVÁVEL</w:t>
            </w:r>
          </w:p>
        </w:tc>
        <w:tc>
          <w:tcPr>
            <w:tcW w:w="695"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UND</w:t>
            </w:r>
          </w:p>
        </w:tc>
        <w:tc>
          <w:tcPr>
            <w:tcW w:w="1475" w:type="dxa"/>
            <w:shd w:val="clear" w:color="auto" w:fill="auto"/>
            <w:noWrap/>
            <w:hideMark/>
          </w:tcPr>
          <w:p w:rsidR="003F1D37" w:rsidRPr="006D5B25" w:rsidRDefault="003F1D37" w:rsidP="003F1D37">
            <w:pPr>
              <w:jc w:val="center"/>
              <w:rPr>
                <w:rFonts w:ascii="Calibri" w:eastAsia="Calibri" w:hAnsi="Calibri"/>
                <w:sz w:val="22"/>
                <w:szCs w:val="22"/>
                <w:lang w:eastAsia="en-US"/>
              </w:rPr>
            </w:pPr>
            <w:r w:rsidRPr="006D5B25">
              <w:rPr>
                <w:rFonts w:ascii="Calibri" w:eastAsia="Calibri" w:hAnsi="Calibri"/>
                <w:sz w:val="22"/>
                <w:szCs w:val="22"/>
                <w:lang w:eastAsia="en-US"/>
              </w:rPr>
              <w:t>100</w:t>
            </w:r>
          </w:p>
        </w:tc>
        <w:tc>
          <w:tcPr>
            <w:tcW w:w="1652"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 </w:t>
            </w:r>
          </w:p>
        </w:tc>
      </w:tr>
      <w:tr w:rsidR="003F1D37" w:rsidRPr="006D5B25" w:rsidTr="00CE6C2C">
        <w:trPr>
          <w:trHeight w:val="615"/>
        </w:trPr>
        <w:tc>
          <w:tcPr>
            <w:tcW w:w="684"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17</w:t>
            </w:r>
          </w:p>
        </w:tc>
        <w:tc>
          <w:tcPr>
            <w:tcW w:w="5241" w:type="dxa"/>
            <w:shd w:val="clear" w:color="auto" w:fill="auto"/>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CLIPS PARA PAPÉIS EM ARAME DE DE AÇO COM ACABAMENTO NIQUELADO, TRATAMENTO ANTI FERRUGEM N° 02</w:t>
            </w:r>
          </w:p>
        </w:tc>
        <w:tc>
          <w:tcPr>
            <w:tcW w:w="695"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CX</w:t>
            </w:r>
          </w:p>
        </w:tc>
        <w:tc>
          <w:tcPr>
            <w:tcW w:w="1475" w:type="dxa"/>
            <w:shd w:val="clear" w:color="auto" w:fill="auto"/>
            <w:noWrap/>
            <w:hideMark/>
          </w:tcPr>
          <w:p w:rsidR="003F1D37" w:rsidRPr="006D5B25" w:rsidRDefault="003F1D37" w:rsidP="003F1D37">
            <w:pPr>
              <w:jc w:val="center"/>
              <w:rPr>
                <w:rFonts w:ascii="Calibri" w:eastAsia="Calibri" w:hAnsi="Calibri"/>
                <w:sz w:val="22"/>
                <w:szCs w:val="22"/>
                <w:lang w:eastAsia="en-US"/>
              </w:rPr>
            </w:pPr>
            <w:r w:rsidRPr="006D5B25">
              <w:rPr>
                <w:rFonts w:ascii="Calibri" w:eastAsia="Calibri" w:hAnsi="Calibri"/>
                <w:sz w:val="22"/>
                <w:szCs w:val="22"/>
                <w:lang w:eastAsia="en-US"/>
              </w:rPr>
              <w:t>25</w:t>
            </w:r>
          </w:p>
        </w:tc>
        <w:tc>
          <w:tcPr>
            <w:tcW w:w="1652"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 </w:t>
            </w:r>
          </w:p>
        </w:tc>
      </w:tr>
      <w:tr w:rsidR="003F1D37" w:rsidRPr="006D5B25" w:rsidTr="00CE6C2C">
        <w:trPr>
          <w:trHeight w:val="615"/>
        </w:trPr>
        <w:tc>
          <w:tcPr>
            <w:tcW w:w="684"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18</w:t>
            </w:r>
          </w:p>
        </w:tc>
        <w:tc>
          <w:tcPr>
            <w:tcW w:w="5241" w:type="dxa"/>
            <w:shd w:val="clear" w:color="auto" w:fill="auto"/>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CLIPS PARA PAPÉIS EM ARAME DE DE AÇO COM ACABAMENTO NIQUELADO, TRATAMENTO ANTI FERRUGEM N° 08</w:t>
            </w:r>
          </w:p>
        </w:tc>
        <w:tc>
          <w:tcPr>
            <w:tcW w:w="695"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UND</w:t>
            </w:r>
          </w:p>
        </w:tc>
        <w:tc>
          <w:tcPr>
            <w:tcW w:w="1475" w:type="dxa"/>
            <w:shd w:val="clear" w:color="auto" w:fill="auto"/>
            <w:noWrap/>
            <w:hideMark/>
          </w:tcPr>
          <w:p w:rsidR="003F1D37" w:rsidRPr="006D5B25" w:rsidRDefault="003F1D37" w:rsidP="003F1D37">
            <w:pPr>
              <w:jc w:val="center"/>
              <w:rPr>
                <w:rFonts w:ascii="Calibri" w:eastAsia="Calibri" w:hAnsi="Calibri"/>
                <w:sz w:val="22"/>
                <w:szCs w:val="22"/>
                <w:lang w:eastAsia="en-US"/>
              </w:rPr>
            </w:pPr>
            <w:r w:rsidRPr="006D5B25">
              <w:rPr>
                <w:rFonts w:ascii="Calibri" w:eastAsia="Calibri" w:hAnsi="Calibri"/>
                <w:sz w:val="22"/>
                <w:szCs w:val="22"/>
                <w:lang w:eastAsia="en-US"/>
              </w:rPr>
              <w:t>10</w:t>
            </w:r>
          </w:p>
        </w:tc>
        <w:tc>
          <w:tcPr>
            <w:tcW w:w="1652"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 </w:t>
            </w:r>
          </w:p>
        </w:tc>
      </w:tr>
      <w:tr w:rsidR="003F1D37" w:rsidRPr="006D5B25" w:rsidTr="00CE6C2C">
        <w:trPr>
          <w:trHeight w:val="315"/>
        </w:trPr>
        <w:tc>
          <w:tcPr>
            <w:tcW w:w="684"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19</w:t>
            </w:r>
          </w:p>
        </w:tc>
        <w:tc>
          <w:tcPr>
            <w:tcW w:w="5241"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COLA PLÁSTICA EM BASTÃO</w:t>
            </w:r>
          </w:p>
        </w:tc>
        <w:tc>
          <w:tcPr>
            <w:tcW w:w="695"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UND</w:t>
            </w:r>
          </w:p>
        </w:tc>
        <w:tc>
          <w:tcPr>
            <w:tcW w:w="1475" w:type="dxa"/>
            <w:shd w:val="clear" w:color="auto" w:fill="auto"/>
            <w:noWrap/>
            <w:hideMark/>
          </w:tcPr>
          <w:p w:rsidR="003F1D37" w:rsidRPr="006D5B25" w:rsidRDefault="003F1D37" w:rsidP="003F1D37">
            <w:pPr>
              <w:jc w:val="center"/>
              <w:rPr>
                <w:rFonts w:ascii="Calibri" w:eastAsia="Calibri" w:hAnsi="Calibri"/>
                <w:sz w:val="22"/>
                <w:szCs w:val="22"/>
                <w:lang w:eastAsia="en-US"/>
              </w:rPr>
            </w:pPr>
            <w:r w:rsidRPr="006D5B25">
              <w:rPr>
                <w:rFonts w:ascii="Calibri" w:eastAsia="Calibri" w:hAnsi="Calibri"/>
                <w:sz w:val="22"/>
                <w:szCs w:val="22"/>
                <w:lang w:eastAsia="en-US"/>
              </w:rPr>
              <w:t>30</w:t>
            </w:r>
          </w:p>
        </w:tc>
        <w:tc>
          <w:tcPr>
            <w:tcW w:w="1652"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 </w:t>
            </w:r>
          </w:p>
        </w:tc>
      </w:tr>
      <w:tr w:rsidR="003F1D37" w:rsidRPr="006D5B25" w:rsidTr="00CE6C2C">
        <w:trPr>
          <w:trHeight w:val="315"/>
        </w:trPr>
        <w:tc>
          <w:tcPr>
            <w:tcW w:w="684"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20</w:t>
            </w:r>
          </w:p>
        </w:tc>
        <w:tc>
          <w:tcPr>
            <w:tcW w:w="5241"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CÓPIA DE CHEQUE CARBONADA</w:t>
            </w:r>
          </w:p>
        </w:tc>
        <w:tc>
          <w:tcPr>
            <w:tcW w:w="695"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BL</w:t>
            </w:r>
          </w:p>
        </w:tc>
        <w:tc>
          <w:tcPr>
            <w:tcW w:w="1475" w:type="dxa"/>
            <w:shd w:val="clear" w:color="auto" w:fill="auto"/>
            <w:noWrap/>
            <w:hideMark/>
          </w:tcPr>
          <w:p w:rsidR="003F1D37" w:rsidRPr="006D5B25" w:rsidRDefault="003F1D37" w:rsidP="003F1D37">
            <w:pPr>
              <w:jc w:val="center"/>
              <w:rPr>
                <w:rFonts w:ascii="Calibri" w:eastAsia="Calibri" w:hAnsi="Calibri"/>
                <w:sz w:val="22"/>
                <w:szCs w:val="22"/>
                <w:lang w:eastAsia="en-US"/>
              </w:rPr>
            </w:pPr>
            <w:r w:rsidRPr="006D5B25">
              <w:rPr>
                <w:rFonts w:ascii="Calibri" w:eastAsia="Calibri" w:hAnsi="Calibri"/>
                <w:sz w:val="22"/>
                <w:szCs w:val="22"/>
                <w:lang w:eastAsia="en-US"/>
              </w:rPr>
              <w:t>100</w:t>
            </w:r>
          </w:p>
        </w:tc>
        <w:tc>
          <w:tcPr>
            <w:tcW w:w="1652"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 </w:t>
            </w:r>
          </w:p>
        </w:tc>
      </w:tr>
      <w:tr w:rsidR="003F1D37" w:rsidRPr="006D5B25" w:rsidTr="00CE6C2C">
        <w:trPr>
          <w:trHeight w:val="315"/>
        </w:trPr>
        <w:tc>
          <w:tcPr>
            <w:tcW w:w="684"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21</w:t>
            </w:r>
          </w:p>
        </w:tc>
        <w:tc>
          <w:tcPr>
            <w:tcW w:w="5241"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CORRETIVO LÍQUIDO, BASE D´AGUA, SECAGEM RÁPIDA, INIDORO, NÃO INFLAMÁVEL</w:t>
            </w:r>
          </w:p>
        </w:tc>
        <w:tc>
          <w:tcPr>
            <w:tcW w:w="695"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UND</w:t>
            </w:r>
          </w:p>
        </w:tc>
        <w:tc>
          <w:tcPr>
            <w:tcW w:w="1475" w:type="dxa"/>
            <w:shd w:val="clear" w:color="auto" w:fill="auto"/>
            <w:noWrap/>
            <w:hideMark/>
          </w:tcPr>
          <w:p w:rsidR="003F1D37" w:rsidRPr="006D5B25" w:rsidRDefault="003F1D37" w:rsidP="003F1D37">
            <w:pPr>
              <w:jc w:val="center"/>
              <w:rPr>
                <w:rFonts w:ascii="Calibri" w:eastAsia="Calibri" w:hAnsi="Calibri"/>
                <w:sz w:val="22"/>
                <w:szCs w:val="22"/>
                <w:lang w:eastAsia="en-US"/>
              </w:rPr>
            </w:pPr>
            <w:r w:rsidRPr="006D5B25">
              <w:rPr>
                <w:rFonts w:ascii="Calibri" w:eastAsia="Calibri" w:hAnsi="Calibri"/>
                <w:sz w:val="22"/>
                <w:szCs w:val="22"/>
                <w:lang w:eastAsia="en-US"/>
              </w:rPr>
              <w:t>30</w:t>
            </w:r>
          </w:p>
        </w:tc>
        <w:tc>
          <w:tcPr>
            <w:tcW w:w="1652"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 </w:t>
            </w:r>
          </w:p>
        </w:tc>
      </w:tr>
      <w:tr w:rsidR="003F1D37" w:rsidRPr="006D5B25" w:rsidTr="00CE6C2C">
        <w:trPr>
          <w:trHeight w:val="315"/>
        </w:trPr>
        <w:tc>
          <w:tcPr>
            <w:tcW w:w="684"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22</w:t>
            </w:r>
          </w:p>
        </w:tc>
        <w:tc>
          <w:tcPr>
            <w:tcW w:w="5241"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 xml:space="preserve">DIVISÓRIAS OFÍCIO PARA PASTA AZ, DIVERSAS CORES </w:t>
            </w:r>
          </w:p>
        </w:tc>
        <w:tc>
          <w:tcPr>
            <w:tcW w:w="695"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CJ</w:t>
            </w:r>
          </w:p>
        </w:tc>
        <w:tc>
          <w:tcPr>
            <w:tcW w:w="1475" w:type="dxa"/>
            <w:shd w:val="clear" w:color="auto" w:fill="auto"/>
            <w:noWrap/>
            <w:hideMark/>
          </w:tcPr>
          <w:p w:rsidR="003F1D37" w:rsidRPr="006D5B25" w:rsidRDefault="003F1D37" w:rsidP="003F1D37">
            <w:pPr>
              <w:jc w:val="center"/>
              <w:rPr>
                <w:rFonts w:ascii="Calibri" w:eastAsia="Calibri" w:hAnsi="Calibri"/>
                <w:sz w:val="22"/>
                <w:szCs w:val="22"/>
                <w:lang w:eastAsia="en-US"/>
              </w:rPr>
            </w:pPr>
            <w:r w:rsidRPr="006D5B25">
              <w:rPr>
                <w:rFonts w:ascii="Calibri" w:eastAsia="Calibri" w:hAnsi="Calibri"/>
                <w:sz w:val="22"/>
                <w:szCs w:val="22"/>
                <w:lang w:eastAsia="en-US"/>
              </w:rPr>
              <w:t>50</w:t>
            </w:r>
          </w:p>
        </w:tc>
        <w:tc>
          <w:tcPr>
            <w:tcW w:w="1652"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 </w:t>
            </w:r>
          </w:p>
        </w:tc>
      </w:tr>
      <w:tr w:rsidR="003F1D37" w:rsidRPr="006D5B25" w:rsidTr="00CE6C2C">
        <w:trPr>
          <w:trHeight w:val="315"/>
        </w:trPr>
        <w:tc>
          <w:tcPr>
            <w:tcW w:w="684"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23</w:t>
            </w:r>
          </w:p>
        </w:tc>
        <w:tc>
          <w:tcPr>
            <w:tcW w:w="5241" w:type="dxa"/>
            <w:shd w:val="clear" w:color="auto" w:fill="auto"/>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DVD</w:t>
            </w:r>
          </w:p>
        </w:tc>
        <w:tc>
          <w:tcPr>
            <w:tcW w:w="695"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UND</w:t>
            </w:r>
          </w:p>
        </w:tc>
        <w:tc>
          <w:tcPr>
            <w:tcW w:w="1475" w:type="dxa"/>
            <w:shd w:val="clear" w:color="auto" w:fill="auto"/>
            <w:noWrap/>
            <w:hideMark/>
          </w:tcPr>
          <w:p w:rsidR="003F1D37" w:rsidRPr="006D5B25" w:rsidRDefault="003F1D37" w:rsidP="003F1D37">
            <w:pPr>
              <w:jc w:val="center"/>
              <w:rPr>
                <w:rFonts w:ascii="Calibri" w:eastAsia="Calibri" w:hAnsi="Calibri"/>
                <w:sz w:val="22"/>
                <w:szCs w:val="22"/>
                <w:lang w:eastAsia="en-US"/>
              </w:rPr>
            </w:pPr>
            <w:r w:rsidRPr="006D5B25">
              <w:rPr>
                <w:rFonts w:ascii="Calibri" w:eastAsia="Calibri" w:hAnsi="Calibri"/>
                <w:sz w:val="22"/>
                <w:szCs w:val="22"/>
                <w:lang w:eastAsia="en-US"/>
              </w:rPr>
              <w:t>100</w:t>
            </w:r>
          </w:p>
        </w:tc>
        <w:tc>
          <w:tcPr>
            <w:tcW w:w="1652"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 </w:t>
            </w:r>
          </w:p>
        </w:tc>
      </w:tr>
      <w:tr w:rsidR="003F1D37" w:rsidRPr="006D5B25" w:rsidTr="00CE6C2C">
        <w:trPr>
          <w:trHeight w:val="315"/>
        </w:trPr>
        <w:tc>
          <w:tcPr>
            <w:tcW w:w="684"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24</w:t>
            </w:r>
          </w:p>
        </w:tc>
        <w:tc>
          <w:tcPr>
            <w:tcW w:w="5241"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ENVELOPE BRANCO, TAMANHO OFÍCIO</w:t>
            </w:r>
          </w:p>
        </w:tc>
        <w:tc>
          <w:tcPr>
            <w:tcW w:w="695"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CT</w:t>
            </w:r>
          </w:p>
        </w:tc>
        <w:tc>
          <w:tcPr>
            <w:tcW w:w="1475" w:type="dxa"/>
            <w:shd w:val="clear" w:color="auto" w:fill="auto"/>
            <w:noWrap/>
            <w:hideMark/>
          </w:tcPr>
          <w:p w:rsidR="003F1D37" w:rsidRPr="006D5B25" w:rsidRDefault="003F1D37" w:rsidP="003F1D37">
            <w:pPr>
              <w:jc w:val="center"/>
              <w:rPr>
                <w:rFonts w:ascii="Calibri" w:eastAsia="Calibri" w:hAnsi="Calibri"/>
                <w:sz w:val="22"/>
                <w:szCs w:val="22"/>
                <w:lang w:eastAsia="en-US"/>
              </w:rPr>
            </w:pPr>
            <w:r w:rsidRPr="006D5B25">
              <w:rPr>
                <w:rFonts w:ascii="Calibri" w:eastAsia="Calibri" w:hAnsi="Calibri"/>
                <w:sz w:val="22"/>
                <w:szCs w:val="22"/>
                <w:lang w:eastAsia="en-US"/>
              </w:rPr>
              <w:t>50</w:t>
            </w:r>
          </w:p>
        </w:tc>
        <w:tc>
          <w:tcPr>
            <w:tcW w:w="1652"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 </w:t>
            </w:r>
          </w:p>
        </w:tc>
      </w:tr>
      <w:tr w:rsidR="003F1D37" w:rsidRPr="006D5B25" w:rsidTr="00CE6C2C">
        <w:trPr>
          <w:trHeight w:val="315"/>
        </w:trPr>
        <w:tc>
          <w:tcPr>
            <w:tcW w:w="684"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25</w:t>
            </w:r>
          </w:p>
        </w:tc>
        <w:tc>
          <w:tcPr>
            <w:tcW w:w="5241"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ENVELOPE CARTA</w:t>
            </w:r>
          </w:p>
        </w:tc>
        <w:tc>
          <w:tcPr>
            <w:tcW w:w="695"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 </w:t>
            </w:r>
          </w:p>
        </w:tc>
        <w:tc>
          <w:tcPr>
            <w:tcW w:w="1475" w:type="dxa"/>
            <w:shd w:val="clear" w:color="auto" w:fill="auto"/>
            <w:noWrap/>
            <w:hideMark/>
          </w:tcPr>
          <w:p w:rsidR="003F1D37" w:rsidRPr="006D5B25" w:rsidRDefault="003F1D37" w:rsidP="003F1D37">
            <w:pPr>
              <w:jc w:val="center"/>
              <w:rPr>
                <w:rFonts w:ascii="Calibri" w:eastAsia="Calibri" w:hAnsi="Calibri"/>
                <w:sz w:val="22"/>
                <w:szCs w:val="22"/>
                <w:lang w:eastAsia="en-US"/>
              </w:rPr>
            </w:pPr>
            <w:r w:rsidRPr="006D5B25">
              <w:rPr>
                <w:rFonts w:ascii="Calibri" w:eastAsia="Calibri" w:hAnsi="Calibri"/>
                <w:sz w:val="22"/>
                <w:szCs w:val="22"/>
                <w:lang w:eastAsia="en-US"/>
              </w:rPr>
              <w:t>30</w:t>
            </w:r>
          </w:p>
        </w:tc>
        <w:tc>
          <w:tcPr>
            <w:tcW w:w="1652"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 </w:t>
            </w:r>
          </w:p>
        </w:tc>
      </w:tr>
      <w:tr w:rsidR="003F1D37" w:rsidRPr="006D5B25" w:rsidTr="00CE6C2C">
        <w:trPr>
          <w:trHeight w:val="315"/>
        </w:trPr>
        <w:tc>
          <w:tcPr>
            <w:tcW w:w="684"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26</w:t>
            </w:r>
          </w:p>
        </w:tc>
        <w:tc>
          <w:tcPr>
            <w:tcW w:w="5241"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ENVELOPE PARDO, TAMANHO OFÍCIO</w:t>
            </w:r>
          </w:p>
        </w:tc>
        <w:tc>
          <w:tcPr>
            <w:tcW w:w="695"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CT</w:t>
            </w:r>
          </w:p>
        </w:tc>
        <w:tc>
          <w:tcPr>
            <w:tcW w:w="1475" w:type="dxa"/>
            <w:shd w:val="clear" w:color="auto" w:fill="auto"/>
            <w:noWrap/>
            <w:hideMark/>
          </w:tcPr>
          <w:p w:rsidR="003F1D37" w:rsidRPr="006D5B25" w:rsidRDefault="003F1D37" w:rsidP="003F1D37">
            <w:pPr>
              <w:jc w:val="center"/>
              <w:rPr>
                <w:rFonts w:ascii="Calibri" w:eastAsia="Calibri" w:hAnsi="Calibri"/>
                <w:sz w:val="22"/>
                <w:szCs w:val="22"/>
                <w:lang w:eastAsia="en-US"/>
              </w:rPr>
            </w:pPr>
            <w:r w:rsidRPr="006D5B25">
              <w:rPr>
                <w:rFonts w:ascii="Calibri" w:eastAsia="Calibri" w:hAnsi="Calibri"/>
                <w:sz w:val="22"/>
                <w:szCs w:val="22"/>
                <w:lang w:eastAsia="en-US"/>
              </w:rPr>
              <w:t>50</w:t>
            </w:r>
          </w:p>
        </w:tc>
        <w:tc>
          <w:tcPr>
            <w:tcW w:w="1652"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 </w:t>
            </w:r>
          </w:p>
        </w:tc>
      </w:tr>
      <w:tr w:rsidR="003F1D37" w:rsidRPr="006D5B25" w:rsidTr="00CE6C2C">
        <w:trPr>
          <w:trHeight w:val="315"/>
        </w:trPr>
        <w:tc>
          <w:tcPr>
            <w:tcW w:w="684"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27</w:t>
            </w:r>
          </w:p>
        </w:tc>
        <w:tc>
          <w:tcPr>
            <w:tcW w:w="5241" w:type="dxa"/>
            <w:shd w:val="clear" w:color="auto" w:fill="auto"/>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ESTILETE TAMANHO PEQUENO</w:t>
            </w:r>
          </w:p>
        </w:tc>
        <w:tc>
          <w:tcPr>
            <w:tcW w:w="695"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UND</w:t>
            </w:r>
          </w:p>
        </w:tc>
        <w:tc>
          <w:tcPr>
            <w:tcW w:w="1475" w:type="dxa"/>
            <w:shd w:val="clear" w:color="auto" w:fill="auto"/>
            <w:noWrap/>
            <w:hideMark/>
          </w:tcPr>
          <w:p w:rsidR="003F1D37" w:rsidRPr="006D5B25" w:rsidRDefault="003F1D37" w:rsidP="003F1D37">
            <w:pPr>
              <w:jc w:val="center"/>
              <w:rPr>
                <w:rFonts w:ascii="Calibri" w:eastAsia="Calibri" w:hAnsi="Calibri"/>
                <w:sz w:val="22"/>
                <w:szCs w:val="22"/>
                <w:lang w:eastAsia="en-US"/>
              </w:rPr>
            </w:pPr>
            <w:r w:rsidRPr="006D5B25">
              <w:rPr>
                <w:rFonts w:ascii="Calibri" w:eastAsia="Calibri" w:hAnsi="Calibri"/>
                <w:sz w:val="22"/>
                <w:szCs w:val="22"/>
                <w:lang w:eastAsia="en-US"/>
              </w:rPr>
              <w:t>10</w:t>
            </w:r>
          </w:p>
        </w:tc>
        <w:tc>
          <w:tcPr>
            <w:tcW w:w="1652"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 </w:t>
            </w:r>
          </w:p>
        </w:tc>
      </w:tr>
      <w:tr w:rsidR="003F1D37" w:rsidRPr="006D5B25" w:rsidTr="00CE6C2C">
        <w:trPr>
          <w:trHeight w:val="315"/>
        </w:trPr>
        <w:tc>
          <w:tcPr>
            <w:tcW w:w="684"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28</w:t>
            </w:r>
          </w:p>
        </w:tc>
        <w:tc>
          <w:tcPr>
            <w:tcW w:w="5241" w:type="dxa"/>
            <w:shd w:val="clear" w:color="auto" w:fill="auto"/>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ETIQUETA LASER A4, AUTO ADESIVAS, 25,4 MM X 101,6 MM</w:t>
            </w:r>
          </w:p>
        </w:tc>
        <w:tc>
          <w:tcPr>
            <w:tcW w:w="695"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ENV</w:t>
            </w:r>
          </w:p>
        </w:tc>
        <w:tc>
          <w:tcPr>
            <w:tcW w:w="1475" w:type="dxa"/>
            <w:shd w:val="clear" w:color="auto" w:fill="auto"/>
            <w:noWrap/>
            <w:hideMark/>
          </w:tcPr>
          <w:p w:rsidR="003F1D37" w:rsidRPr="006D5B25" w:rsidRDefault="003F1D37" w:rsidP="003F1D37">
            <w:pPr>
              <w:jc w:val="center"/>
              <w:rPr>
                <w:rFonts w:ascii="Calibri" w:eastAsia="Calibri" w:hAnsi="Calibri"/>
                <w:sz w:val="22"/>
                <w:szCs w:val="22"/>
                <w:lang w:eastAsia="en-US"/>
              </w:rPr>
            </w:pPr>
            <w:r w:rsidRPr="006D5B25">
              <w:rPr>
                <w:rFonts w:ascii="Calibri" w:eastAsia="Calibri" w:hAnsi="Calibri"/>
                <w:sz w:val="22"/>
                <w:szCs w:val="22"/>
                <w:lang w:eastAsia="en-US"/>
              </w:rPr>
              <w:t>20</w:t>
            </w:r>
          </w:p>
        </w:tc>
        <w:tc>
          <w:tcPr>
            <w:tcW w:w="1652"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 </w:t>
            </w:r>
          </w:p>
        </w:tc>
      </w:tr>
      <w:tr w:rsidR="003F1D37" w:rsidRPr="006D5B25" w:rsidTr="00CE6C2C">
        <w:trPr>
          <w:trHeight w:val="315"/>
        </w:trPr>
        <w:tc>
          <w:tcPr>
            <w:tcW w:w="684"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29</w:t>
            </w:r>
          </w:p>
        </w:tc>
        <w:tc>
          <w:tcPr>
            <w:tcW w:w="5241"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ETIQUETAS LASER A4, AUTO ADESIVAS 25,4MM X 66,7 MM</w:t>
            </w:r>
          </w:p>
        </w:tc>
        <w:tc>
          <w:tcPr>
            <w:tcW w:w="695"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ENV</w:t>
            </w:r>
          </w:p>
        </w:tc>
        <w:tc>
          <w:tcPr>
            <w:tcW w:w="1475" w:type="dxa"/>
            <w:shd w:val="clear" w:color="auto" w:fill="auto"/>
            <w:noWrap/>
            <w:hideMark/>
          </w:tcPr>
          <w:p w:rsidR="003F1D37" w:rsidRPr="006D5B25" w:rsidRDefault="003F1D37" w:rsidP="003F1D37">
            <w:pPr>
              <w:jc w:val="center"/>
              <w:rPr>
                <w:rFonts w:ascii="Calibri" w:eastAsia="Calibri" w:hAnsi="Calibri"/>
                <w:sz w:val="22"/>
                <w:szCs w:val="22"/>
                <w:lang w:eastAsia="en-US"/>
              </w:rPr>
            </w:pPr>
            <w:r w:rsidRPr="006D5B25">
              <w:rPr>
                <w:rFonts w:ascii="Calibri" w:eastAsia="Calibri" w:hAnsi="Calibri"/>
                <w:sz w:val="22"/>
                <w:szCs w:val="22"/>
                <w:lang w:eastAsia="en-US"/>
              </w:rPr>
              <w:t>20</w:t>
            </w:r>
          </w:p>
        </w:tc>
        <w:tc>
          <w:tcPr>
            <w:tcW w:w="1652"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 </w:t>
            </w:r>
          </w:p>
        </w:tc>
      </w:tr>
      <w:tr w:rsidR="003F1D37" w:rsidRPr="006D5B25" w:rsidTr="00CE6C2C">
        <w:trPr>
          <w:trHeight w:val="315"/>
        </w:trPr>
        <w:tc>
          <w:tcPr>
            <w:tcW w:w="684"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30</w:t>
            </w:r>
          </w:p>
        </w:tc>
        <w:tc>
          <w:tcPr>
            <w:tcW w:w="5241"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EXTRATOR DE GRAMPO, AÇO CROMADO, 1ª QUALIDADE,</w:t>
            </w:r>
          </w:p>
        </w:tc>
        <w:tc>
          <w:tcPr>
            <w:tcW w:w="695"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UND</w:t>
            </w:r>
          </w:p>
        </w:tc>
        <w:tc>
          <w:tcPr>
            <w:tcW w:w="1475" w:type="dxa"/>
            <w:shd w:val="clear" w:color="auto" w:fill="auto"/>
            <w:noWrap/>
            <w:hideMark/>
          </w:tcPr>
          <w:p w:rsidR="003F1D37" w:rsidRPr="006D5B25" w:rsidRDefault="003F1D37" w:rsidP="003F1D37">
            <w:pPr>
              <w:jc w:val="center"/>
              <w:rPr>
                <w:rFonts w:ascii="Calibri" w:eastAsia="Calibri" w:hAnsi="Calibri"/>
                <w:sz w:val="22"/>
                <w:szCs w:val="22"/>
                <w:lang w:eastAsia="en-US"/>
              </w:rPr>
            </w:pPr>
            <w:r w:rsidRPr="006D5B25">
              <w:rPr>
                <w:rFonts w:ascii="Calibri" w:eastAsia="Calibri" w:hAnsi="Calibri"/>
                <w:sz w:val="22"/>
                <w:szCs w:val="22"/>
                <w:lang w:eastAsia="en-US"/>
              </w:rPr>
              <w:t>15</w:t>
            </w:r>
          </w:p>
        </w:tc>
        <w:tc>
          <w:tcPr>
            <w:tcW w:w="1652"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 </w:t>
            </w:r>
          </w:p>
        </w:tc>
      </w:tr>
      <w:tr w:rsidR="003F1D37" w:rsidRPr="00771C69" w:rsidTr="00CE6C2C">
        <w:trPr>
          <w:trHeight w:val="315"/>
        </w:trPr>
        <w:tc>
          <w:tcPr>
            <w:tcW w:w="684" w:type="dxa"/>
            <w:shd w:val="clear" w:color="auto" w:fill="auto"/>
            <w:noWrap/>
            <w:hideMark/>
          </w:tcPr>
          <w:p w:rsidR="003F1D37" w:rsidRPr="00771C69" w:rsidRDefault="003F1D37" w:rsidP="003F1D37">
            <w:pPr>
              <w:rPr>
                <w:rFonts w:ascii="Calibri" w:eastAsia="Calibri" w:hAnsi="Calibri"/>
                <w:sz w:val="22"/>
                <w:szCs w:val="22"/>
                <w:lang w:eastAsia="en-US"/>
              </w:rPr>
            </w:pPr>
            <w:r w:rsidRPr="00771C69">
              <w:rPr>
                <w:rFonts w:ascii="Calibri" w:eastAsia="Calibri" w:hAnsi="Calibri"/>
                <w:sz w:val="22"/>
                <w:szCs w:val="22"/>
                <w:lang w:eastAsia="en-US"/>
              </w:rPr>
              <w:t>31</w:t>
            </w:r>
          </w:p>
        </w:tc>
        <w:tc>
          <w:tcPr>
            <w:tcW w:w="5241" w:type="dxa"/>
            <w:shd w:val="clear" w:color="auto" w:fill="auto"/>
            <w:noWrap/>
            <w:hideMark/>
          </w:tcPr>
          <w:p w:rsidR="003F1D37" w:rsidRPr="00771C69" w:rsidRDefault="00771C69" w:rsidP="003F1D37">
            <w:pPr>
              <w:rPr>
                <w:rFonts w:ascii="Calibri" w:eastAsia="Calibri" w:hAnsi="Calibri"/>
                <w:sz w:val="22"/>
                <w:szCs w:val="22"/>
                <w:lang w:eastAsia="en-US"/>
              </w:rPr>
            </w:pPr>
            <w:r w:rsidRPr="00771C69">
              <w:rPr>
                <w:rFonts w:ascii="Calibri" w:eastAsia="Calibri" w:hAnsi="Calibri"/>
                <w:sz w:val="22"/>
                <w:szCs w:val="22"/>
                <w:lang w:eastAsia="en-US"/>
              </w:rPr>
              <w:t>FITA ADESIVA DUREX PEQUENA, 19mm x 30m PARA COLOCAR EM SUPORTE</w:t>
            </w:r>
          </w:p>
        </w:tc>
        <w:tc>
          <w:tcPr>
            <w:tcW w:w="695" w:type="dxa"/>
            <w:shd w:val="clear" w:color="auto" w:fill="auto"/>
            <w:noWrap/>
            <w:hideMark/>
          </w:tcPr>
          <w:p w:rsidR="003F1D37" w:rsidRPr="00771C69" w:rsidRDefault="003F1D37" w:rsidP="003F1D37">
            <w:pPr>
              <w:rPr>
                <w:rFonts w:ascii="Calibri" w:eastAsia="Calibri" w:hAnsi="Calibri"/>
                <w:sz w:val="22"/>
                <w:szCs w:val="22"/>
                <w:lang w:eastAsia="en-US"/>
              </w:rPr>
            </w:pPr>
            <w:r w:rsidRPr="00771C69">
              <w:rPr>
                <w:rFonts w:ascii="Calibri" w:eastAsia="Calibri" w:hAnsi="Calibri"/>
                <w:sz w:val="22"/>
                <w:szCs w:val="22"/>
                <w:lang w:eastAsia="en-US"/>
              </w:rPr>
              <w:t>CX</w:t>
            </w:r>
          </w:p>
        </w:tc>
        <w:tc>
          <w:tcPr>
            <w:tcW w:w="1475" w:type="dxa"/>
            <w:shd w:val="clear" w:color="auto" w:fill="auto"/>
            <w:noWrap/>
            <w:hideMark/>
          </w:tcPr>
          <w:p w:rsidR="003F1D37" w:rsidRPr="00771C69" w:rsidRDefault="003F1D37" w:rsidP="003F1D37">
            <w:pPr>
              <w:jc w:val="center"/>
              <w:rPr>
                <w:rFonts w:ascii="Calibri" w:eastAsia="Calibri" w:hAnsi="Calibri"/>
                <w:sz w:val="22"/>
                <w:szCs w:val="22"/>
                <w:lang w:eastAsia="en-US"/>
              </w:rPr>
            </w:pPr>
            <w:r w:rsidRPr="00771C69">
              <w:rPr>
                <w:rFonts w:ascii="Calibri" w:eastAsia="Calibri" w:hAnsi="Calibri"/>
                <w:sz w:val="22"/>
                <w:szCs w:val="22"/>
                <w:lang w:eastAsia="en-US"/>
              </w:rPr>
              <w:t>50</w:t>
            </w:r>
          </w:p>
        </w:tc>
        <w:tc>
          <w:tcPr>
            <w:tcW w:w="1652" w:type="dxa"/>
            <w:shd w:val="clear" w:color="auto" w:fill="auto"/>
            <w:noWrap/>
            <w:hideMark/>
          </w:tcPr>
          <w:p w:rsidR="003F1D37" w:rsidRPr="00771C69" w:rsidRDefault="003F1D37" w:rsidP="003F1D37">
            <w:pPr>
              <w:rPr>
                <w:rFonts w:ascii="Calibri" w:eastAsia="Calibri" w:hAnsi="Calibri"/>
                <w:sz w:val="22"/>
                <w:szCs w:val="22"/>
                <w:lang w:eastAsia="en-US"/>
              </w:rPr>
            </w:pPr>
            <w:r w:rsidRPr="00771C69">
              <w:rPr>
                <w:rFonts w:ascii="Calibri" w:eastAsia="Calibri" w:hAnsi="Calibri"/>
                <w:sz w:val="22"/>
                <w:szCs w:val="22"/>
                <w:lang w:eastAsia="en-US"/>
              </w:rPr>
              <w:t> </w:t>
            </w:r>
          </w:p>
        </w:tc>
      </w:tr>
      <w:tr w:rsidR="003F1D37" w:rsidRPr="006D5B25" w:rsidTr="00CE6C2C">
        <w:trPr>
          <w:trHeight w:val="315"/>
        </w:trPr>
        <w:tc>
          <w:tcPr>
            <w:tcW w:w="684"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32</w:t>
            </w:r>
          </w:p>
        </w:tc>
        <w:tc>
          <w:tcPr>
            <w:tcW w:w="5241" w:type="dxa"/>
            <w:shd w:val="clear" w:color="auto" w:fill="auto"/>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FITA CREPE DUPLA FACE DE 20MM</w:t>
            </w:r>
          </w:p>
        </w:tc>
        <w:tc>
          <w:tcPr>
            <w:tcW w:w="695"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UND</w:t>
            </w:r>
          </w:p>
        </w:tc>
        <w:tc>
          <w:tcPr>
            <w:tcW w:w="1475" w:type="dxa"/>
            <w:shd w:val="clear" w:color="auto" w:fill="auto"/>
            <w:noWrap/>
            <w:hideMark/>
          </w:tcPr>
          <w:p w:rsidR="003F1D37" w:rsidRPr="006D5B25" w:rsidRDefault="003F1D37" w:rsidP="003F1D37">
            <w:pPr>
              <w:jc w:val="center"/>
              <w:rPr>
                <w:rFonts w:ascii="Calibri" w:eastAsia="Calibri" w:hAnsi="Calibri"/>
                <w:sz w:val="22"/>
                <w:szCs w:val="22"/>
                <w:lang w:eastAsia="en-US"/>
              </w:rPr>
            </w:pPr>
            <w:r w:rsidRPr="006D5B25">
              <w:rPr>
                <w:rFonts w:ascii="Calibri" w:eastAsia="Calibri" w:hAnsi="Calibri"/>
                <w:sz w:val="22"/>
                <w:szCs w:val="22"/>
                <w:lang w:eastAsia="en-US"/>
              </w:rPr>
              <w:t>20</w:t>
            </w:r>
          </w:p>
        </w:tc>
        <w:tc>
          <w:tcPr>
            <w:tcW w:w="1652"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 </w:t>
            </w:r>
          </w:p>
        </w:tc>
      </w:tr>
      <w:tr w:rsidR="003F1D37" w:rsidRPr="006D5B25" w:rsidTr="00CE6C2C">
        <w:trPr>
          <w:trHeight w:val="315"/>
        </w:trPr>
        <w:tc>
          <w:tcPr>
            <w:tcW w:w="684"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33</w:t>
            </w:r>
          </w:p>
        </w:tc>
        <w:tc>
          <w:tcPr>
            <w:tcW w:w="5241"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FOLHA DE OFÍCIO A4, COM 10 PACOTES, CONTENDO 500 FOLHAS CADA PACOTE</w:t>
            </w:r>
          </w:p>
        </w:tc>
        <w:tc>
          <w:tcPr>
            <w:tcW w:w="695"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CX</w:t>
            </w:r>
          </w:p>
        </w:tc>
        <w:tc>
          <w:tcPr>
            <w:tcW w:w="1475" w:type="dxa"/>
            <w:shd w:val="clear" w:color="auto" w:fill="auto"/>
            <w:noWrap/>
            <w:hideMark/>
          </w:tcPr>
          <w:p w:rsidR="003F1D37" w:rsidRPr="006D5B25" w:rsidRDefault="003F1D37" w:rsidP="003F1D37">
            <w:pPr>
              <w:jc w:val="center"/>
              <w:rPr>
                <w:rFonts w:ascii="Calibri" w:eastAsia="Calibri" w:hAnsi="Calibri"/>
                <w:sz w:val="22"/>
                <w:szCs w:val="22"/>
                <w:lang w:eastAsia="en-US"/>
              </w:rPr>
            </w:pPr>
            <w:r w:rsidRPr="006D5B25">
              <w:rPr>
                <w:rFonts w:ascii="Calibri" w:eastAsia="Calibri" w:hAnsi="Calibri"/>
                <w:sz w:val="22"/>
                <w:szCs w:val="22"/>
                <w:lang w:eastAsia="en-US"/>
              </w:rPr>
              <w:t>100</w:t>
            </w:r>
          </w:p>
        </w:tc>
        <w:tc>
          <w:tcPr>
            <w:tcW w:w="1652"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 </w:t>
            </w:r>
          </w:p>
        </w:tc>
      </w:tr>
      <w:tr w:rsidR="003F1D37" w:rsidRPr="006D5B25" w:rsidTr="00CE6C2C">
        <w:trPr>
          <w:trHeight w:val="315"/>
        </w:trPr>
        <w:tc>
          <w:tcPr>
            <w:tcW w:w="684"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34</w:t>
            </w:r>
          </w:p>
        </w:tc>
        <w:tc>
          <w:tcPr>
            <w:tcW w:w="5241"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GRAFITE, CONTENDO GRAFITES Nº 0,5MM</w:t>
            </w:r>
          </w:p>
        </w:tc>
        <w:tc>
          <w:tcPr>
            <w:tcW w:w="695"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TB</w:t>
            </w:r>
          </w:p>
        </w:tc>
        <w:tc>
          <w:tcPr>
            <w:tcW w:w="1475" w:type="dxa"/>
            <w:shd w:val="clear" w:color="auto" w:fill="auto"/>
            <w:noWrap/>
            <w:hideMark/>
          </w:tcPr>
          <w:p w:rsidR="003F1D37" w:rsidRPr="006D5B25" w:rsidRDefault="003F1D37" w:rsidP="003F1D37">
            <w:pPr>
              <w:jc w:val="center"/>
              <w:rPr>
                <w:rFonts w:ascii="Calibri" w:eastAsia="Calibri" w:hAnsi="Calibri"/>
                <w:sz w:val="22"/>
                <w:szCs w:val="22"/>
                <w:lang w:eastAsia="en-US"/>
              </w:rPr>
            </w:pPr>
            <w:r w:rsidRPr="006D5B25">
              <w:rPr>
                <w:rFonts w:ascii="Calibri" w:eastAsia="Calibri" w:hAnsi="Calibri"/>
                <w:sz w:val="22"/>
                <w:szCs w:val="22"/>
                <w:lang w:eastAsia="en-US"/>
              </w:rPr>
              <w:t>30</w:t>
            </w:r>
          </w:p>
        </w:tc>
        <w:tc>
          <w:tcPr>
            <w:tcW w:w="1652"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 </w:t>
            </w:r>
          </w:p>
        </w:tc>
      </w:tr>
      <w:tr w:rsidR="003F1D37" w:rsidRPr="006D5B25" w:rsidTr="00CE6C2C">
        <w:trPr>
          <w:trHeight w:val="315"/>
        </w:trPr>
        <w:tc>
          <w:tcPr>
            <w:tcW w:w="684"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35</w:t>
            </w:r>
          </w:p>
        </w:tc>
        <w:tc>
          <w:tcPr>
            <w:tcW w:w="5241"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GRAFITE, CONTENDO GRAFITES Nº 0,7MM</w:t>
            </w:r>
          </w:p>
        </w:tc>
        <w:tc>
          <w:tcPr>
            <w:tcW w:w="695"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TB</w:t>
            </w:r>
          </w:p>
        </w:tc>
        <w:tc>
          <w:tcPr>
            <w:tcW w:w="1475" w:type="dxa"/>
            <w:shd w:val="clear" w:color="auto" w:fill="auto"/>
            <w:noWrap/>
            <w:hideMark/>
          </w:tcPr>
          <w:p w:rsidR="003F1D37" w:rsidRPr="006D5B25" w:rsidRDefault="003F1D37" w:rsidP="003F1D37">
            <w:pPr>
              <w:jc w:val="center"/>
              <w:rPr>
                <w:rFonts w:ascii="Calibri" w:eastAsia="Calibri" w:hAnsi="Calibri"/>
                <w:sz w:val="22"/>
                <w:szCs w:val="22"/>
                <w:lang w:eastAsia="en-US"/>
              </w:rPr>
            </w:pPr>
            <w:r w:rsidRPr="006D5B25">
              <w:rPr>
                <w:rFonts w:ascii="Calibri" w:eastAsia="Calibri" w:hAnsi="Calibri"/>
                <w:sz w:val="22"/>
                <w:szCs w:val="22"/>
                <w:lang w:eastAsia="en-US"/>
              </w:rPr>
              <w:t>30</w:t>
            </w:r>
          </w:p>
        </w:tc>
        <w:tc>
          <w:tcPr>
            <w:tcW w:w="1652"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 </w:t>
            </w:r>
          </w:p>
        </w:tc>
      </w:tr>
      <w:tr w:rsidR="003F1D37" w:rsidRPr="006D5B25" w:rsidTr="00CE6C2C">
        <w:trPr>
          <w:trHeight w:val="315"/>
        </w:trPr>
        <w:tc>
          <w:tcPr>
            <w:tcW w:w="684"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36</w:t>
            </w:r>
          </w:p>
        </w:tc>
        <w:tc>
          <w:tcPr>
            <w:tcW w:w="5241"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GRAMPEADOR PARA GRAMPO 26/6, COM BASE METÁLICA E COM DEPÓSITO DE GRAMPO</w:t>
            </w:r>
          </w:p>
        </w:tc>
        <w:tc>
          <w:tcPr>
            <w:tcW w:w="695"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CX</w:t>
            </w:r>
          </w:p>
        </w:tc>
        <w:tc>
          <w:tcPr>
            <w:tcW w:w="1475" w:type="dxa"/>
            <w:shd w:val="clear" w:color="auto" w:fill="auto"/>
            <w:noWrap/>
            <w:hideMark/>
          </w:tcPr>
          <w:p w:rsidR="003F1D37" w:rsidRPr="006D5B25" w:rsidRDefault="003F1D37" w:rsidP="003F1D37">
            <w:pPr>
              <w:jc w:val="center"/>
              <w:rPr>
                <w:rFonts w:ascii="Calibri" w:eastAsia="Calibri" w:hAnsi="Calibri"/>
                <w:sz w:val="22"/>
                <w:szCs w:val="22"/>
                <w:lang w:eastAsia="en-US"/>
              </w:rPr>
            </w:pPr>
            <w:r w:rsidRPr="006D5B25">
              <w:rPr>
                <w:rFonts w:ascii="Calibri" w:eastAsia="Calibri" w:hAnsi="Calibri"/>
                <w:sz w:val="22"/>
                <w:szCs w:val="22"/>
                <w:lang w:eastAsia="en-US"/>
              </w:rPr>
              <w:t>50</w:t>
            </w:r>
          </w:p>
        </w:tc>
        <w:tc>
          <w:tcPr>
            <w:tcW w:w="1652"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 </w:t>
            </w:r>
          </w:p>
        </w:tc>
      </w:tr>
      <w:tr w:rsidR="003F1D37" w:rsidRPr="006D5B25" w:rsidTr="00CE6C2C">
        <w:trPr>
          <w:trHeight w:val="615"/>
        </w:trPr>
        <w:tc>
          <w:tcPr>
            <w:tcW w:w="684"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37</w:t>
            </w:r>
          </w:p>
        </w:tc>
        <w:tc>
          <w:tcPr>
            <w:tcW w:w="5241" w:type="dxa"/>
            <w:shd w:val="clear" w:color="auto" w:fill="auto"/>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GRAMPOS PARA GRAMPEADOR MODELO 26/6 EM EMBALAGEM EM EMBALAGEM COM CAIXA COM 5000 UNIDADES, EM METAL NIQUELADO PRATEADO, COM PROTEÇÃO ANTI FERRUGEM</w:t>
            </w:r>
          </w:p>
        </w:tc>
        <w:tc>
          <w:tcPr>
            <w:tcW w:w="695"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CX</w:t>
            </w:r>
          </w:p>
        </w:tc>
        <w:tc>
          <w:tcPr>
            <w:tcW w:w="1475" w:type="dxa"/>
            <w:shd w:val="clear" w:color="auto" w:fill="auto"/>
            <w:noWrap/>
            <w:hideMark/>
          </w:tcPr>
          <w:p w:rsidR="003F1D37" w:rsidRPr="006D5B25" w:rsidRDefault="003F1D37" w:rsidP="003F1D37">
            <w:pPr>
              <w:jc w:val="center"/>
              <w:rPr>
                <w:rFonts w:ascii="Calibri" w:eastAsia="Calibri" w:hAnsi="Calibri"/>
                <w:sz w:val="22"/>
                <w:szCs w:val="22"/>
                <w:lang w:eastAsia="en-US"/>
              </w:rPr>
            </w:pPr>
            <w:r w:rsidRPr="006D5B25">
              <w:rPr>
                <w:rFonts w:ascii="Calibri" w:eastAsia="Calibri" w:hAnsi="Calibri"/>
                <w:sz w:val="22"/>
                <w:szCs w:val="22"/>
                <w:lang w:eastAsia="en-US"/>
              </w:rPr>
              <w:t>50</w:t>
            </w:r>
          </w:p>
        </w:tc>
        <w:tc>
          <w:tcPr>
            <w:tcW w:w="1652"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 </w:t>
            </w:r>
          </w:p>
        </w:tc>
      </w:tr>
      <w:tr w:rsidR="003F1D37" w:rsidRPr="006D5B25" w:rsidTr="00CE6C2C">
        <w:trPr>
          <w:trHeight w:val="315"/>
        </w:trPr>
        <w:tc>
          <w:tcPr>
            <w:tcW w:w="684"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38</w:t>
            </w:r>
          </w:p>
        </w:tc>
        <w:tc>
          <w:tcPr>
            <w:tcW w:w="5241" w:type="dxa"/>
            <w:shd w:val="clear" w:color="auto" w:fill="auto"/>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IMÃS PARA QUADRO BRANCO MAGNÉTICO NA COR PRETA OU PRATA, 1ª QUALIDADE</w:t>
            </w:r>
          </w:p>
        </w:tc>
        <w:tc>
          <w:tcPr>
            <w:tcW w:w="695"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CX</w:t>
            </w:r>
          </w:p>
        </w:tc>
        <w:tc>
          <w:tcPr>
            <w:tcW w:w="1475" w:type="dxa"/>
            <w:shd w:val="clear" w:color="auto" w:fill="auto"/>
            <w:noWrap/>
            <w:hideMark/>
          </w:tcPr>
          <w:p w:rsidR="003F1D37" w:rsidRPr="006D5B25" w:rsidRDefault="003F1D37" w:rsidP="003F1D37">
            <w:pPr>
              <w:jc w:val="center"/>
              <w:rPr>
                <w:rFonts w:ascii="Calibri" w:eastAsia="Calibri" w:hAnsi="Calibri"/>
                <w:sz w:val="22"/>
                <w:szCs w:val="22"/>
                <w:lang w:eastAsia="en-US"/>
              </w:rPr>
            </w:pPr>
            <w:r w:rsidRPr="006D5B25">
              <w:rPr>
                <w:rFonts w:ascii="Calibri" w:eastAsia="Calibri" w:hAnsi="Calibri"/>
                <w:sz w:val="22"/>
                <w:szCs w:val="22"/>
                <w:lang w:eastAsia="en-US"/>
              </w:rPr>
              <w:t>25</w:t>
            </w:r>
          </w:p>
        </w:tc>
        <w:tc>
          <w:tcPr>
            <w:tcW w:w="1652"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 </w:t>
            </w:r>
          </w:p>
        </w:tc>
      </w:tr>
      <w:tr w:rsidR="003F1D37" w:rsidRPr="006D5B25" w:rsidTr="00CE6C2C">
        <w:trPr>
          <w:trHeight w:val="315"/>
        </w:trPr>
        <w:tc>
          <w:tcPr>
            <w:tcW w:w="684"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lastRenderedPageBreak/>
              <w:t>39</w:t>
            </w:r>
          </w:p>
        </w:tc>
        <w:tc>
          <w:tcPr>
            <w:tcW w:w="5241" w:type="dxa"/>
            <w:shd w:val="clear" w:color="auto" w:fill="auto"/>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LÁPIS COMUM Nº 02 DE MADEIRA REFLORESTADA- COM MARCA DO FABRICANTE GRAVADA</w:t>
            </w:r>
          </w:p>
        </w:tc>
        <w:tc>
          <w:tcPr>
            <w:tcW w:w="695"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UND</w:t>
            </w:r>
          </w:p>
        </w:tc>
        <w:tc>
          <w:tcPr>
            <w:tcW w:w="1475" w:type="dxa"/>
            <w:shd w:val="clear" w:color="auto" w:fill="auto"/>
            <w:noWrap/>
            <w:hideMark/>
          </w:tcPr>
          <w:p w:rsidR="003F1D37" w:rsidRPr="006D5B25" w:rsidRDefault="003F1D37" w:rsidP="003F1D37">
            <w:pPr>
              <w:jc w:val="center"/>
              <w:rPr>
                <w:rFonts w:ascii="Calibri" w:eastAsia="Calibri" w:hAnsi="Calibri"/>
                <w:sz w:val="22"/>
                <w:szCs w:val="22"/>
                <w:lang w:eastAsia="en-US"/>
              </w:rPr>
            </w:pPr>
            <w:r w:rsidRPr="006D5B25">
              <w:rPr>
                <w:rFonts w:ascii="Calibri" w:eastAsia="Calibri" w:hAnsi="Calibri"/>
                <w:sz w:val="22"/>
                <w:szCs w:val="22"/>
                <w:lang w:eastAsia="en-US"/>
              </w:rPr>
              <w:t>50</w:t>
            </w:r>
          </w:p>
        </w:tc>
        <w:tc>
          <w:tcPr>
            <w:tcW w:w="1652"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 </w:t>
            </w:r>
          </w:p>
        </w:tc>
      </w:tr>
      <w:tr w:rsidR="003F1D37" w:rsidRPr="006D5B25" w:rsidTr="00CE6C2C">
        <w:trPr>
          <w:trHeight w:val="315"/>
        </w:trPr>
        <w:tc>
          <w:tcPr>
            <w:tcW w:w="684"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40</w:t>
            </w:r>
          </w:p>
        </w:tc>
        <w:tc>
          <w:tcPr>
            <w:tcW w:w="5241" w:type="dxa"/>
            <w:shd w:val="clear" w:color="auto" w:fill="auto"/>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LAPISEIRA DE GRAFITE Nº 0, 5MM, COM PONTEIRA EM AÇO 1ª qualidade</w:t>
            </w:r>
          </w:p>
        </w:tc>
        <w:tc>
          <w:tcPr>
            <w:tcW w:w="695"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UND</w:t>
            </w:r>
          </w:p>
        </w:tc>
        <w:tc>
          <w:tcPr>
            <w:tcW w:w="1475" w:type="dxa"/>
            <w:shd w:val="clear" w:color="auto" w:fill="auto"/>
            <w:noWrap/>
            <w:hideMark/>
          </w:tcPr>
          <w:p w:rsidR="003F1D37" w:rsidRPr="006D5B25" w:rsidRDefault="003F1D37" w:rsidP="003F1D37">
            <w:pPr>
              <w:jc w:val="center"/>
              <w:rPr>
                <w:rFonts w:ascii="Calibri" w:eastAsia="Calibri" w:hAnsi="Calibri"/>
                <w:sz w:val="22"/>
                <w:szCs w:val="22"/>
                <w:lang w:eastAsia="en-US"/>
              </w:rPr>
            </w:pPr>
            <w:r w:rsidRPr="006D5B25">
              <w:rPr>
                <w:rFonts w:ascii="Calibri" w:eastAsia="Calibri" w:hAnsi="Calibri"/>
                <w:sz w:val="22"/>
                <w:szCs w:val="22"/>
                <w:lang w:eastAsia="en-US"/>
              </w:rPr>
              <w:t>30</w:t>
            </w:r>
          </w:p>
        </w:tc>
        <w:tc>
          <w:tcPr>
            <w:tcW w:w="1652"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 </w:t>
            </w:r>
          </w:p>
        </w:tc>
      </w:tr>
      <w:tr w:rsidR="003F1D37" w:rsidRPr="006D5B25" w:rsidTr="00CE6C2C">
        <w:trPr>
          <w:trHeight w:val="315"/>
        </w:trPr>
        <w:tc>
          <w:tcPr>
            <w:tcW w:w="684"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41</w:t>
            </w:r>
          </w:p>
        </w:tc>
        <w:tc>
          <w:tcPr>
            <w:tcW w:w="5241" w:type="dxa"/>
            <w:shd w:val="clear" w:color="auto" w:fill="auto"/>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LAPISEIRA DE GRAFITE Nº 0,7MM, COM PONTEIRA EM AÇO,  1ª qualidade</w:t>
            </w:r>
          </w:p>
        </w:tc>
        <w:tc>
          <w:tcPr>
            <w:tcW w:w="695"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UND</w:t>
            </w:r>
          </w:p>
        </w:tc>
        <w:tc>
          <w:tcPr>
            <w:tcW w:w="1475" w:type="dxa"/>
            <w:shd w:val="clear" w:color="auto" w:fill="auto"/>
            <w:noWrap/>
            <w:hideMark/>
          </w:tcPr>
          <w:p w:rsidR="003F1D37" w:rsidRPr="006D5B25" w:rsidRDefault="003F1D37" w:rsidP="003F1D37">
            <w:pPr>
              <w:jc w:val="center"/>
              <w:rPr>
                <w:rFonts w:ascii="Calibri" w:eastAsia="Calibri" w:hAnsi="Calibri"/>
                <w:sz w:val="22"/>
                <w:szCs w:val="22"/>
                <w:lang w:eastAsia="en-US"/>
              </w:rPr>
            </w:pPr>
            <w:r w:rsidRPr="006D5B25">
              <w:rPr>
                <w:rFonts w:ascii="Calibri" w:eastAsia="Calibri" w:hAnsi="Calibri"/>
                <w:sz w:val="22"/>
                <w:szCs w:val="22"/>
                <w:lang w:eastAsia="en-US"/>
              </w:rPr>
              <w:t>30</w:t>
            </w:r>
          </w:p>
        </w:tc>
        <w:tc>
          <w:tcPr>
            <w:tcW w:w="1652"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 </w:t>
            </w:r>
          </w:p>
        </w:tc>
      </w:tr>
      <w:tr w:rsidR="003F1D37" w:rsidRPr="006D5B25" w:rsidTr="00CE6C2C">
        <w:trPr>
          <w:trHeight w:val="315"/>
        </w:trPr>
        <w:tc>
          <w:tcPr>
            <w:tcW w:w="684"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42</w:t>
            </w:r>
          </w:p>
        </w:tc>
        <w:tc>
          <w:tcPr>
            <w:tcW w:w="5241" w:type="dxa"/>
            <w:shd w:val="clear" w:color="auto" w:fill="auto"/>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LIVRO PONTO CAPA DURA, COM 200 FOLHAS, COM TURNOS: MANHÃ, TARDE E NOITE</w:t>
            </w:r>
          </w:p>
        </w:tc>
        <w:tc>
          <w:tcPr>
            <w:tcW w:w="695"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PCTE</w:t>
            </w:r>
          </w:p>
        </w:tc>
        <w:tc>
          <w:tcPr>
            <w:tcW w:w="1475" w:type="dxa"/>
            <w:shd w:val="clear" w:color="auto" w:fill="auto"/>
            <w:noWrap/>
            <w:hideMark/>
          </w:tcPr>
          <w:p w:rsidR="003F1D37" w:rsidRPr="006D5B25" w:rsidRDefault="003F1D37" w:rsidP="003F1D37">
            <w:pPr>
              <w:jc w:val="center"/>
              <w:rPr>
                <w:rFonts w:ascii="Calibri" w:eastAsia="Calibri" w:hAnsi="Calibri"/>
                <w:sz w:val="22"/>
                <w:szCs w:val="22"/>
                <w:lang w:eastAsia="en-US"/>
              </w:rPr>
            </w:pPr>
            <w:r w:rsidRPr="006D5B25">
              <w:rPr>
                <w:rFonts w:ascii="Calibri" w:eastAsia="Calibri" w:hAnsi="Calibri"/>
                <w:sz w:val="22"/>
                <w:szCs w:val="22"/>
                <w:lang w:eastAsia="en-US"/>
              </w:rPr>
              <w:t>5</w:t>
            </w:r>
          </w:p>
        </w:tc>
        <w:tc>
          <w:tcPr>
            <w:tcW w:w="1652"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 </w:t>
            </w:r>
          </w:p>
        </w:tc>
      </w:tr>
      <w:tr w:rsidR="003F1D37" w:rsidRPr="006D5B25" w:rsidTr="00CE6C2C">
        <w:trPr>
          <w:trHeight w:val="315"/>
        </w:trPr>
        <w:tc>
          <w:tcPr>
            <w:tcW w:w="684"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43</w:t>
            </w:r>
          </w:p>
        </w:tc>
        <w:tc>
          <w:tcPr>
            <w:tcW w:w="5241" w:type="dxa"/>
            <w:shd w:val="clear" w:color="auto" w:fill="auto"/>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LIVRO PROTOCOLO CAPA DURA</w:t>
            </w:r>
          </w:p>
        </w:tc>
        <w:tc>
          <w:tcPr>
            <w:tcW w:w="695"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UND</w:t>
            </w:r>
          </w:p>
        </w:tc>
        <w:tc>
          <w:tcPr>
            <w:tcW w:w="1475" w:type="dxa"/>
            <w:shd w:val="clear" w:color="auto" w:fill="auto"/>
            <w:noWrap/>
            <w:hideMark/>
          </w:tcPr>
          <w:p w:rsidR="003F1D37" w:rsidRPr="006D5B25" w:rsidRDefault="003F1D37" w:rsidP="003F1D37">
            <w:pPr>
              <w:jc w:val="center"/>
              <w:rPr>
                <w:rFonts w:ascii="Calibri" w:eastAsia="Calibri" w:hAnsi="Calibri"/>
                <w:sz w:val="22"/>
                <w:szCs w:val="22"/>
                <w:lang w:eastAsia="en-US"/>
              </w:rPr>
            </w:pPr>
            <w:r w:rsidRPr="006D5B25">
              <w:rPr>
                <w:rFonts w:ascii="Calibri" w:eastAsia="Calibri" w:hAnsi="Calibri"/>
                <w:sz w:val="22"/>
                <w:szCs w:val="22"/>
                <w:lang w:eastAsia="en-US"/>
              </w:rPr>
              <w:t>10</w:t>
            </w:r>
          </w:p>
        </w:tc>
        <w:tc>
          <w:tcPr>
            <w:tcW w:w="1652"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 </w:t>
            </w:r>
          </w:p>
        </w:tc>
      </w:tr>
      <w:tr w:rsidR="003F1D37" w:rsidRPr="006D5B25" w:rsidTr="00CE6C2C">
        <w:trPr>
          <w:trHeight w:val="315"/>
        </w:trPr>
        <w:tc>
          <w:tcPr>
            <w:tcW w:w="684"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44</w:t>
            </w:r>
          </w:p>
        </w:tc>
        <w:tc>
          <w:tcPr>
            <w:tcW w:w="5241" w:type="dxa"/>
            <w:shd w:val="clear" w:color="auto" w:fill="auto"/>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MARCADORES ADESIVOS DE PÁGINAS</w:t>
            </w:r>
          </w:p>
        </w:tc>
        <w:tc>
          <w:tcPr>
            <w:tcW w:w="695"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PCTE</w:t>
            </w:r>
          </w:p>
        </w:tc>
        <w:tc>
          <w:tcPr>
            <w:tcW w:w="1475" w:type="dxa"/>
            <w:shd w:val="clear" w:color="auto" w:fill="auto"/>
            <w:noWrap/>
            <w:hideMark/>
          </w:tcPr>
          <w:p w:rsidR="003F1D37" w:rsidRPr="006D5B25" w:rsidRDefault="003F1D37" w:rsidP="003F1D37">
            <w:pPr>
              <w:jc w:val="center"/>
              <w:rPr>
                <w:rFonts w:ascii="Calibri" w:eastAsia="Calibri" w:hAnsi="Calibri"/>
                <w:sz w:val="22"/>
                <w:szCs w:val="22"/>
                <w:lang w:eastAsia="en-US"/>
              </w:rPr>
            </w:pPr>
            <w:r w:rsidRPr="006D5B25">
              <w:rPr>
                <w:rFonts w:ascii="Calibri" w:eastAsia="Calibri" w:hAnsi="Calibri"/>
                <w:sz w:val="22"/>
                <w:szCs w:val="22"/>
                <w:lang w:eastAsia="en-US"/>
              </w:rPr>
              <w:t>200</w:t>
            </w:r>
          </w:p>
        </w:tc>
        <w:tc>
          <w:tcPr>
            <w:tcW w:w="1652"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 </w:t>
            </w:r>
          </w:p>
        </w:tc>
      </w:tr>
      <w:tr w:rsidR="003F1D37" w:rsidRPr="006D5B25" w:rsidTr="00CE6C2C">
        <w:trPr>
          <w:trHeight w:val="315"/>
        </w:trPr>
        <w:tc>
          <w:tcPr>
            <w:tcW w:w="684"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45</w:t>
            </w:r>
          </w:p>
        </w:tc>
        <w:tc>
          <w:tcPr>
            <w:tcW w:w="5241" w:type="dxa"/>
            <w:shd w:val="clear" w:color="auto" w:fill="auto"/>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MOLHA DEDO</w:t>
            </w:r>
          </w:p>
        </w:tc>
        <w:tc>
          <w:tcPr>
            <w:tcW w:w="695"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UND</w:t>
            </w:r>
          </w:p>
        </w:tc>
        <w:tc>
          <w:tcPr>
            <w:tcW w:w="1475" w:type="dxa"/>
            <w:shd w:val="clear" w:color="auto" w:fill="auto"/>
            <w:noWrap/>
            <w:hideMark/>
          </w:tcPr>
          <w:p w:rsidR="003F1D37" w:rsidRPr="006D5B25" w:rsidRDefault="003F1D37" w:rsidP="003F1D37">
            <w:pPr>
              <w:jc w:val="center"/>
              <w:rPr>
                <w:rFonts w:ascii="Calibri" w:eastAsia="Calibri" w:hAnsi="Calibri"/>
                <w:sz w:val="22"/>
                <w:szCs w:val="22"/>
                <w:lang w:eastAsia="en-US"/>
              </w:rPr>
            </w:pPr>
            <w:r w:rsidRPr="006D5B25">
              <w:rPr>
                <w:rFonts w:ascii="Calibri" w:eastAsia="Calibri" w:hAnsi="Calibri"/>
                <w:sz w:val="22"/>
                <w:szCs w:val="22"/>
                <w:lang w:eastAsia="en-US"/>
              </w:rPr>
              <w:t>20</w:t>
            </w:r>
          </w:p>
        </w:tc>
        <w:tc>
          <w:tcPr>
            <w:tcW w:w="1652"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 </w:t>
            </w:r>
          </w:p>
        </w:tc>
      </w:tr>
      <w:tr w:rsidR="003F1D37" w:rsidRPr="006D5B25" w:rsidTr="00CE6C2C">
        <w:trPr>
          <w:trHeight w:val="615"/>
        </w:trPr>
        <w:tc>
          <w:tcPr>
            <w:tcW w:w="684"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46</w:t>
            </w:r>
          </w:p>
        </w:tc>
        <w:tc>
          <w:tcPr>
            <w:tcW w:w="5241" w:type="dxa"/>
            <w:shd w:val="clear" w:color="auto" w:fill="auto"/>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PAPEL AUTO ADESIVO PARA RECADO, REMOVÍVEIS, CONTEM 1 UNIDADE, TIPO POST-IT, MEDINDO 76MMX102 MM, DIVERSAS CORES</w:t>
            </w:r>
          </w:p>
        </w:tc>
        <w:tc>
          <w:tcPr>
            <w:tcW w:w="695"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UND</w:t>
            </w:r>
          </w:p>
        </w:tc>
        <w:tc>
          <w:tcPr>
            <w:tcW w:w="1475" w:type="dxa"/>
            <w:shd w:val="clear" w:color="auto" w:fill="auto"/>
            <w:noWrap/>
            <w:hideMark/>
          </w:tcPr>
          <w:p w:rsidR="003F1D37" w:rsidRPr="006D5B25" w:rsidRDefault="003F1D37" w:rsidP="003F1D37">
            <w:pPr>
              <w:jc w:val="center"/>
              <w:rPr>
                <w:rFonts w:ascii="Calibri" w:eastAsia="Calibri" w:hAnsi="Calibri"/>
                <w:sz w:val="22"/>
                <w:szCs w:val="22"/>
                <w:lang w:eastAsia="en-US"/>
              </w:rPr>
            </w:pPr>
            <w:r w:rsidRPr="006D5B25">
              <w:rPr>
                <w:rFonts w:ascii="Calibri" w:eastAsia="Calibri" w:hAnsi="Calibri"/>
                <w:sz w:val="22"/>
                <w:szCs w:val="22"/>
                <w:lang w:eastAsia="en-US"/>
              </w:rPr>
              <w:t>500</w:t>
            </w:r>
          </w:p>
        </w:tc>
        <w:tc>
          <w:tcPr>
            <w:tcW w:w="1652"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 </w:t>
            </w:r>
          </w:p>
        </w:tc>
      </w:tr>
      <w:tr w:rsidR="003F1D37" w:rsidRPr="006D5B25" w:rsidTr="00CE6C2C">
        <w:trPr>
          <w:trHeight w:val="615"/>
        </w:trPr>
        <w:tc>
          <w:tcPr>
            <w:tcW w:w="684"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47</w:t>
            </w:r>
          </w:p>
        </w:tc>
        <w:tc>
          <w:tcPr>
            <w:tcW w:w="5241" w:type="dxa"/>
            <w:shd w:val="clear" w:color="auto" w:fill="auto"/>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PAPEL AUTO ADESIVO PARA RECADO, REMOVÍVEIS, CONTEM 4 UNIDADES, TIPO POST-IT, MEDINDO 38MM X 51MM, DIVERSAS CORES</w:t>
            </w:r>
          </w:p>
        </w:tc>
        <w:tc>
          <w:tcPr>
            <w:tcW w:w="695"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UND</w:t>
            </w:r>
          </w:p>
        </w:tc>
        <w:tc>
          <w:tcPr>
            <w:tcW w:w="1475" w:type="dxa"/>
            <w:shd w:val="clear" w:color="auto" w:fill="auto"/>
            <w:noWrap/>
            <w:hideMark/>
          </w:tcPr>
          <w:p w:rsidR="003F1D37" w:rsidRPr="006D5B25" w:rsidRDefault="003F1D37" w:rsidP="003F1D37">
            <w:pPr>
              <w:jc w:val="center"/>
              <w:rPr>
                <w:rFonts w:ascii="Calibri" w:eastAsia="Calibri" w:hAnsi="Calibri"/>
                <w:sz w:val="22"/>
                <w:szCs w:val="22"/>
                <w:lang w:eastAsia="en-US"/>
              </w:rPr>
            </w:pPr>
            <w:r w:rsidRPr="006D5B25">
              <w:rPr>
                <w:rFonts w:ascii="Calibri" w:eastAsia="Calibri" w:hAnsi="Calibri"/>
                <w:sz w:val="22"/>
                <w:szCs w:val="22"/>
                <w:lang w:eastAsia="en-US"/>
              </w:rPr>
              <w:t>500</w:t>
            </w:r>
          </w:p>
        </w:tc>
        <w:tc>
          <w:tcPr>
            <w:tcW w:w="1652"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 </w:t>
            </w:r>
          </w:p>
        </w:tc>
      </w:tr>
      <w:tr w:rsidR="003F1D37" w:rsidRPr="006D5B25" w:rsidTr="00CE6C2C">
        <w:trPr>
          <w:trHeight w:val="315"/>
        </w:trPr>
        <w:tc>
          <w:tcPr>
            <w:tcW w:w="684"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48</w:t>
            </w:r>
          </w:p>
        </w:tc>
        <w:tc>
          <w:tcPr>
            <w:tcW w:w="5241"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PASTA AZ, NA COR PRETA</w:t>
            </w:r>
          </w:p>
        </w:tc>
        <w:tc>
          <w:tcPr>
            <w:tcW w:w="695"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UND</w:t>
            </w:r>
          </w:p>
        </w:tc>
        <w:tc>
          <w:tcPr>
            <w:tcW w:w="1475" w:type="dxa"/>
            <w:shd w:val="clear" w:color="auto" w:fill="auto"/>
            <w:noWrap/>
            <w:hideMark/>
          </w:tcPr>
          <w:p w:rsidR="003F1D37" w:rsidRPr="006D5B25" w:rsidRDefault="003F1D37" w:rsidP="003F1D37">
            <w:pPr>
              <w:jc w:val="center"/>
              <w:rPr>
                <w:rFonts w:ascii="Calibri" w:eastAsia="Calibri" w:hAnsi="Calibri"/>
                <w:sz w:val="22"/>
                <w:szCs w:val="22"/>
                <w:lang w:eastAsia="en-US"/>
              </w:rPr>
            </w:pPr>
            <w:r w:rsidRPr="006D5B25">
              <w:rPr>
                <w:rFonts w:ascii="Calibri" w:eastAsia="Calibri" w:hAnsi="Calibri"/>
                <w:sz w:val="22"/>
                <w:szCs w:val="22"/>
                <w:lang w:eastAsia="en-US"/>
              </w:rPr>
              <w:t>30</w:t>
            </w:r>
          </w:p>
        </w:tc>
        <w:tc>
          <w:tcPr>
            <w:tcW w:w="1652"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 </w:t>
            </w:r>
          </w:p>
        </w:tc>
      </w:tr>
      <w:tr w:rsidR="003F1D37" w:rsidRPr="006D5B25" w:rsidTr="00CE6C2C">
        <w:trPr>
          <w:trHeight w:val="315"/>
        </w:trPr>
        <w:tc>
          <w:tcPr>
            <w:tcW w:w="684"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49</w:t>
            </w:r>
          </w:p>
        </w:tc>
        <w:tc>
          <w:tcPr>
            <w:tcW w:w="5241" w:type="dxa"/>
            <w:shd w:val="clear" w:color="auto" w:fill="auto"/>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PASTA CANALETA TAMANHO OFÍCIO NAS CORES FUMÊ E/OU TRANSPARENTE</w:t>
            </w:r>
          </w:p>
        </w:tc>
        <w:tc>
          <w:tcPr>
            <w:tcW w:w="695"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UND</w:t>
            </w:r>
          </w:p>
        </w:tc>
        <w:tc>
          <w:tcPr>
            <w:tcW w:w="1475" w:type="dxa"/>
            <w:shd w:val="clear" w:color="auto" w:fill="auto"/>
            <w:noWrap/>
            <w:hideMark/>
          </w:tcPr>
          <w:p w:rsidR="003F1D37" w:rsidRPr="006D5B25" w:rsidRDefault="003F1D37" w:rsidP="003F1D37">
            <w:pPr>
              <w:jc w:val="center"/>
              <w:rPr>
                <w:rFonts w:ascii="Calibri" w:eastAsia="Calibri" w:hAnsi="Calibri"/>
                <w:sz w:val="22"/>
                <w:szCs w:val="22"/>
                <w:lang w:eastAsia="en-US"/>
              </w:rPr>
            </w:pPr>
            <w:r w:rsidRPr="006D5B25">
              <w:rPr>
                <w:rFonts w:ascii="Calibri" w:eastAsia="Calibri" w:hAnsi="Calibri"/>
                <w:sz w:val="22"/>
                <w:szCs w:val="22"/>
                <w:lang w:eastAsia="en-US"/>
              </w:rPr>
              <w:t>100</w:t>
            </w:r>
          </w:p>
        </w:tc>
        <w:tc>
          <w:tcPr>
            <w:tcW w:w="1652"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 </w:t>
            </w:r>
          </w:p>
        </w:tc>
      </w:tr>
      <w:tr w:rsidR="003F1D37" w:rsidRPr="006D5B25" w:rsidTr="00CE6C2C">
        <w:trPr>
          <w:trHeight w:val="615"/>
        </w:trPr>
        <w:tc>
          <w:tcPr>
            <w:tcW w:w="684"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50</w:t>
            </w:r>
          </w:p>
        </w:tc>
        <w:tc>
          <w:tcPr>
            <w:tcW w:w="5241" w:type="dxa"/>
            <w:shd w:val="clear" w:color="auto" w:fill="auto"/>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PASTA DE COR PRETA SELETIVA, TAMANHO MÍNIMO OFÍCIO, COM PRESILHAS PARA FIXAR OS ENVOLTÓRIOS, QUE DEVERÃO VIR JUNTO, TOTALIZANDO 100 PLÁSTICOS</w:t>
            </w:r>
          </w:p>
        </w:tc>
        <w:tc>
          <w:tcPr>
            <w:tcW w:w="695"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UND</w:t>
            </w:r>
          </w:p>
        </w:tc>
        <w:tc>
          <w:tcPr>
            <w:tcW w:w="1475" w:type="dxa"/>
            <w:shd w:val="clear" w:color="auto" w:fill="auto"/>
            <w:noWrap/>
            <w:hideMark/>
          </w:tcPr>
          <w:p w:rsidR="003F1D37" w:rsidRPr="006D5B25" w:rsidRDefault="003F1D37" w:rsidP="003F1D37">
            <w:pPr>
              <w:jc w:val="center"/>
              <w:rPr>
                <w:rFonts w:ascii="Calibri" w:eastAsia="Calibri" w:hAnsi="Calibri"/>
                <w:sz w:val="22"/>
                <w:szCs w:val="22"/>
                <w:lang w:eastAsia="en-US"/>
              </w:rPr>
            </w:pPr>
            <w:r w:rsidRPr="006D5B25">
              <w:rPr>
                <w:rFonts w:ascii="Calibri" w:eastAsia="Calibri" w:hAnsi="Calibri"/>
                <w:sz w:val="22"/>
                <w:szCs w:val="22"/>
                <w:lang w:eastAsia="en-US"/>
              </w:rPr>
              <w:t>50</w:t>
            </w:r>
          </w:p>
        </w:tc>
        <w:tc>
          <w:tcPr>
            <w:tcW w:w="1652"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 </w:t>
            </w:r>
          </w:p>
        </w:tc>
      </w:tr>
      <w:tr w:rsidR="003F1D37" w:rsidRPr="006D5B25" w:rsidTr="00CE6C2C">
        <w:trPr>
          <w:trHeight w:val="315"/>
        </w:trPr>
        <w:tc>
          <w:tcPr>
            <w:tcW w:w="684"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51</w:t>
            </w:r>
          </w:p>
        </w:tc>
        <w:tc>
          <w:tcPr>
            <w:tcW w:w="5241" w:type="dxa"/>
            <w:shd w:val="clear" w:color="auto" w:fill="auto"/>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PASTA L TRANSPARENTE OU FUMÊ</w:t>
            </w:r>
          </w:p>
        </w:tc>
        <w:tc>
          <w:tcPr>
            <w:tcW w:w="695"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UND</w:t>
            </w:r>
          </w:p>
        </w:tc>
        <w:tc>
          <w:tcPr>
            <w:tcW w:w="1475" w:type="dxa"/>
            <w:shd w:val="clear" w:color="auto" w:fill="auto"/>
            <w:noWrap/>
            <w:hideMark/>
          </w:tcPr>
          <w:p w:rsidR="003F1D37" w:rsidRPr="006D5B25" w:rsidRDefault="003F1D37" w:rsidP="003F1D37">
            <w:pPr>
              <w:jc w:val="center"/>
              <w:rPr>
                <w:rFonts w:ascii="Calibri" w:eastAsia="Calibri" w:hAnsi="Calibri"/>
                <w:sz w:val="22"/>
                <w:szCs w:val="22"/>
                <w:lang w:eastAsia="en-US"/>
              </w:rPr>
            </w:pPr>
            <w:r w:rsidRPr="006D5B25">
              <w:rPr>
                <w:rFonts w:ascii="Calibri" w:eastAsia="Calibri" w:hAnsi="Calibri"/>
                <w:sz w:val="22"/>
                <w:szCs w:val="22"/>
                <w:lang w:eastAsia="en-US"/>
              </w:rPr>
              <w:t>150</w:t>
            </w:r>
          </w:p>
        </w:tc>
        <w:tc>
          <w:tcPr>
            <w:tcW w:w="1652"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 </w:t>
            </w:r>
          </w:p>
        </w:tc>
      </w:tr>
      <w:tr w:rsidR="003F1D37" w:rsidRPr="00771C69" w:rsidTr="00CE6C2C">
        <w:trPr>
          <w:trHeight w:val="315"/>
        </w:trPr>
        <w:tc>
          <w:tcPr>
            <w:tcW w:w="684" w:type="dxa"/>
            <w:shd w:val="clear" w:color="auto" w:fill="auto"/>
            <w:noWrap/>
            <w:hideMark/>
          </w:tcPr>
          <w:p w:rsidR="003F1D37" w:rsidRPr="00771C69" w:rsidRDefault="003F1D37" w:rsidP="003F1D37">
            <w:pPr>
              <w:rPr>
                <w:rFonts w:ascii="Calibri" w:eastAsia="Calibri" w:hAnsi="Calibri"/>
                <w:sz w:val="22"/>
                <w:szCs w:val="22"/>
                <w:lang w:eastAsia="en-US"/>
              </w:rPr>
            </w:pPr>
            <w:r w:rsidRPr="00771C69">
              <w:rPr>
                <w:rFonts w:ascii="Calibri" w:eastAsia="Calibri" w:hAnsi="Calibri"/>
                <w:sz w:val="22"/>
                <w:szCs w:val="22"/>
                <w:lang w:eastAsia="en-US"/>
              </w:rPr>
              <w:t>52</w:t>
            </w:r>
          </w:p>
        </w:tc>
        <w:tc>
          <w:tcPr>
            <w:tcW w:w="5241" w:type="dxa"/>
            <w:shd w:val="clear" w:color="auto" w:fill="auto"/>
            <w:noWrap/>
            <w:hideMark/>
          </w:tcPr>
          <w:p w:rsidR="003F1D37" w:rsidRPr="00771C69" w:rsidRDefault="00771C69" w:rsidP="003F1D37">
            <w:pPr>
              <w:rPr>
                <w:rFonts w:ascii="Calibri" w:eastAsia="Calibri" w:hAnsi="Calibri"/>
                <w:sz w:val="22"/>
                <w:szCs w:val="22"/>
                <w:lang w:eastAsia="en-US"/>
              </w:rPr>
            </w:pPr>
            <w:r w:rsidRPr="00771C69">
              <w:rPr>
                <w:rFonts w:ascii="Calibri" w:eastAsia="Calibri" w:hAnsi="Calibri"/>
                <w:sz w:val="22"/>
                <w:szCs w:val="22"/>
                <w:lang w:eastAsia="en-US"/>
              </w:rPr>
              <w:t>PASTA SANFONADA, FORMATO A4, COM 30 DIVISÕES E EM POLIPROPILENO</w:t>
            </w:r>
          </w:p>
        </w:tc>
        <w:tc>
          <w:tcPr>
            <w:tcW w:w="695" w:type="dxa"/>
            <w:shd w:val="clear" w:color="auto" w:fill="auto"/>
            <w:noWrap/>
            <w:hideMark/>
          </w:tcPr>
          <w:p w:rsidR="003F1D37" w:rsidRPr="00771C69" w:rsidRDefault="003F1D37" w:rsidP="003F1D37">
            <w:pPr>
              <w:rPr>
                <w:rFonts w:ascii="Calibri" w:eastAsia="Calibri" w:hAnsi="Calibri"/>
                <w:sz w:val="22"/>
                <w:szCs w:val="22"/>
                <w:lang w:eastAsia="en-US"/>
              </w:rPr>
            </w:pPr>
            <w:r w:rsidRPr="00771C69">
              <w:rPr>
                <w:rFonts w:ascii="Calibri" w:eastAsia="Calibri" w:hAnsi="Calibri"/>
                <w:sz w:val="22"/>
                <w:szCs w:val="22"/>
                <w:lang w:eastAsia="en-US"/>
              </w:rPr>
              <w:t>UND</w:t>
            </w:r>
          </w:p>
        </w:tc>
        <w:tc>
          <w:tcPr>
            <w:tcW w:w="1475" w:type="dxa"/>
            <w:shd w:val="clear" w:color="auto" w:fill="auto"/>
            <w:noWrap/>
            <w:hideMark/>
          </w:tcPr>
          <w:p w:rsidR="003F1D37" w:rsidRPr="00771C69" w:rsidRDefault="003F1D37" w:rsidP="003F1D37">
            <w:pPr>
              <w:jc w:val="center"/>
              <w:rPr>
                <w:rFonts w:ascii="Calibri" w:eastAsia="Calibri" w:hAnsi="Calibri"/>
                <w:sz w:val="22"/>
                <w:szCs w:val="22"/>
                <w:lang w:eastAsia="en-US"/>
              </w:rPr>
            </w:pPr>
            <w:r w:rsidRPr="00771C69">
              <w:rPr>
                <w:rFonts w:ascii="Calibri" w:eastAsia="Calibri" w:hAnsi="Calibri"/>
                <w:sz w:val="22"/>
                <w:szCs w:val="22"/>
                <w:lang w:eastAsia="en-US"/>
              </w:rPr>
              <w:t>10</w:t>
            </w:r>
          </w:p>
        </w:tc>
        <w:tc>
          <w:tcPr>
            <w:tcW w:w="1652" w:type="dxa"/>
            <w:shd w:val="clear" w:color="auto" w:fill="auto"/>
            <w:noWrap/>
            <w:hideMark/>
          </w:tcPr>
          <w:p w:rsidR="003F1D37" w:rsidRPr="00771C69" w:rsidRDefault="003F1D37" w:rsidP="003F1D37">
            <w:pPr>
              <w:rPr>
                <w:rFonts w:ascii="Calibri" w:eastAsia="Calibri" w:hAnsi="Calibri"/>
                <w:sz w:val="22"/>
                <w:szCs w:val="22"/>
                <w:lang w:eastAsia="en-US"/>
              </w:rPr>
            </w:pPr>
            <w:r w:rsidRPr="00771C69">
              <w:rPr>
                <w:rFonts w:ascii="Calibri" w:eastAsia="Calibri" w:hAnsi="Calibri"/>
                <w:sz w:val="22"/>
                <w:szCs w:val="22"/>
                <w:lang w:eastAsia="en-US"/>
              </w:rPr>
              <w:t> </w:t>
            </w:r>
          </w:p>
        </w:tc>
      </w:tr>
      <w:tr w:rsidR="003F1D37" w:rsidRPr="006D5B25" w:rsidTr="00CE6C2C">
        <w:trPr>
          <w:trHeight w:val="315"/>
        </w:trPr>
        <w:tc>
          <w:tcPr>
            <w:tcW w:w="684"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53</w:t>
            </w:r>
          </w:p>
        </w:tc>
        <w:tc>
          <w:tcPr>
            <w:tcW w:w="5241" w:type="dxa"/>
            <w:shd w:val="clear" w:color="auto" w:fill="auto"/>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PEN DRIVE 8 GB</w:t>
            </w:r>
          </w:p>
        </w:tc>
        <w:tc>
          <w:tcPr>
            <w:tcW w:w="695"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UND</w:t>
            </w:r>
          </w:p>
        </w:tc>
        <w:tc>
          <w:tcPr>
            <w:tcW w:w="1475" w:type="dxa"/>
            <w:shd w:val="clear" w:color="auto" w:fill="auto"/>
            <w:noWrap/>
            <w:hideMark/>
          </w:tcPr>
          <w:p w:rsidR="003F1D37" w:rsidRPr="006D5B25" w:rsidRDefault="003F1D37" w:rsidP="003F1D37">
            <w:pPr>
              <w:jc w:val="center"/>
              <w:rPr>
                <w:rFonts w:ascii="Calibri" w:eastAsia="Calibri" w:hAnsi="Calibri"/>
                <w:sz w:val="22"/>
                <w:szCs w:val="22"/>
                <w:lang w:eastAsia="en-US"/>
              </w:rPr>
            </w:pPr>
            <w:r w:rsidRPr="006D5B25">
              <w:rPr>
                <w:rFonts w:ascii="Calibri" w:eastAsia="Calibri" w:hAnsi="Calibri"/>
                <w:sz w:val="22"/>
                <w:szCs w:val="22"/>
                <w:lang w:eastAsia="en-US"/>
              </w:rPr>
              <w:t>20</w:t>
            </w:r>
          </w:p>
        </w:tc>
        <w:tc>
          <w:tcPr>
            <w:tcW w:w="1652"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 </w:t>
            </w:r>
          </w:p>
        </w:tc>
      </w:tr>
      <w:tr w:rsidR="003F1D37" w:rsidRPr="006D5B25" w:rsidTr="00CE6C2C">
        <w:trPr>
          <w:trHeight w:val="315"/>
        </w:trPr>
        <w:tc>
          <w:tcPr>
            <w:tcW w:w="684"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54</w:t>
            </w:r>
          </w:p>
        </w:tc>
        <w:tc>
          <w:tcPr>
            <w:tcW w:w="5241" w:type="dxa"/>
            <w:shd w:val="clear" w:color="auto" w:fill="auto"/>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PERCEVEJOS</w:t>
            </w:r>
          </w:p>
        </w:tc>
        <w:tc>
          <w:tcPr>
            <w:tcW w:w="695"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CX</w:t>
            </w:r>
          </w:p>
        </w:tc>
        <w:tc>
          <w:tcPr>
            <w:tcW w:w="1475" w:type="dxa"/>
            <w:shd w:val="clear" w:color="auto" w:fill="auto"/>
            <w:noWrap/>
            <w:hideMark/>
          </w:tcPr>
          <w:p w:rsidR="003F1D37" w:rsidRPr="006D5B25" w:rsidRDefault="003F1D37" w:rsidP="003F1D37">
            <w:pPr>
              <w:jc w:val="center"/>
              <w:rPr>
                <w:rFonts w:ascii="Calibri" w:eastAsia="Calibri" w:hAnsi="Calibri"/>
                <w:sz w:val="22"/>
                <w:szCs w:val="22"/>
                <w:lang w:eastAsia="en-US"/>
              </w:rPr>
            </w:pPr>
            <w:r w:rsidRPr="006D5B25">
              <w:rPr>
                <w:rFonts w:ascii="Calibri" w:eastAsia="Calibri" w:hAnsi="Calibri"/>
                <w:sz w:val="22"/>
                <w:szCs w:val="22"/>
                <w:lang w:eastAsia="en-US"/>
              </w:rPr>
              <w:t>15</w:t>
            </w:r>
          </w:p>
        </w:tc>
        <w:tc>
          <w:tcPr>
            <w:tcW w:w="1652"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 </w:t>
            </w:r>
          </w:p>
        </w:tc>
      </w:tr>
      <w:tr w:rsidR="003F1D37" w:rsidRPr="006D5B25" w:rsidTr="00CE6C2C">
        <w:trPr>
          <w:trHeight w:val="615"/>
        </w:trPr>
        <w:tc>
          <w:tcPr>
            <w:tcW w:w="684"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55</w:t>
            </w:r>
          </w:p>
        </w:tc>
        <w:tc>
          <w:tcPr>
            <w:tcW w:w="5241" w:type="dxa"/>
            <w:shd w:val="clear" w:color="auto" w:fill="auto"/>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PERFURADOR DE PAPEL DE METAL DE LINHA PROFISSIONAL, DOIS FUROS SIMULTÂNEOS, DIÂMETRO APROX. 6MM, CAPACIDADE PARA PERFURAR 15/20 FLS D EUMA SÓ VEZ</w:t>
            </w:r>
          </w:p>
        </w:tc>
        <w:tc>
          <w:tcPr>
            <w:tcW w:w="695"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UND</w:t>
            </w:r>
          </w:p>
        </w:tc>
        <w:tc>
          <w:tcPr>
            <w:tcW w:w="1475" w:type="dxa"/>
            <w:shd w:val="clear" w:color="auto" w:fill="auto"/>
            <w:noWrap/>
            <w:hideMark/>
          </w:tcPr>
          <w:p w:rsidR="003F1D37" w:rsidRPr="006D5B25" w:rsidRDefault="003F1D37" w:rsidP="003F1D37">
            <w:pPr>
              <w:jc w:val="center"/>
              <w:rPr>
                <w:rFonts w:ascii="Calibri" w:eastAsia="Calibri" w:hAnsi="Calibri"/>
                <w:sz w:val="22"/>
                <w:szCs w:val="22"/>
                <w:lang w:eastAsia="en-US"/>
              </w:rPr>
            </w:pPr>
            <w:r w:rsidRPr="006D5B25">
              <w:rPr>
                <w:rFonts w:ascii="Calibri" w:eastAsia="Calibri" w:hAnsi="Calibri"/>
                <w:sz w:val="22"/>
                <w:szCs w:val="22"/>
                <w:lang w:eastAsia="en-US"/>
              </w:rPr>
              <w:t>15</w:t>
            </w:r>
          </w:p>
        </w:tc>
        <w:tc>
          <w:tcPr>
            <w:tcW w:w="1652"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 </w:t>
            </w:r>
          </w:p>
        </w:tc>
      </w:tr>
      <w:tr w:rsidR="003F1D37" w:rsidRPr="006D5B25" w:rsidTr="00CE6C2C">
        <w:trPr>
          <w:trHeight w:val="315"/>
        </w:trPr>
        <w:tc>
          <w:tcPr>
            <w:tcW w:w="684"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56</w:t>
            </w:r>
          </w:p>
        </w:tc>
        <w:tc>
          <w:tcPr>
            <w:tcW w:w="5241" w:type="dxa"/>
            <w:shd w:val="clear" w:color="auto" w:fill="auto"/>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PILHAS ALCALINAS AA</w:t>
            </w:r>
          </w:p>
        </w:tc>
        <w:tc>
          <w:tcPr>
            <w:tcW w:w="695"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CJ</w:t>
            </w:r>
          </w:p>
        </w:tc>
        <w:tc>
          <w:tcPr>
            <w:tcW w:w="1475" w:type="dxa"/>
            <w:shd w:val="clear" w:color="auto" w:fill="auto"/>
            <w:noWrap/>
            <w:hideMark/>
          </w:tcPr>
          <w:p w:rsidR="003F1D37" w:rsidRPr="006D5B25" w:rsidRDefault="003F1D37" w:rsidP="003F1D37">
            <w:pPr>
              <w:jc w:val="center"/>
              <w:rPr>
                <w:rFonts w:ascii="Calibri" w:eastAsia="Calibri" w:hAnsi="Calibri"/>
                <w:sz w:val="22"/>
                <w:szCs w:val="22"/>
                <w:lang w:eastAsia="en-US"/>
              </w:rPr>
            </w:pPr>
            <w:r w:rsidRPr="006D5B25">
              <w:rPr>
                <w:rFonts w:ascii="Calibri" w:eastAsia="Calibri" w:hAnsi="Calibri"/>
                <w:sz w:val="22"/>
                <w:szCs w:val="22"/>
                <w:lang w:eastAsia="en-US"/>
              </w:rPr>
              <w:t>30</w:t>
            </w:r>
          </w:p>
        </w:tc>
        <w:tc>
          <w:tcPr>
            <w:tcW w:w="1652"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 </w:t>
            </w:r>
          </w:p>
        </w:tc>
      </w:tr>
      <w:tr w:rsidR="003F1D37" w:rsidRPr="006D5B25" w:rsidTr="00CE6C2C">
        <w:trPr>
          <w:trHeight w:val="315"/>
        </w:trPr>
        <w:tc>
          <w:tcPr>
            <w:tcW w:w="684"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57</w:t>
            </w:r>
          </w:p>
        </w:tc>
        <w:tc>
          <w:tcPr>
            <w:tcW w:w="5241" w:type="dxa"/>
            <w:shd w:val="clear" w:color="auto" w:fill="auto"/>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PILHAS PALITO AAA ALCALINA</w:t>
            </w:r>
          </w:p>
        </w:tc>
        <w:tc>
          <w:tcPr>
            <w:tcW w:w="695"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CJ</w:t>
            </w:r>
          </w:p>
        </w:tc>
        <w:tc>
          <w:tcPr>
            <w:tcW w:w="1475" w:type="dxa"/>
            <w:shd w:val="clear" w:color="auto" w:fill="auto"/>
            <w:noWrap/>
            <w:hideMark/>
          </w:tcPr>
          <w:p w:rsidR="003F1D37" w:rsidRPr="006D5B25" w:rsidRDefault="003F1D37" w:rsidP="003F1D37">
            <w:pPr>
              <w:jc w:val="center"/>
              <w:rPr>
                <w:rFonts w:ascii="Calibri" w:eastAsia="Calibri" w:hAnsi="Calibri"/>
                <w:sz w:val="22"/>
                <w:szCs w:val="22"/>
                <w:lang w:eastAsia="en-US"/>
              </w:rPr>
            </w:pPr>
            <w:r w:rsidRPr="006D5B25">
              <w:rPr>
                <w:rFonts w:ascii="Calibri" w:eastAsia="Calibri" w:hAnsi="Calibri"/>
                <w:sz w:val="22"/>
                <w:szCs w:val="22"/>
                <w:lang w:eastAsia="en-US"/>
              </w:rPr>
              <w:t>30</w:t>
            </w:r>
          </w:p>
        </w:tc>
        <w:tc>
          <w:tcPr>
            <w:tcW w:w="1652"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 </w:t>
            </w:r>
          </w:p>
        </w:tc>
      </w:tr>
      <w:tr w:rsidR="003F1D37" w:rsidRPr="006D5B25" w:rsidTr="00CE6C2C">
        <w:trPr>
          <w:trHeight w:val="315"/>
        </w:trPr>
        <w:tc>
          <w:tcPr>
            <w:tcW w:w="684"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58</w:t>
            </w:r>
          </w:p>
        </w:tc>
        <w:tc>
          <w:tcPr>
            <w:tcW w:w="5241" w:type="dxa"/>
            <w:shd w:val="clear" w:color="auto" w:fill="auto"/>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PINCEL ATÔMICO, PLÁSTICO, COM PONTA FACETADA, COR AZUL</w:t>
            </w:r>
          </w:p>
        </w:tc>
        <w:tc>
          <w:tcPr>
            <w:tcW w:w="695"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UND</w:t>
            </w:r>
          </w:p>
        </w:tc>
        <w:tc>
          <w:tcPr>
            <w:tcW w:w="1475" w:type="dxa"/>
            <w:shd w:val="clear" w:color="auto" w:fill="auto"/>
            <w:noWrap/>
            <w:hideMark/>
          </w:tcPr>
          <w:p w:rsidR="003F1D37" w:rsidRPr="006D5B25" w:rsidRDefault="003F1D37" w:rsidP="003F1D37">
            <w:pPr>
              <w:jc w:val="center"/>
              <w:rPr>
                <w:rFonts w:ascii="Calibri" w:eastAsia="Calibri" w:hAnsi="Calibri"/>
                <w:sz w:val="22"/>
                <w:szCs w:val="22"/>
                <w:lang w:eastAsia="en-US"/>
              </w:rPr>
            </w:pPr>
            <w:r w:rsidRPr="006D5B25">
              <w:rPr>
                <w:rFonts w:ascii="Calibri" w:eastAsia="Calibri" w:hAnsi="Calibri"/>
                <w:sz w:val="22"/>
                <w:szCs w:val="22"/>
                <w:lang w:eastAsia="en-US"/>
              </w:rPr>
              <w:t>20</w:t>
            </w:r>
          </w:p>
        </w:tc>
        <w:tc>
          <w:tcPr>
            <w:tcW w:w="1652"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 </w:t>
            </w:r>
          </w:p>
        </w:tc>
      </w:tr>
      <w:tr w:rsidR="003F1D37" w:rsidRPr="006D5B25" w:rsidTr="00CE6C2C">
        <w:trPr>
          <w:trHeight w:val="315"/>
        </w:trPr>
        <w:tc>
          <w:tcPr>
            <w:tcW w:w="684"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59</w:t>
            </w:r>
          </w:p>
        </w:tc>
        <w:tc>
          <w:tcPr>
            <w:tcW w:w="5241" w:type="dxa"/>
            <w:shd w:val="clear" w:color="auto" w:fill="auto"/>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PINCEL ATÔMICO, PLÁSTICO, COM PONTA FACETADA, COR PRETA</w:t>
            </w:r>
          </w:p>
        </w:tc>
        <w:tc>
          <w:tcPr>
            <w:tcW w:w="695"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UND</w:t>
            </w:r>
          </w:p>
        </w:tc>
        <w:tc>
          <w:tcPr>
            <w:tcW w:w="1475" w:type="dxa"/>
            <w:shd w:val="clear" w:color="auto" w:fill="auto"/>
            <w:noWrap/>
            <w:hideMark/>
          </w:tcPr>
          <w:p w:rsidR="003F1D37" w:rsidRPr="006D5B25" w:rsidRDefault="003F1D37" w:rsidP="003F1D37">
            <w:pPr>
              <w:jc w:val="center"/>
              <w:rPr>
                <w:rFonts w:ascii="Calibri" w:eastAsia="Calibri" w:hAnsi="Calibri"/>
                <w:sz w:val="22"/>
                <w:szCs w:val="22"/>
                <w:lang w:eastAsia="en-US"/>
              </w:rPr>
            </w:pPr>
            <w:r w:rsidRPr="006D5B25">
              <w:rPr>
                <w:rFonts w:ascii="Calibri" w:eastAsia="Calibri" w:hAnsi="Calibri"/>
                <w:sz w:val="22"/>
                <w:szCs w:val="22"/>
                <w:lang w:eastAsia="en-US"/>
              </w:rPr>
              <w:t>20</w:t>
            </w:r>
          </w:p>
        </w:tc>
        <w:tc>
          <w:tcPr>
            <w:tcW w:w="1652"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 </w:t>
            </w:r>
          </w:p>
        </w:tc>
      </w:tr>
      <w:tr w:rsidR="003F1D37" w:rsidRPr="006D5B25" w:rsidTr="00CE6C2C">
        <w:trPr>
          <w:trHeight w:val="315"/>
        </w:trPr>
        <w:tc>
          <w:tcPr>
            <w:tcW w:w="684"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lastRenderedPageBreak/>
              <w:t>60</w:t>
            </w:r>
          </w:p>
        </w:tc>
        <w:tc>
          <w:tcPr>
            <w:tcW w:w="5241" w:type="dxa"/>
            <w:shd w:val="clear" w:color="auto" w:fill="auto"/>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PINCEL ATÔMICO, PLÁSTICO, COM PONTA FACETADA, COR VERMELHA</w:t>
            </w:r>
          </w:p>
        </w:tc>
        <w:tc>
          <w:tcPr>
            <w:tcW w:w="695"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UND</w:t>
            </w:r>
          </w:p>
        </w:tc>
        <w:tc>
          <w:tcPr>
            <w:tcW w:w="1475" w:type="dxa"/>
            <w:shd w:val="clear" w:color="auto" w:fill="auto"/>
            <w:noWrap/>
            <w:hideMark/>
          </w:tcPr>
          <w:p w:rsidR="003F1D37" w:rsidRPr="006D5B25" w:rsidRDefault="003F1D37" w:rsidP="003F1D37">
            <w:pPr>
              <w:jc w:val="center"/>
              <w:rPr>
                <w:rFonts w:ascii="Calibri" w:eastAsia="Calibri" w:hAnsi="Calibri"/>
                <w:sz w:val="22"/>
                <w:szCs w:val="22"/>
                <w:lang w:eastAsia="en-US"/>
              </w:rPr>
            </w:pPr>
            <w:r w:rsidRPr="006D5B25">
              <w:rPr>
                <w:rFonts w:ascii="Calibri" w:eastAsia="Calibri" w:hAnsi="Calibri"/>
                <w:sz w:val="22"/>
                <w:szCs w:val="22"/>
                <w:lang w:eastAsia="en-US"/>
              </w:rPr>
              <w:t>10</w:t>
            </w:r>
          </w:p>
        </w:tc>
        <w:tc>
          <w:tcPr>
            <w:tcW w:w="1652"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 </w:t>
            </w:r>
          </w:p>
        </w:tc>
      </w:tr>
      <w:tr w:rsidR="003F1D37" w:rsidRPr="006D5B25" w:rsidTr="00CE6C2C">
        <w:trPr>
          <w:trHeight w:val="915"/>
        </w:trPr>
        <w:tc>
          <w:tcPr>
            <w:tcW w:w="684"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61</w:t>
            </w:r>
          </w:p>
        </w:tc>
        <w:tc>
          <w:tcPr>
            <w:tcW w:w="5241" w:type="dxa"/>
            <w:shd w:val="clear" w:color="auto" w:fill="auto"/>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PINCEL MARCA TEXTO, PLÁSTICO, CORES VARIADAS, COM PONTA FACETADA, PARA TRAÇOS DE 1 A 4MM, EM TINTA FLUORESCENTE QUE SE FIXA SOBRE A TINTA ESFEROGRÁFICA, HIDROGRÁFICA, LÁPIS, TEXTOS DATILOGRAFADOS E IMPRESSOS</w:t>
            </w:r>
          </w:p>
        </w:tc>
        <w:tc>
          <w:tcPr>
            <w:tcW w:w="695"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UND</w:t>
            </w:r>
          </w:p>
        </w:tc>
        <w:tc>
          <w:tcPr>
            <w:tcW w:w="1475" w:type="dxa"/>
            <w:shd w:val="clear" w:color="auto" w:fill="auto"/>
            <w:noWrap/>
            <w:hideMark/>
          </w:tcPr>
          <w:p w:rsidR="003F1D37" w:rsidRPr="006D5B25" w:rsidRDefault="003F1D37" w:rsidP="003F1D37">
            <w:pPr>
              <w:jc w:val="center"/>
              <w:rPr>
                <w:rFonts w:ascii="Calibri" w:eastAsia="Calibri" w:hAnsi="Calibri"/>
                <w:sz w:val="22"/>
                <w:szCs w:val="22"/>
                <w:lang w:eastAsia="en-US"/>
              </w:rPr>
            </w:pPr>
            <w:r w:rsidRPr="006D5B25">
              <w:rPr>
                <w:rFonts w:ascii="Calibri" w:eastAsia="Calibri" w:hAnsi="Calibri"/>
                <w:sz w:val="22"/>
                <w:szCs w:val="22"/>
                <w:lang w:eastAsia="en-US"/>
              </w:rPr>
              <w:t>200</w:t>
            </w:r>
          </w:p>
        </w:tc>
        <w:tc>
          <w:tcPr>
            <w:tcW w:w="1652"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 </w:t>
            </w:r>
          </w:p>
        </w:tc>
      </w:tr>
      <w:tr w:rsidR="003F1D37" w:rsidRPr="006D5B25" w:rsidTr="00CE6C2C">
        <w:trPr>
          <w:trHeight w:val="315"/>
        </w:trPr>
        <w:tc>
          <w:tcPr>
            <w:tcW w:w="684"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62</w:t>
            </w:r>
          </w:p>
        </w:tc>
        <w:tc>
          <w:tcPr>
            <w:tcW w:w="5241" w:type="dxa"/>
            <w:shd w:val="clear" w:color="auto" w:fill="auto"/>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PINCEL MARCADOR PARA QUADRO BRANCO DE COR VERMELHA</w:t>
            </w:r>
          </w:p>
        </w:tc>
        <w:tc>
          <w:tcPr>
            <w:tcW w:w="695"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UND</w:t>
            </w:r>
          </w:p>
        </w:tc>
        <w:tc>
          <w:tcPr>
            <w:tcW w:w="1475" w:type="dxa"/>
            <w:shd w:val="clear" w:color="auto" w:fill="auto"/>
            <w:noWrap/>
            <w:hideMark/>
          </w:tcPr>
          <w:p w:rsidR="003F1D37" w:rsidRPr="006D5B25" w:rsidRDefault="003F1D37" w:rsidP="003F1D37">
            <w:pPr>
              <w:jc w:val="center"/>
              <w:rPr>
                <w:rFonts w:ascii="Calibri" w:eastAsia="Calibri" w:hAnsi="Calibri"/>
                <w:sz w:val="22"/>
                <w:szCs w:val="22"/>
                <w:lang w:eastAsia="en-US"/>
              </w:rPr>
            </w:pPr>
            <w:r w:rsidRPr="006D5B25">
              <w:rPr>
                <w:rFonts w:ascii="Calibri" w:eastAsia="Calibri" w:hAnsi="Calibri"/>
                <w:sz w:val="22"/>
                <w:szCs w:val="22"/>
                <w:lang w:eastAsia="en-US"/>
              </w:rPr>
              <w:t>50</w:t>
            </w:r>
          </w:p>
        </w:tc>
        <w:tc>
          <w:tcPr>
            <w:tcW w:w="1652"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 </w:t>
            </w:r>
          </w:p>
        </w:tc>
      </w:tr>
      <w:tr w:rsidR="003F1D37" w:rsidRPr="006D5B25" w:rsidTr="00CE6C2C">
        <w:trPr>
          <w:trHeight w:val="315"/>
        </w:trPr>
        <w:tc>
          <w:tcPr>
            <w:tcW w:w="684"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63</w:t>
            </w:r>
          </w:p>
        </w:tc>
        <w:tc>
          <w:tcPr>
            <w:tcW w:w="5241" w:type="dxa"/>
            <w:shd w:val="clear" w:color="auto" w:fill="auto"/>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PINCEL MARCADOR PARA QUADRO BRANCO, DE COR AZUL</w:t>
            </w:r>
          </w:p>
        </w:tc>
        <w:tc>
          <w:tcPr>
            <w:tcW w:w="695"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UND</w:t>
            </w:r>
          </w:p>
        </w:tc>
        <w:tc>
          <w:tcPr>
            <w:tcW w:w="1475" w:type="dxa"/>
            <w:shd w:val="clear" w:color="auto" w:fill="auto"/>
            <w:noWrap/>
            <w:hideMark/>
          </w:tcPr>
          <w:p w:rsidR="003F1D37" w:rsidRPr="006D5B25" w:rsidRDefault="003F1D37" w:rsidP="003F1D37">
            <w:pPr>
              <w:jc w:val="center"/>
              <w:rPr>
                <w:rFonts w:ascii="Calibri" w:eastAsia="Calibri" w:hAnsi="Calibri"/>
                <w:sz w:val="22"/>
                <w:szCs w:val="22"/>
                <w:lang w:eastAsia="en-US"/>
              </w:rPr>
            </w:pPr>
            <w:r w:rsidRPr="006D5B25">
              <w:rPr>
                <w:rFonts w:ascii="Calibri" w:eastAsia="Calibri" w:hAnsi="Calibri"/>
                <w:sz w:val="22"/>
                <w:szCs w:val="22"/>
                <w:lang w:eastAsia="en-US"/>
              </w:rPr>
              <w:t>50</w:t>
            </w:r>
          </w:p>
        </w:tc>
        <w:tc>
          <w:tcPr>
            <w:tcW w:w="1652"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 </w:t>
            </w:r>
          </w:p>
        </w:tc>
      </w:tr>
      <w:tr w:rsidR="003F1D37" w:rsidRPr="006D5B25" w:rsidTr="00CE6C2C">
        <w:trPr>
          <w:trHeight w:val="315"/>
        </w:trPr>
        <w:tc>
          <w:tcPr>
            <w:tcW w:w="684"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64</w:t>
            </w:r>
          </w:p>
        </w:tc>
        <w:tc>
          <w:tcPr>
            <w:tcW w:w="5241" w:type="dxa"/>
            <w:shd w:val="clear" w:color="auto" w:fill="auto"/>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PINCEL MARCADOR PARA QUADRO BRANCO, DE COR PRETA</w:t>
            </w:r>
          </w:p>
        </w:tc>
        <w:tc>
          <w:tcPr>
            <w:tcW w:w="695"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UND</w:t>
            </w:r>
          </w:p>
        </w:tc>
        <w:tc>
          <w:tcPr>
            <w:tcW w:w="1475" w:type="dxa"/>
            <w:shd w:val="clear" w:color="auto" w:fill="auto"/>
            <w:noWrap/>
            <w:hideMark/>
          </w:tcPr>
          <w:p w:rsidR="003F1D37" w:rsidRPr="006D5B25" w:rsidRDefault="003F1D37" w:rsidP="003F1D37">
            <w:pPr>
              <w:jc w:val="center"/>
              <w:rPr>
                <w:rFonts w:ascii="Calibri" w:eastAsia="Calibri" w:hAnsi="Calibri"/>
                <w:sz w:val="22"/>
                <w:szCs w:val="22"/>
                <w:lang w:eastAsia="en-US"/>
              </w:rPr>
            </w:pPr>
            <w:r w:rsidRPr="006D5B25">
              <w:rPr>
                <w:rFonts w:ascii="Calibri" w:eastAsia="Calibri" w:hAnsi="Calibri"/>
                <w:sz w:val="22"/>
                <w:szCs w:val="22"/>
                <w:lang w:eastAsia="en-US"/>
              </w:rPr>
              <w:t>50</w:t>
            </w:r>
          </w:p>
        </w:tc>
        <w:tc>
          <w:tcPr>
            <w:tcW w:w="1652"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 </w:t>
            </w:r>
          </w:p>
        </w:tc>
      </w:tr>
      <w:tr w:rsidR="003F1D37" w:rsidRPr="006D5B25" w:rsidTr="00CE6C2C">
        <w:trPr>
          <w:trHeight w:val="315"/>
        </w:trPr>
        <w:tc>
          <w:tcPr>
            <w:tcW w:w="684"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65</w:t>
            </w:r>
          </w:p>
        </w:tc>
        <w:tc>
          <w:tcPr>
            <w:tcW w:w="5241" w:type="dxa"/>
            <w:shd w:val="clear" w:color="auto" w:fill="auto"/>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PINCEL MARCADOR PARA QUADRO BRANCO, DE COR VERDE</w:t>
            </w:r>
          </w:p>
        </w:tc>
        <w:tc>
          <w:tcPr>
            <w:tcW w:w="695"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UND</w:t>
            </w:r>
          </w:p>
        </w:tc>
        <w:tc>
          <w:tcPr>
            <w:tcW w:w="1475" w:type="dxa"/>
            <w:shd w:val="clear" w:color="auto" w:fill="auto"/>
            <w:noWrap/>
            <w:hideMark/>
          </w:tcPr>
          <w:p w:rsidR="003F1D37" w:rsidRPr="006D5B25" w:rsidRDefault="003F1D37" w:rsidP="003F1D37">
            <w:pPr>
              <w:jc w:val="center"/>
              <w:rPr>
                <w:rFonts w:ascii="Calibri" w:eastAsia="Calibri" w:hAnsi="Calibri"/>
                <w:sz w:val="22"/>
                <w:szCs w:val="22"/>
                <w:lang w:eastAsia="en-US"/>
              </w:rPr>
            </w:pPr>
            <w:r w:rsidRPr="006D5B25">
              <w:rPr>
                <w:rFonts w:ascii="Calibri" w:eastAsia="Calibri" w:hAnsi="Calibri"/>
                <w:sz w:val="22"/>
                <w:szCs w:val="22"/>
                <w:lang w:eastAsia="en-US"/>
              </w:rPr>
              <w:t>50</w:t>
            </w:r>
          </w:p>
        </w:tc>
        <w:tc>
          <w:tcPr>
            <w:tcW w:w="1652"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 </w:t>
            </w:r>
          </w:p>
        </w:tc>
      </w:tr>
      <w:tr w:rsidR="003F1D37" w:rsidRPr="006D5B25" w:rsidTr="00CE6C2C">
        <w:trPr>
          <w:trHeight w:val="315"/>
        </w:trPr>
        <w:tc>
          <w:tcPr>
            <w:tcW w:w="684"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66</w:t>
            </w:r>
          </w:p>
        </w:tc>
        <w:tc>
          <w:tcPr>
            <w:tcW w:w="5241" w:type="dxa"/>
            <w:shd w:val="clear" w:color="auto" w:fill="auto"/>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PLÁSTICO AUTO ADESIVO TRANSPARENTE, PARA ENCADERNAÇÃO, TIPO PAPEL CONTACT 1M</w:t>
            </w:r>
          </w:p>
        </w:tc>
        <w:tc>
          <w:tcPr>
            <w:tcW w:w="695"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UND</w:t>
            </w:r>
          </w:p>
        </w:tc>
        <w:tc>
          <w:tcPr>
            <w:tcW w:w="1475" w:type="dxa"/>
            <w:shd w:val="clear" w:color="auto" w:fill="auto"/>
            <w:noWrap/>
            <w:hideMark/>
          </w:tcPr>
          <w:p w:rsidR="003F1D37" w:rsidRPr="006D5B25" w:rsidRDefault="003F1D37" w:rsidP="003F1D37">
            <w:pPr>
              <w:jc w:val="center"/>
              <w:rPr>
                <w:rFonts w:ascii="Calibri" w:eastAsia="Calibri" w:hAnsi="Calibri"/>
                <w:sz w:val="22"/>
                <w:szCs w:val="22"/>
                <w:lang w:eastAsia="en-US"/>
              </w:rPr>
            </w:pPr>
            <w:r w:rsidRPr="006D5B25">
              <w:rPr>
                <w:rFonts w:ascii="Calibri" w:eastAsia="Calibri" w:hAnsi="Calibri"/>
                <w:sz w:val="22"/>
                <w:szCs w:val="22"/>
                <w:lang w:eastAsia="en-US"/>
              </w:rPr>
              <w:t>10</w:t>
            </w:r>
          </w:p>
        </w:tc>
        <w:tc>
          <w:tcPr>
            <w:tcW w:w="1652"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 </w:t>
            </w:r>
          </w:p>
        </w:tc>
      </w:tr>
      <w:tr w:rsidR="003F1D37" w:rsidRPr="006D5B25" w:rsidTr="00CE6C2C">
        <w:trPr>
          <w:trHeight w:val="315"/>
        </w:trPr>
        <w:tc>
          <w:tcPr>
            <w:tcW w:w="684"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67</w:t>
            </w:r>
          </w:p>
        </w:tc>
        <w:tc>
          <w:tcPr>
            <w:tcW w:w="5241" w:type="dxa"/>
            <w:shd w:val="clear" w:color="auto" w:fill="auto"/>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PORTA CANETA TRIPLO PRETO OU FUMÊ</w:t>
            </w:r>
          </w:p>
        </w:tc>
        <w:tc>
          <w:tcPr>
            <w:tcW w:w="695"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UND</w:t>
            </w:r>
          </w:p>
        </w:tc>
        <w:tc>
          <w:tcPr>
            <w:tcW w:w="1475" w:type="dxa"/>
            <w:shd w:val="clear" w:color="auto" w:fill="auto"/>
            <w:noWrap/>
            <w:hideMark/>
          </w:tcPr>
          <w:p w:rsidR="003F1D37" w:rsidRPr="006D5B25" w:rsidRDefault="003F1D37" w:rsidP="003F1D37">
            <w:pPr>
              <w:jc w:val="center"/>
              <w:rPr>
                <w:rFonts w:ascii="Calibri" w:eastAsia="Calibri" w:hAnsi="Calibri"/>
                <w:sz w:val="22"/>
                <w:szCs w:val="22"/>
                <w:lang w:eastAsia="en-US"/>
              </w:rPr>
            </w:pPr>
            <w:r w:rsidRPr="006D5B25">
              <w:rPr>
                <w:rFonts w:ascii="Calibri" w:eastAsia="Calibri" w:hAnsi="Calibri"/>
                <w:sz w:val="22"/>
                <w:szCs w:val="22"/>
                <w:lang w:eastAsia="en-US"/>
              </w:rPr>
              <w:t>15</w:t>
            </w:r>
          </w:p>
        </w:tc>
        <w:tc>
          <w:tcPr>
            <w:tcW w:w="1652"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 </w:t>
            </w:r>
          </w:p>
        </w:tc>
      </w:tr>
      <w:tr w:rsidR="00CE6C2C" w:rsidRPr="00CE6C2C" w:rsidTr="00CE6C2C">
        <w:trPr>
          <w:trHeight w:val="315"/>
        </w:trPr>
        <w:tc>
          <w:tcPr>
            <w:tcW w:w="684" w:type="dxa"/>
            <w:shd w:val="clear" w:color="auto" w:fill="auto"/>
            <w:noWrap/>
            <w:hideMark/>
          </w:tcPr>
          <w:p w:rsidR="003F1D37" w:rsidRPr="00CE6C2C" w:rsidRDefault="003F1D37" w:rsidP="003F1D37">
            <w:pPr>
              <w:rPr>
                <w:rFonts w:ascii="Calibri" w:eastAsia="Calibri" w:hAnsi="Calibri"/>
                <w:sz w:val="22"/>
                <w:szCs w:val="22"/>
                <w:lang w:eastAsia="en-US"/>
              </w:rPr>
            </w:pPr>
            <w:r w:rsidRPr="00CE6C2C">
              <w:rPr>
                <w:rFonts w:ascii="Calibri" w:eastAsia="Calibri" w:hAnsi="Calibri"/>
                <w:sz w:val="22"/>
                <w:szCs w:val="22"/>
                <w:lang w:eastAsia="en-US"/>
              </w:rPr>
              <w:t>68</w:t>
            </w:r>
          </w:p>
        </w:tc>
        <w:tc>
          <w:tcPr>
            <w:tcW w:w="5241" w:type="dxa"/>
            <w:shd w:val="clear" w:color="auto" w:fill="auto"/>
            <w:hideMark/>
          </w:tcPr>
          <w:p w:rsidR="003F1D37" w:rsidRPr="00CE6C2C" w:rsidRDefault="00771C69" w:rsidP="003F1D37">
            <w:pPr>
              <w:rPr>
                <w:rFonts w:ascii="Calibri" w:eastAsia="Calibri" w:hAnsi="Calibri"/>
                <w:sz w:val="22"/>
                <w:szCs w:val="22"/>
                <w:lang w:eastAsia="en-US"/>
              </w:rPr>
            </w:pPr>
            <w:r w:rsidRPr="00CE6C2C">
              <w:rPr>
                <w:rFonts w:ascii="Calibri" w:eastAsia="Calibri" w:hAnsi="Calibri"/>
                <w:sz w:val="22"/>
                <w:szCs w:val="22"/>
                <w:lang w:eastAsia="en-US"/>
              </w:rPr>
              <w:t>PRANCHETA  EM ACRILICO PARA ANOTAÇÕES, TAMANHO NO MÍNIMO OFÍCIO, COM PEGADOR DE PAPÉIS</w:t>
            </w:r>
          </w:p>
        </w:tc>
        <w:tc>
          <w:tcPr>
            <w:tcW w:w="695" w:type="dxa"/>
            <w:shd w:val="clear" w:color="auto" w:fill="auto"/>
            <w:noWrap/>
            <w:hideMark/>
          </w:tcPr>
          <w:p w:rsidR="003F1D37" w:rsidRPr="00CE6C2C" w:rsidRDefault="003F1D37" w:rsidP="003F1D37">
            <w:pPr>
              <w:rPr>
                <w:rFonts w:ascii="Calibri" w:eastAsia="Calibri" w:hAnsi="Calibri"/>
                <w:sz w:val="22"/>
                <w:szCs w:val="22"/>
                <w:lang w:eastAsia="en-US"/>
              </w:rPr>
            </w:pPr>
            <w:r w:rsidRPr="00CE6C2C">
              <w:rPr>
                <w:rFonts w:ascii="Calibri" w:eastAsia="Calibri" w:hAnsi="Calibri"/>
                <w:sz w:val="22"/>
                <w:szCs w:val="22"/>
                <w:lang w:eastAsia="en-US"/>
              </w:rPr>
              <w:t>UND</w:t>
            </w:r>
          </w:p>
        </w:tc>
        <w:tc>
          <w:tcPr>
            <w:tcW w:w="1475" w:type="dxa"/>
            <w:shd w:val="clear" w:color="auto" w:fill="auto"/>
            <w:noWrap/>
            <w:hideMark/>
          </w:tcPr>
          <w:p w:rsidR="003F1D37" w:rsidRPr="00CE6C2C" w:rsidRDefault="00771C69" w:rsidP="003F1D37">
            <w:pPr>
              <w:jc w:val="center"/>
              <w:rPr>
                <w:rFonts w:ascii="Calibri" w:eastAsia="Calibri" w:hAnsi="Calibri"/>
                <w:sz w:val="22"/>
                <w:szCs w:val="22"/>
                <w:lang w:eastAsia="en-US"/>
              </w:rPr>
            </w:pPr>
            <w:r w:rsidRPr="00CE6C2C">
              <w:rPr>
                <w:rFonts w:ascii="Calibri" w:eastAsia="Calibri" w:hAnsi="Calibri"/>
                <w:sz w:val="22"/>
                <w:szCs w:val="22"/>
                <w:lang w:eastAsia="en-US"/>
              </w:rPr>
              <w:t>20</w:t>
            </w:r>
          </w:p>
        </w:tc>
        <w:tc>
          <w:tcPr>
            <w:tcW w:w="1652" w:type="dxa"/>
            <w:shd w:val="clear" w:color="auto" w:fill="auto"/>
            <w:noWrap/>
            <w:hideMark/>
          </w:tcPr>
          <w:p w:rsidR="003F1D37" w:rsidRPr="00CE6C2C" w:rsidRDefault="003F1D37" w:rsidP="003F1D37">
            <w:pPr>
              <w:rPr>
                <w:rFonts w:ascii="Calibri" w:eastAsia="Calibri" w:hAnsi="Calibri"/>
                <w:sz w:val="22"/>
                <w:szCs w:val="22"/>
                <w:lang w:eastAsia="en-US"/>
              </w:rPr>
            </w:pPr>
            <w:r w:rsidRPr="00CE6C2C">
              <w:rPr>
                <w:rFonts w:ascii="Calibri" w:eastAsia="Calibri" w:hAnsi="Calibri"/>
                <w:sz w:val="22"/>
                <w:szCs w:val="22"/>
                <w:lang w:eastAsia="en-US"/>
              </w:rPr>
              <w:t> </w:t>
            </w:r>
          </w:p>
        </w:tc>
      </w:tr>
      <w:tr w:rsidR="003F1D37" w:rsidRPr="006D5B25" w:rsidTr="00CE6C2C">
        <w:trPr>
          <w:trHeight w:val="315"/>
        </w:trPr>
        <w:tc>
          <w:tcPr>
            <w:tcW w:w="684"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69</w:t>
            </w:r>
          </w:p>
        </w:tc>
        <w:tc>
          <w:tcPr>
            <w:tcW w:w="5241" w:type="dxa"/>
            <w:shd w:val="clear" w:color="auto" w:fill="auto"/>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PRENDEDOR DE PAPEL 15MM, NA COR PRETA</w:t>
            </w:r>
          </w:p>
        </w:tc>
        <w:tc>
          <w:tcPr>
            <w:tcW w:w="695"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UND</w:t>
            </w:r>
          </w:p>
        </w:tc>
        <w:tc>
          <w:tcPr>
            <w:tcW w:w="1475" w:type="dxa"/>
            <w:shd w:val="clear" w:color="auto" w:fill="auto"/>
            <w:noWrap/>
            <w:hideMark/>
          </w:tcPr>
          <w:p w:rsidR="003F1D37" w:rsidRPr="006D5B25" w:rsidRDefault="003F1D37" w:rsidP="003F1D37">
            <w:pPr>
              <w:jc w:val="center"/>
              <w:rPr>
                <w:rFonts w:ascii="Calibri" w:eastAsia="Calibri" w:hAnsi="Calibri"/>
                <w:sz w:val="22"/>
                <w:szCs w:val="22"/>
                <w:lang w:eastAsia="en-US"/>
              </w:rPr>
            </w:pPr>
            <w:r w:rsidRPr="006D5B25">
              <w:rPr>
                <w:rFonts w:ascii="Calibri" w:eastAsia="Calibri" w:hAnsi="Calibri"/>
                <w:sz w:val="22"/>
                <w:szCs w:val="22"/>
                <w:lang w:eastAsia="en-US"/>
              </w:rPr>
              <w:t>100</w:t>
            </w:r>
          </w:p>
        </w:tc>
        <w:tc>
          <w:tcPr>
            <w:tcW w:w="1652"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 </w:t>
            </w:r>
          </w:p>
        </w:tc>
      </w:tr>
      <w:tr w:rsidR="003F1D37" w:rsidRPr="006D5B25" w:rsidTr="00CE6C2C">
        <w:trPr>
          <w:trHeight w:val="315"/>
        </w:trPr>
        <w:tc>
          <w:tcPr>
            <w:tcW w:w="684"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70</w:t>
            </w:r>
          </w:p>
        </w:tc>
        <w:tc>
          <w:tcPr>
            <w:tcW w:w="5241" w:type="dxa"/>
            <w:shd w:val="clear" w:color="auto" w:fill="auto"/>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PRENDEDOR DE PAPEL 32MM, DIVERSAS CORES</w:t>
            </w:r>
          </w:p>
        </w:tc>
        <w:tc>
          <w:tcPr>
            <w:tcW w:w="695"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UND</w:t>
            </w:r>
          </w:p>
        </w:tc>
        <w:tc>
          <w:tcPr>
            <w:tcW w:w="1475" w:type="dxa"/>
            <w:shd w:val="clear" w:color="auto" w:fill="auto"/>
            <w:noWrap/>
            <w:hideMark/>
          </w:tcPr>
          <w:p w:rsidR="003F1D37" w:rsidRPr="006D5B25" w:rsidRDefault="003F1D37" w:rsidP="003F1D37">
            <w:pPr>
              <w:jc w:val="center"/>
              <w:rPr>
                <w:rFonts w:ascii="Calibri" w:eastAsia="Calibri" w:hAnsi="Calibri"/>
                <w:sz w:val="22"/>
                <w:szCs w:val="22"/>
                <w:lang w:eastAsia="en-US"/>
              </w:rPr>
            </w:pPr>
            <w:r w:rsidRPr="006D5B25">
              <w:rPr>
                <w:rFonts w:ascii="Calibri" w:eastAsia="Calibri" w:hAnsi="Calibri"/>
                <w:sz w:val="22"/>
                <w:szCs w:val="22"/>
                <w:lang w:eastAsia="en-US"/>
              </w:rPr>
              <w:t>100</w:t>
            </w:r>
          </w:p>
        </w:tc>
        <w:tc>
          <w:tcPr>
            <w:tcW w:w="1652"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 </w:t>
            </w:r>
          </w:p>
        </w:tc>
      </w:tr>
      <w:tr w:rsidR="003F1D37" w:rsidRPr="006D5B25" w:rsidTr="00CE6C2C">
        <w:trPr>
          <w:trHeight w:val="315"/>
        </w:trPr>
        <w:tc>
          <w:tcPr>
            <w:tcW w:w="684"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71</w:t>
            </w:r>
          </w:p>
        </w:tc>
        <w:tc>
          <w:tcPr>
            <w:tcW w:w="5241" w:type="dxa"/>
            <w:shd w:val="clear" w:color="auto" w:fill="auto"/>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PRENDENDOR DE PAPEL 25MM, NA COR PRETA</w:t>
            </w:r>
          </w:p>
        </w:tc>
        <w:tc>
          <w:tcPr>
            <w:tcW w:w="695"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UND</w:t>
            </w:r>
          </w:p>
        </w:tc>
        <w:tc>
          <w:tcPr>
            <w:tcW w:w="1475" w:type="dxa"/>
            <w:shd w:val="clear" w:color="auto" w:fill="auto"/>
            <w:noWrap/>
            <w:hideMark/>
          </w:tcPr>
          <w:p w:rsidR="003F1D37" w:rsidRPr="006D5B25" w:rsidRDefault="003F1D37" w:rsidP="003F1D37">
            <w:pPr>
              <w:jc w:val="center"/>
              <w:rPr>
                <w:rFonts w:ascii="Calibri" w:eastAsia="Calibri" w:hAnsi="Calibri"/>
                <w:sz w:val="22"/>
                <w:szCs w:val="22"/>
                <w:lang w:eastAsia="en-US"/>
              </w:rPr>
            </w:pPr>
            <w:r w:rsidRPr="006D5B25">
              <w:rPr>
                <w:rFonts w:ascii="Calibri" w:eastAsia="Calibri" w:hAnsi="Calibri"/>
                <w:sz w:val="22"/>
                <w:szCs w:val="22"/>
                <w:lang w:eastAsia="en-US"/>
              </w:rPr>
              <w:t>100</w:t>
            </w:r>
          </w:p>
        </w:tc>
        <w:tc>
          <w:tcPr>
            <w:tcW w:w="1652"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 </w:t>
            </w:r>
          </w:p>
        </w:tc>
      </w:tr>
      <w:tr w:rsidR="003F1D37" w:rsidRPr="006D5B25" w:rsidTr="00CE6C2C">
        <w:trPr>
          <w:trHeight w:val="315"/>
        </w:trPr>
        <w:tc>
          <w:tcPr>
            <w:tcW w:w="684"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72</w:t>
            </w:r>
          </w:p>
        </w:tc>
        <w:tc>
          <w:tcPr>
            <w:tcW w:w="5241" w:type="dxa"/>
            <w:shd w:val="clear" w:color="auto" w:fill="auto"/>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RÉGUA DE 30 CM, EM ACRÍLICO CRISTAL, NÃO FLEXÍVEL, COM GRADUAÇÃO ESPECÍFICA</w:t>
            </w:r>
          </w:p>
        </w:tc>
        <w:tc>
          <w:tcPr>
            <w:tcW w:w="695"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UND</w:t>
            </w:r>
          </w:p>
        </w:tc>
        <w:tc>
          <w:tcPr>
            <w:tcW w:w="1475" w:type="dxa"/>
            <w:shd w:val="clear" w:color="auto" w:fill="auto"/>
            <w:noWrap/>
            <w:hideMark/>
          </w:tcPr>
          <w:p w:rsidR="003F1D37" w:rsidRPr="006D5B25" w:rsidRDefault="003F1D37" w:rsidP="003F1D37">
            <w:pPr>
              <w:jc w:val="center"/>
              <w:rPr>
                <w:rFonts w:ascii="Calibri" w:eastAsia="Calibri" w:hAnsi="Calibri"/>
                <w:sz w:val="22"/>
                <w:szCs w:val="22"/>
                <w:lang w:eastAsia="en-US"/>
              </w:rPr>
            </w:pPr>
            <w:r w:rsidRPr="006D5B25">
              <w:rPr>
                <w:rFonts w:ascii="Calibri" w:eastAsia="Calibri" w:hAnsi="Calibri"/>
                <w:sz w:val="22"/>
                <w:szCs w:val="22"/>
                <w:lang w:eastAsia="en-US"/>
              </w:rPr>
              <w:t>20</w:t>
            </w:r>
          </w:p>
        </w:tc>
        <w:tc>
          <w:tcPr>
            <w:tcW w:w="1652"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 </w:t>
            </w:r>
          </w:p>
        </w:tc>
      </w:tr>
      <w:tr w:rsidR="003F1D37" w:rsidRPr="006D5B25" w:rsidTr="00CE6C2C">
        <w:trPr>
          <w:trHeight w:val="315"/>
        </w:trPr>
        <w:tc>
          <w:tcPr>
            <w:tcW w:w="684"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73</w:t>
            </w:r>
          </w:p>
        </w:tc>
        <w:tc>
          <w:tcPr>
            <w:tcW w:w="5241" w:type="dxa"/>
            <w:shd w:val="clear" w:color="auto" w:fill="auto"/>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SACO PLÁSTICO TAMANHO OFÍCIO COM FURO C/100</w:t>
            </w:r>
          </w:p>
        </w:tc>
        <w:tc>
          <w:tcPr>
            <w:tcW w:w="695"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 </w:t>
            </w:r>
          </w:p>
        </w:tc>
        <w:tc>
          <w:tcPr>
            <w:tcW w:w="1475" w:type="dxa"/>
            <w:shd w:val="clear" w:color="auto" w:fill="auto"/>
            <w:noWrap/>
            <w:hideMark/>
          </w:tcPr>
          <w:p w:rsidR="003F1D37" w:rsidRPr="006D5B25" w:rsidRDefault="003F1D37" w:rsidP="003F1D37">
            <w:pPr>
              <w:jc w:val="center"/>
              <w:rPr>
                <w:rFonts w:ascii="Calibri" w:eastAsia="Calibri" w:hAnsi="Calibri"/>
                <w:sz w:val="22"/>
                <w:szCs w:val="22"/>
                <w:lang w:eastAsia="en-US"/>
              </w:rPr>
            </w:pPr>
            <w:r w:rsidRPr="006D5B25">
              <w:rPr>
                <w:rFonts w:ascii="Calibri" w:eastAsia="Calibri" w:hAnsi="Calibri"/>
                <w:sz w:val="22"/>
                <w:szCs w:val="22"/>
                <w:lang w:eastAsia="en-US"/>
              </w:rPr>
              <w:t>15</w:t>
            </w:r>
          </w:p>
        </w:tc>
        <w:tc>
          <w:tcPr>
            <w:tcW w:w="1652"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 </w:t>
            </w:r>
          </w:p>
        </w:tc>
      </w:tr>
      <w:tr w:rsidR="003F1D37" w:rsidRPr="006D5B25" w:rsidTr="00CE6C2C">
        <w:trPr>
          <w:trHeight w:val="615"/>
        </w:trPr>
        <w:tc>
          <w:tcPr>
            <w:tcW w:w="684"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74</w:t>
            </w:r>
          </w:p>
        </w:tc>
        <w:tc>
          <w:tcPr>
            <w:tcW w:w="5241" w:type="dxa"/>
            <w:shd w:val="clear" w:color="auto" w:fill="auto"/>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SUPORTE PARA FITA DUREX, DE PLÁSTICO RESISTENTE, QUE COMPORTE FITA DUREX TAMANHO PEQUENO</w:t>
            </w:r>
          </w:p>
        </w:tc>
        <w:tc>
          <w:tcPr>
            <w:tcW w:w="695"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UND</w:t>
            </w:r>
          </w:p>
        </w:tc>
        <w:tc>
          <w:tcPr>
            <w:tcW w:w="1475" w:type="dxa"/>
            <w:shd w:val="clear" w:color="auto" w:fill="auto"/>
            <w:noWrap/>
            <w:hideMark/>
          </w:tcPr>
          <w:p w:rsidR="003F1D37" w:rsidRPr="006D5B25" w:rsidRDefault="003F1D37" w:rsidP="003F1D37">
            <w:pPr>
              <w:jc w:val="center"/>
              <w:rPr>
                <w:rFonts w:ascii="Calibri" w:eastAsia="Calibri" w:hAnsi="Calibri"/>
                <w:sz w:val="22"/>
                <w:szCs w:val="22"/>
                <w:lang w:eastAsia="en-US"/>
              </w:rPr>
            </w:pPr>
            <w:r w:rsidRPr="006D5B25">
              <w:rPr>
                <w:rFonts w:ascii="Calibri" w:eastAsia="Calibri" w:hAnsi="Calibri"/>
                <w:sz w:val="22"/>
                <w:szCs w:val="22"/>
                <w:lang w:eastAsia="en-US"/>
              </w:rPr>
              <w:t>25</w:t>
            </w:r>
          </w:p>
        </w:tc>
        <w:tc>
          <w:tcPr>
            <w:tcW w:w="1652"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 </w:t>
            </w:r>
          </w:p>
        </w:tc>
      </w:tr>
      <w:tr w:rsidR="003F1D37" w:rsidRPr="006D5B25" w:rsidTr="00CE6C2C">
        <w:trPr>
          <w:trHeight w:val="615"/>
        </w:trPr>
        <w:tc>
          <w:tcPr>
            <w:tcW w:w="684"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75</w:t>
            </w:r>
          </w:p>
        </w:tc>
        <w:tc>
          <w:tcPr>
            <w:tcW w:w="5241" w:type="dxa"/>
            <w:shd w:val="clear" w:color="auto" w:fill="auto"/>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TESOURA MÉDIA PARA ESCRITÓRIO, PARA USO GERAL, COM CABO DE POLIPROPILENO PRETO, COM LÃMINA DE AÇO INOXIDÁVEL</w:t>
            </w:r>
          </w:p>
        </w:tc>
        <w:tc>
          <w:tcPr>
            <w:tcW w:w="695"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UND</w:t>
            </w:r>
          </w:p>
        </w:tc>
        <w:tc>
          <w:tcPr>
            <w:tcW w:w="1475" w:type="dxa"/>
            <w:shd w:val="clear" w:color="auto" w:fill="auto"/>
            <w:noWrap/>
            <w:hideMark/>
          </w:tcPr>
          <w:p w:rsidR="003F1D37" w:rsidRPr="006D5B25" w:rsidRDefault="003F1D37" w:rsidP="003F1D37">
            <w:pPr>
              <w:jc w:val="center"/>
              <w:rPr>
                <w:rFonts w:ascii="Calibri" w:eastAsia="Calibri" w:hAnsi="Calibri"/>
                <w:sz w:val="22"/>
                <w:szCs w:val="22"/>
                <w:lang w:eastAsia="en-US"/>
              </w:rPr>
            </w:pPr>
            <w:r w:rsidRPr="006D5B25">
              <w:rPr>
                <w:rFonts w:ascii="Calibri" w:eastAsia="Calibri" w:hAnsi="Calibri"/>
                <w:sz w:val="22"/>
                <w:szCs w:val="22"/>
                <w:lang w:eastAsia="en-US"/>
              </w:rPr>
              <w:t>15</w:t>
            </w:r>
          </w:p>
        </w:tc>
        <w:tc>
          <w:tcPr>
            <w:tcW w:w="1652"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 </w:t>
            </w:r>
          </w:p>
        </w:tc>
      </w:tr>
      <w:tr w:rsidR="003F1D37" w:rsidRPr="006D5B25" w:rsidTr="00CE6C2C">
        <w:trPr>
          <w:trHeight w:val="615"/>
        </w:trPr>
        <w:tc>
          <w:tcPr>
            <w:tcW w:w="684"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76</w:t>
            </w:r>
          </w:p>
        </w:tc>
        <w:tc>
          <w:tcPr>
            <w:tcW w:w="5241" w:type="dxa"/>
            <w:shd w:val="clear" w:color="auto" w:fill="auto"/>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TINTA NA COR PRETA , PARA ALMOFADA DE CARIMBO DE BORRACHA, EM EMBALAGEM DE 40 ML, COM VALIDADE MÍNIMA DE 1 ANO</w:t>
            </w:r>
          </w:p>
        </w:tc>
        <w:tc>
          <w:tcPr>
            <w:tcW w:w="695"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UND</w:t>
            </w:r>
          </w:p>
        </w:tc>
        <w:tc>
          <w:tcPr>
            <w:tcW w:w="1475" w:type="dxa"/>
            <w:shd w:val="clear" w:color="auto" w:fill="auto"/>
            <w:noWrap/>
            <w:hideMark/>
          </w:tcPr>
          <w:p w:rsidR="003F1D37" w:rsidRPr="006D5B25" w:rsidRDefault="003F1D37" w:rsidP="003F1D37">
            <w:pPr>
              <w:jc w:val="center"/>
              <w:rPr>
                <w:rFonts w:ascii="Calibri" w:eastAsia="Calibri" w:hAnsi="Calibri"/>
                <w:sz w:val="22"/>
                <w:szCs w:val="22"/>
                <w:lang w:eastAsia="en-US"/>
              </w:rPr>
            </w:pPr>
            <w:r w:rsidRPr="006D5B25">
              <w:rPr>
                <w:rFonts w:ascii="Calibri" w:eastAsia="Calibri" w:hAnsi="Calibri"/>
                <w:sz w:val="22"/>
                <w:szCs w:val="22"/>
                <w:lang w:eastAsia="en-US"/>
              </w:rPr>
              <w:t>5</w:t>
            </w:r>
          </w:p>
        </w:tc>
        <w:tc>
          <w:tcPr>
            <w:tcW w:w="1652"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 </w:t>
            </w:r>
          </w:p>
        </w:tc>
      </w:tr>
      <w:tr w:rsidR="003F1D37" w:rsidRPr="006D5B25" w:rsidTr="00CE6C2C">
        <w:trPr>
          <w:trHeight w:val="615"/>
        </w:trPr>
        <w:tc>
          <w:tcPr>
            <w:tcW w:w="684"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77</w:t>
            </w:r>
          </w:p>
        </w:tc>
        <w:tc>
          <w:tcPr>
            <w:tcW w:w="5241" w:type="dxa"/>
            <w:shd w:val="clear" w:color="auto" w:fill="auto"/>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TINTA NA COR VERMELHA , PARA ALMOFADA DE CARIMBO DE BORRACHA, EM EMBALAGEM DE 40 ML, COM VALIDADE MÍNIMA DE 1 ANO</w:t>
            </w:r>
          </w:p>
        </w:tc>
        <w:tc>
          <w:tcPr>
            <w:tcW w:w="695"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UND</w:t>
            </w:r>
          </w:p>
        </w:tc>
        <w:tc>
          <w:tcPr>
            <w:tcW w:w="1475" w:type="dxa"/>
            <w:shd w:val="clear" w:color="auto" w:fill="auto"/>
            <w:noWrap/>
            <w:hideMark/>
          </w:tcPr>
          <w:p w:rsidR="003F1D37" w:rsidRPr="006D5B25" w:rsidRDefault="003F1D37" w:rsidP="003F1D37">
            <w:pPr>
              <w:jc w:val="center"/>
              <w:rPr>
                <w:rFonts w:ascii="Calibri" w:eastAsia="Calibri" w:hAnsi="Calibri"/>
                <w:sz w:val="22"/>
                <w:szCs w:val="22"/>
                <w:lang w:eastAsia="en-US"/>
              </w:rPr>
            </w:pPr>
            <w:r w:rsidRPr="006D5B25">
              <w:rPr>
                <w:rFonts w:ascii="Calibri" w:eastAsia="Calibri" w:hAnsi="Calibri"/>
                <w:sz w:val="22"/>
                <w:szCs w:val="22"/>
                <w:lang w:eastAsia="en-US"/>
              </w:rPr>
              <w:t>5</w:t>
            </w:r>
          </w:p>
        </w:tc>
        <w:tc>
          <w:tcPr>
            <w:tcW w:w="1652" w:type="dxa"/>
            <w:shd w:val="clear" w:color="auto" w:fill="auto"/>
            <w:noWrap/>
            <w:hideMark/>
          </w:tcPr>
          <w:p w:rsidR="003F1D37" w:rsidRPr="006D5B25" w:rsidRDefault="003F1D37" w:rsidP="003F1D37">
            <w:pPr>
              <w:rPr>
                <w:rFonts w:ascii="Calibri" w:eastAsia="Calibri" w:hAnsi="Calibri"/>
                <w:sz w:val="22"/>
                <w:szCs w:val="22"/>
                <w:lang w:eastAsia="en-US"/>
              </w:rPr>
            </w:pPr>
            <w:r w:rsidRPr="006D5B25">
              <w:rPr>
                <w:rFonts w:ascii="Calibri" w:eastAsia="Calibri" w:hAnsi="Calibri"/>
                <w:sz w:val="22"/>
                <w:szCs w:val="22"/>
                <w:lang w:eastAsia="en-US"/>
              </w:rPr>
              <w:t> </w:t>
            </w:r>
          </w:p>
        </w:tc>
      </w:tr>
      <w:tr w:rsidR="00CE6C2C" w:rsidRPr="006D5B25" w:rsidTr="00CE6C2C">
        <w:trPr>
          <w:trHeight w:val="615"/>
        </w:trPr>
        <w:tc>
          <w:tcPr>
            <w:tcW w:w="684" w:type="dxa"/>
            <w:tcBorders>
              <w:top w:val="single" w:sz="4" w:space="0" w:color="auto"/>
              <w:left w:val="single" w:sz="4" w:space="0" w:color="auto"/>
              <w:bottom w:val="single" w:sz="4" w:space="0" w:color="auto"/>
              <w:right w:val="single" w:sz="4" w:space="0" w:color="auto"/>
            </w:tcBorders>
            <w:shd w:val="clear" w:color="auto" w:fill="auto"/>
            <w:noWrap/>
            <w:hideMark/>
          </w:tcPr>
          <w:p w:rsidR="00CE6C2C" w:rsidRPr="006D5B25" w:rsidRDefault="00CE6C2C" w:rsidP="00EF5C9B">
            <w:pPr>
              <w:rPr>
                <w:rFonts w:ascii="Calibri" w:eastAsia="Calibri" w:hAnsi="Calibri"/>
                <w:sz w:val="22"/>
                <w:szCs w:val="22"/>
                <w:lang w:eastAsia="en-US"/>
              </w:rPr>
            </w:pPr>
            <w:r>
              <w:rPr>
                <w:rFonts w:ascii="Calibri" w:eastAsia="Calibri" w:hAnsi="Calibri"/>
                <w:sz w:val="22"/>
                <w:szCs w:val="22"/>
                <w:lang w:eastAsia="en-US"/>
              </w:rPr>
              <w:lastRenderedPageBreak/>
              <w:t>78</w:t>
            </w:r>
          </w:p>
        </w:tc>
        <w:tc>
          <w:tcPr>
            <w:tcW w:w="5241" w:type="dxa"/>
            <w:tcBorders>
              <w:top w:val="single" w:sz="4" w:space="0" w:color="auto"/>
              <w:left w:val="single" w:sz="4" w:space="0" w:color="auto"/>
              <w:bottom w:val="single" w:sz="4" w:space="0" w:color="auto"/>
              <w:right w:val="single" w:sz="4" w:space="0" w:color="auto"/>
            </w:tcBorders>
            <w:shd w:val="clear" w:color="auto" w:fill="auto"/>
            <w:hideMark/>
          </w:tcPr>
          <w:p w:rsidR="00CE6C2C" w:rsidRPr="006D5B25" w:rsidRDefault="00CE6C2C" w:rsidP="00EF5C9B">
            <w:pPr>
              <w:rPr>
                <w:rFonts w:ascii="Calibri" w:eastAsia="Calibri" w:hAnsi="Calibri"/>
                <w:sz w:val="22"/>
                <w:szCs w:val="22"/>
                <w:lang w:eastAsia="en-US"/>
              </w:rPr>
            </w:pPr>
            <w:r w:rsidRPr="006D5B25">
              <w:rPr>
                <w:rFonts w:ascii="Calibri" w:eastAsia="Calibri" w:hAnsi="Calibri"/>
                <w:sz w:val="22"/>
                <w:szCs w:val="22"/>
                <w:lang w:eastAsia="en-US"/>
              </w:rPr>
              <w:t xml:space="preserve">ETIQUETA LASER A4, AUTO ADESIVAS, </w:t>
            </w:r>
            <w:r>
              <w:rPr>
                <w:rFonts w:ascii="Calibri" w:eastAsia="Calibri" w:hAnsi="Calibri"/>
                <w:sz w:val="22"/>
                <w:szCs w:val="22"/>
                <w:lang w:eastAsia="en-US"/>
              </w:rPr>
              <w:t>210</w:t>
            </w:r>
            <w:r w:rsidRPr="006D5B25">
              <w:rPr>
                <w:rFonts w:ascii="Calibri" w:eastAsia="Calibri" w:hAnsi="Calibri"/>
                <w:sz w:val="22"/>
                <w:szCs w:val="22"/>
                <w:lang w:eastAsia="en-US"/>
              </w:rPr>
              <w:t xml:space="preserve"> mm X </w:t>
            </w:r>
            <w:r>
              <w:rPr>
                <w:rFonts w:ascii="Calibri" w:eastAsia="Calibri" w:hAnsi="Calibri"/>
                <w:sz w:val="22"/>
                <w:szCs w:val="22"/>
                <w:lang w:eastAsia="en-US"/>
              </w:rPr>
              <w:t>297</w:t>
            </w:r>
            <w:r w:rsidRPr="006D5B25">
              <w:rPr>
                <w:rFonts w:ascii="Calibri" w:eastAsia="Calibri" w:hAnsi="Calibri"/>
                <w:sz w:val="22"/>
                <w:szCs w:val="22"/>
                <w:lang w:eastAsia="en-US"/>
              </w:rPr>
              <w:t xml:space="preserve"> mm</w:t>
            </w:r>
          </w:p>
        </w:tc>
        <w:tc>
          <w:tcPr>
            <w:tcW w:w="695" w:type="dxa"/>
            <w:tcBorders>
              <w:top w:val="single" w:sz="4" w:space="0" w:color="auto"/>
              <w:left w:val="single" w:sz="4" w:space="0" w:color="auto"/>
              <w:bottom w:val="single" w:sz="4" w:space="0" w:color="auto"/>
              <w:right w:val="single" w:sz="4" w:space="0" w:color="auto"/>
            </w:tcBorders>
            <w:shd w:val="clear" w:color="auto" w:fill="auto"/>
            <w:noWrap/>
            <w:hideMark/>
          </w:tcPr>
          <w:p w:rsidR="00CE6C2C" w:rsidRPr="006D5B25" w:rsidRDefault="00CE6C2C" w:rsidP="00EF5C9B">
            <w:pPr>
              <w:rPr>
                <w:rFonts w:ascii="Calibri" w:eastAsia="Calibri" w:hAnsi="Calibri"/>
                <w:sz w:val="22"/>
                <w:szCs w:val="22"/>
                <w:lang w:eastAsia="en-US"/>
              </w:rPr>
            </w:pPr>
            <w:r w:rsidRPr="006D5B25">
              <w:rPr>
                <w:rFonts w:ascii="Calibri" w:eastAsia="Calibri" w:hAnsi="Calibri"/>
                <w:sz w:val="22"/>
                <w:szCs w:val="22"/>
                <w:lang w:eastAsia="en-US"/>
              </w:rPr>
              <w:t>ENV</w:t>
            </w:r>
          </w:p>
        </w:tc>
        <w:tc>
          <w:tcPr>
            <w:tcW w:w="1475" w:type="dxa"/>
            <w:tcBorders>
              <w:top w:val="single" w:sz="4" w:space="0" w:color="auto"/>
              <w:left w:val="single" w:sz="4" w:space="0" w:color="auto"/>
              <w:bottom w:val="single" w:sz="4" w:space="0" w:color="auto"/>
              <w:right w:val="single" w:sz="4" w:space="0" w:color="auto"/>
            </w:tcBorders>
            <w:shd w:val="clear" w:color="auto" w:fill="auto"/>
            <w:noWrap/>
            <w:hideMark/>
          </w:tcPr>
          <w:p w:rsidR="00CE6C2C" w:rsidRPr="006D5B25" w:rsidRDefault="00CE6C2C" w:rsidP="00EF5C9B">
            <w:pPr>
              <w:jc w:val="center"/>
              <w:rPr>
                <w:rFonts w:ascii="Calibri" w:eastAsia="Calibri" w:hAnsi="Calibri"/>
                <w:sz w:val="22"/>
                <w:szCs w:val="22"/>
                <w:lang w:eastAsia="en-US"/>
              </w:rPr>
            </w:pPr>
            <w:r>
              <w:rPr>
                <w:rFonts w:ascii="Calibri" w:eastAsia="Calibri" w:hAnsi="Calibri"/>
                <w:sz w:val="22"/>
                <w:szCs w:val="22"/>
                <w:lang w:eastAsia="en-US"/>
              </w:rPr>
              <w:t>50</w:t>
            </w:r>
          </w:p>
        </w:tc>
        <w:tc>
          <w:tcPr>
            <w:tcW w:w="1652" w:type="dxa"/>
            <w:tcBorders>
              <w:top w:val="single" w:sz="4" w:space="0" w:color="auto"/>
              <w:left w:val="single" w:sz="4" w:space="0" w:color="auto"/>
              <w:bottom w:val="single" w:sz="4" w:space="0" w:color="auto"/>
              <w:right w:val="single" w:sz="4" w:space="0" w:color="auto"/>
            </w:tcBorders>
            <w:shd w:val="clear" w:color="auto" w:fill="auto"/>
            <w:noWrap/>
            <w:hideMark/>
          </w:tcPr>
          <w:p w:rsidR="00CE6C2C" w:rsidRPr="006D5B25" w:rsidRDefault="00CE6C2C" w:rsidP="00EF5C9B">
            <w:pPr>
              <w:rPr>
                <w:rFonts w:ascii="Calibri" w:eastAsia="Calibri" w:hAnsi="Calibri"/>
                <w:sz w:val="22"/>
                <w:szCs w:val="22"/>
                <w:lang w:eastAsia="en-US"/>
              </w:rPr>
            </w:pPr>
          </w:p>
        </w:tc>
      </w:tr>
      <w:tr w:rsidR="00CE6C2C" w:rsidRPr="006D5B25" w:rsidTr="00CE6C2C">
        <w:trPr>
          <w:trHeight w:val="615"/>
        </w:trPr>
        <w:tc>
          <w:tcPr>
            <w:tcW w:w="684" w:type="dxa"/>
            <w:tcBorders>
              <w:top w:val="single" w:sz="4" w:space="0" w:color="auto"/>
              <w:left w:val="single" w:sz="4" w:space="0" w:color="auto"/>
              <w:bottom w:val="single" w:sz="4" w:space="0" w:color="auto"/>
              <w:right w:val="single" w:sz="4" w:space="0" w:color="auto"/>
            </w:tcBorders>
            <w:shd w:val="clear" w:color="auto" w:fill="auto"/>
            <w:noWrap/>
            <w:hideMark/>
          </w:tcPr>
          <w:p w:rsidR="00CE6C2C" w:rsidRDefault="00CE6C2C" w:rsidP="00EF5C9B">
            <w:pPr>
              <w:rPr>
                <w:rFonts w:ascii="Calibri" w:eastAsia="Calibri" w:hAnsi="Calibri"/>
                <w:sz w:val="22"/>
                <w:szCs w:val="22"/>
                <w:lang w:eastAsia="en-US"/>
              </w:rPr>
            </w:pPr>
            <w:r>
              <w:rPr>
                <w:rFonts w:ascii="Calibri" w:eastAsia="Calibri" w:hAnsi="Calibri"/>
                <w:sz w:val="22"/>
                <w:szCs w:val="22"/>
                <w:lang w:eastAsia="en-US"/>
              </w:rPr>
              <w:t>79</w:t>
            </w:r>
          </w:p>
        </w:tc>
        <w:tc>
          <w:tcPr>
            <w:tcW w:w="5241" w:type="dxa"/>
            <w:tcBorders>
              <w:top w:val="single" w:sz="4" w:space="0" w:color="auto"/>
              <w:left w:val="single" w:sz="4" w:space="0" w:color="auto"/>
              <w:bottom w:val="single" w:sz="4" w:space="0" w:color="auto"/>
              <w:right w:val="single" w:sz="4" w:space="0" w:color="auto"/>
            </w:tcBorders>
            <w:shd w:val="clear" w:color="auto" w:fill="auto"/>
            <w:hideMark/>
          </w:tcPr>
          <w:p w:rsidR="00CE6C2C" w:rsidRPr="006D5B25" w:rsidRDefault="00CE6C2C" w:rsidP="00EF5C9B">
            <w:pPr>
              <w:rPr>
                <w:rFonts w:ascii="Calibri" w:eastAsia="Calibri" w:hAnsi="Calibri"/>
                <w:sz w:val="22"/>
                <w:szCs w:val="22"/>
                <w:lang w:eastAsia="en-US"/>
              </w:rPr>
            </w:pPr>
            <w:r>
              <w:rPr>
                <w:rFonts w:ascii="Calibri" w:eastAsia="Calibri" w:hAnsi="Calibri"/>
                <w:sz w:val="22"/>
                <w:szCs w:val="22"/>
                <w:lang w:eastAsia="en-US"/>
              </w:rPr>
              <w:t>GRAMPO TRILHO PLÁTICO “CLICK TELOS OU SIMILAR”</w:t>
            </w:r>
          </w:p>
        </w:tc>
        <w:tc>
          <w:tcPr>
            <w:tcW w:w="695" w:type="dxa"/>
            <w:tcBorders>
              <w:top w:val="single" w:sz="4" w:space="0" w:color="auto"/>
              <w:left w:val="single" w:sz="4" w:space="0" w:color="auto"/>
              <w:bottom w:val="single" w:sz="4" w:space="0" w:color="auto"/>
              <w:right w:val="single" w:sz="4" w:space="0" w:color="auto"/>
            </w:tcBorders>
            <w:shd w:val="clear" w:color="auto" w:fill="auto"/>
            <w:noWrap/>
            <w:hideMark/>
          </w:tcPr>
          <w:p w:rsidR="00CE6C2C" w:rsidRPr="006D5B25" w:rsidRDefault="00CE6C2C" w:rsidP="00EF5C9B">
            <w:pPr>
              <w:rPr>
                <w:rFonts w:ascii="Calibri" w:eastAsia="Calibri" w:hAnsi="Calibri"/>
                <w:sz w:val="22"/>
                <w:szCs w:val="22"/>
                <w:lang w:eastAsia="en-US"/>
              </w:rPr>
            </w:pPr>
            <w:r>
              <w:rPr>
                <w:rFonts w:ascii="Calibri" w:eastAsia="Calibri" w:hAnsi="Calibri"/>
                <w:sz w:val="22"/>
                <w:szCs w:val="22"/>
                <w:lang w:eastAsia="en-US"/>
              </w:rPr>
              <w:t>CX</w:t>
            </w:r>
          </w:p>
        </w:tc>
        <w:tc>
          <w:tcPr>
            <w:tcW w:w="1475" w:type="dxa"/>
            <w:tcBorders>
              <w:top w:val="single" w:sz="4" w:space="0" w:color="auto"/>
              <w:left w:val="single" w:sz="4" w:space="0" w:color="auto"/>
              <w:bottom w:val="single" w:sz="4" w:space="0" w:color="auto"/>
              <w:right w:val="single" w:sz="4" w:space="0" w:color="auto"/>
            </w:tcBorders>
            <w:shd w:val="clear" w:color="auto" w:fill="auto"/>
            <w:noWrap/>
            <w:hideMark/>
          </w:tcPr>
          <w:p w:rsidR="00CE6C2C" w:rsidRDefault="00CE6C2C" w:rsidP="00EF5C9B">
            <w:pPr>
              <w:jc w:val="center"/>
              <w:rPr>
                <w:rFonts w:ascii="Calibri" w:eastAsia="Calibri" w:hAnsi="Calibri"/>
                <w:sz w:val="22"/>
                <w:szCs w:val="22"/>
                <w:lang w:eastAsia="en-US"/>
              </w:rPr>
            </w:pPr>
            <w:r>
              <w:rPr>
                <w:rFonts w:ascii="Calibri" w:eastAsia="Calibri" w:hAnsi="Calibri"/>
                <w:sz w:val="22"/>
                <w:szCs w:val="22"/>
                <w:lang w:eastAsia="en-US"/>
              </w:rPr>
              <w:t>100</w:t>
            </w:r>
          </w:p>
        </w:tc>
        <w:tc>
          <w:tcPr>
            <w:tcW w:w="1652" w:type="dxa"/>
            <w:tcBorders>
              <w:top w:val="single" w:sz="4" w:space="0" w:color="auto"/>
              <w:left w:val="single" w:sz="4" w:space="0" w:color="auto"/>
              <w:bottom w:val="single" w:sz="4" w:space="0" w:color="auto"/>
              <w:right w:val="single" w:sz="4" w:space="0" w:color="auto"/>
            </w:tcBorders>
            <w:shd w:val="clear" w:color="auto" w:fill="auto"/>
            <w:noWrap/>
            <w:hideMark/>
          </w:tcPr>
          <w:p w:rsidR="00CE6C2C" w:rsidRPr="006D5B25" w:rsidRDefault="00CE6C2C" w:rsidP="00EF5C9B">
            <w:pPr>
              <w:rPr>
                <w:rFonts w:ascii="Calibri" w:eastAsia="Calibri" w:hAnsi="Calibri"/>
                <w:sz w:val="22"/>
                <w:szCs w:val="22"/>
                <w:lang w:eastAsia="en-US"/>
              </w:rPr>
            </w:pPr>
          </w:p>
        </w:tc>
      </w:tr>
    </w:tbl>
    <w:p w:rsidR="003F1D37" w:rsidRDefault="003F1D37" w:rsidP="006A632D">
      <w:pPr>
        <w:spacing w:after="200" w:line="276" w:lineRule="auto"/>
        <w:rPr>
          <w:rFonts w:ascii="Calibri" w:eastAsia="Calibri" w:hAnsi="Calibri"/>
          <w:sz w:val="22"/>
          <w:szCs w:val="22"/>
          <w:lang w:eastAsia="en-US"/>
        </w:rPr>
      </w:pPr>
    </w:p>
    <w:p w:rsidR="00CE6C2C" w:rsidRDefault="00CE6C2C" w:rsidP="006A632D">
      <w:pPr>
        <w:spacing w:after="200" w:line="276" w:lineRule="auto"/>
        <w:rPr>
          <w:rFonts w:ascii="Calibri" w:eastAsia="Calibri" w:hAnsi="Calibri"/>
          <w:sz w:val="22"/>
          <w:szCs w:val="22"/>
          <w:lang w:eastAsia="en-US"/>
        </w:rPr>
      </w:pPr>
    </w:p>
    <w:p w:rsidR="00CE6C2C" w:rsidRDefault="00CE6C2C" w:rsidP="006A632D">
      <w:pPr>
        <w:spacing w:after="200" w:line="276" w:lineRule="auto"/>
        <w:rPr>
          <w:rFonts w:ascii="Calibri" w:eastAsia="Calibri" w:hAnsi="Calibri"/>
          <w:sz w:val="22"/>
          <w:szCs w:val="22"/>
          <w:lang w:eastAsia="en-US"/>
        </w:rPr>
      </w:pPr>
    </w:p>
    <w:p w:rsidR="00B61250" w:rsidRDefault="00B61250" w:rsidP="006A632D">
      <w:pPr>
        <w:spacing w:after="200" w:line="276" w:lineRule="auto"/>
        <w:rPr>
          <w:rFonts w:ascii="Calibri" w:eastAsia="Calibri" w:hAnsi="Calibri"/>
          <w:sz w:val="22"/>
          <w:szCs w:val="22"/>
          <w:lang w:eastAsia="en-US"/>
        </w:rPr>
      </w:pPr>
    </w:p>
    <w:p w:rsidR="00B61250" w:rsidRDefault="00B61250" w:rsidP="006A632D">
      <w:pPr>
        <w:spacing w:after="200" w:line="276" w:lineRule="auto"/>
        <w:rPr>
          <w:rFonts w:ascii="Calibri" w:eastAsia="Calibri" w:hAnsi="Calibri"/>
          <w:sz w:val="22"/>
          <w:szCs w:val="22"/>
          <w:lang w:eastAsia="en-US"/>
        </w:rPr>
      </w:pPr>
    </w:p>
    <w:p w:rsidR="00B61250" w:rsidRDefault="00B61250" w:rsidP="006A632D">
      <w:pPr>
        <w:spacing w:after="200" w:line="276" w:lineRule="auto"/>
        <w:rPr>
          <w:rFonts w:ascii="Calibri" w:eastAsia="Calibri" w:hAnsi="Calibri"/>
          <w:sz w:val="22"/>
          <w:szCs w:val="22"/>
          <w:lang w:eastAsia="en-US"/>
        </w:rPr>
      </w:pPr>
    </w:p>
    <w:p w:rsidR="00B61250" w:rsidRDefault="00B61250" w:rsidP="006A632D">
      <w:pPr>
        <w:spacing w:after="200" w:line="276" w:lineRule="auto"/>
        <w:rPr>
          <w:rFonts w:ascii="Calibri" w:eastAsia="Calibri" w:hAnsi="Calibri"/>
          <w:sz w:val="22"/>
          <w:szCs w:val="22"/>
          <w:lang w:eastAsia="en-US"/>
        </w:rPr>
      </w:pPr>
    </w:p>
    <w:p w:rsidR="00B61250" w:rsidRDefault="00B61250" w:rsidP="006A632D">
      <w:pPr>
        <w:spacing w:after="200" w:line="276" w:lineRule="auto"/>
        <w:rPr>
          <w:rFonts w:ascii="Calibri" w:eastAsia="Calibri" w:hAnsi="Calibri"/>
          <w:sz w:val="22"/>
          <w:szCs w:val="22"/>
          <w:lang w:eastAsia="en-US"/>
        </w:rPr>
      </w:pPr>
    </w:p>
    <w:p w:rsidR="00B61250" w:rsidRDefault="00B61250" w:rsidP="006A632D">
      <w:pPr>
        <w:spacing w:after="200" w:line="276" w:lineRule="auto"/>
        <w:rPr>
          <w:rFonts w:ascii="Calibri" w:eastAsia="Calibri" w:hAnsi="Calibri"/>
          <w:sz w:val="22"/>
          <w:szCs w:val="22"/>
          <w:lang w:eastAsia="en-US"/>
        </w:rPr>
      </w:pPr>
    </w:p>
    <w:p w:rsidR="00B61250" w:rsidRDefault="00B61250" w:rsidP="006A632D">
      <w:pPr>
        <w:spacing w:after="200" w:line="276" w:lineRule="auto"/>
        <w:rPr>
          <w:rFonts w:ascii="Calibri" w:eastAsia="Calibri" w:hAnsi="Calibri"/>
          <w:sz w:val="22"/>
          <w:szCs w:val="22"/>
          <w:lang w:eastAsia="en-US"/>
        </w:rPr>
      </w:pPr>
    </w:p>
    <w:p w:rsidR="00B61250" w:rsidRDefault="00B61250" w:rsidP="006A632D">
      <w:pPr>
        <w:spacing w:after="200" w:line="276" w:lineRule="auto"/>
        <w:rPr>
          <w:rFonts w:ascii="Calibri" w:eastAsia="Calibri" w:hAnsi="Calibri"/>
          <w:sz w:val="22"/>
          <w:szCs w:val="22"/>
          <w:lang w:eastAsia="en-US"/>
        </w:rPr>
      </w:pPr>
    </w:p>
    <w:p w:rsidR="00B61250" w:rsidRDefault="00B61250" w:rsidP="006A632D">
      <w:pPr>
        <w:spacing w:after="200" w:line="276" w:lineRule="auto"/>
        <w:rPr>
          <w:rFonts w:ascii="Calibri" w:eastAsia="Calibri" w:hAnsi="Calibri"/>
          <w:sz w:val="22"/>
          <w:szCs w:val="22"/>
          <w:lang w:eastAsia="en-US"/>
        </w:rPr>
      </w:pPr>
    </w:p>
    <w:p w:rsidR="00B61250" w:rsidRDefault="00B61250" w:rsidP="006A632D">
      <w:pPr>
        <w:spacing w:after="200" w:line="276" w:lineRule="auto"/>
        <w:rPr>
          <w:rFonts w:ascii="Calibri" w:eastAsia="Calibri" w:hAnsi="Calibri"/>
          <w:sz w:val="22"/>
          <w:szCs w:val="22"/>
          <w:lang w:eastAsia="en-US"/>
        </w:rPr>
      </w:pPr>
    </w:p>
    <w:p w:rsidR="00B61250" w:rsidRDefault="00B61250" w:rsidP="006A632D">
      <w:pPr>
        <w:spacing w:after="200" w:line="276" w:lineRule="auto"/>
        <w:rPr>
          <w:rFonts w:ascii="Calibri" w:eastAsia="Calibri" w:hAnsi="Calibri"/>
          <w:sz w:val="22"/>
          <w:szCs w:val="22"/>
          <w:lang w:eastAsia="en-US"/>
        </w:rPr>
      </w:pPr>
    </w:p>
    <w:p w:rsidR="00B61250" w:rsidRDefault="00B61250" w:rsidP="006A632D">
      <w:pPr>
        <w:spacing w:after="200" w:line="276" w:lineRule="auto"/>
        <w:rPr>
          <w:rFonts w:ascii="Calibri" w:eastAsia="Calibri" w:hAnsi="Calibri"/>
          <w:sz w:val="22"/>
          <w:szCs w:val="22"/>
          <w:lang w:eastAsia="en-US"/>
        </w:rPr>
      </w:pPr>
    </w:p>
    <w:p w:rsidR="00B61250" w:rsidRDefault="00B61250" w:rsidP="006A632D">
      <w:pPr>
        <w:spacing w:after="200" w:line="276" w:lineRule="auto"/>
        <w:rPr>
          <w:rFonts w:ascii="Calibri" w:eastAsia="Calibri" w:hAnsi="Calibri"/>
          <w:sz w:val="22"/>
          <w:szCs w:val="22"/>
          <w:lang w:eastAsia="en-US"/>
        </w:rPr>
      </w:pPr>
    </w:p>
    <w:p w:rsidR="00B61250" w:rsidRPr="006A632D" w:rsidRDefault="00B61250" w:rsidP="006A632D">
      <w:pPr>
        <w:spacing w:after="200" w:line="276" w:lineRule="auto"/>
        <w:rPr>
          <w:rFonts w:ascii="Calibri" w:eastAsia="Calibri" w:hAnsi="Calibri"/>
          <w:sz w:val="22"/>
          <w:szCs w:val="22"/>
          <w:lang w:eastAsia="en-US"/>
        </w:rPr>
      </w:pPr>
    </w:p>
    <w:p w:rsidR="003A27A8" w:rsidRDefault="003A27A8" w:rsidP="00363CDC">
      <w:pPr>
        <w:spacing w:before="120" w:after="120" w:line="360" w:lineRule="auto"/>
        <w:ind w:firstLine="708"/>
        <w:jc w:val="both"/>
        <w:rPr>
          <w:rFonts w:ascii="Arial Narrow" w:hAnsi="Arial Narrow"/>
          <w:b/>
          <w:sz w:val="28"/>
          <w:szCs w:val="28"/>
        </w:rPr>
      </w:pPr>
    </w:p>
    <w:p w:rsidR="006B1488" w:rsidRDefault="006A632D" w:rsidP="0005394F">
      <w:pPr>
        <w:pStyle w:val="Lista3"/>
        <w:spacing w:after="120" w:line="360" w:lineRule="auto"/>
        <w:ind w:left="0" w:firstLine="0"/>
        <w:jc w:val="both"/>
        <w:rPr>
          <w:sz w:val="24"/>
        </w:rPr>
      </w:pPr>
      <w:r>
        <w:rPr>
          <w:rFonts w:ascii="Arial Narrow" w:hAnsi="Arial Narrow"/>
          <w:sz w:val="28"/>
          <w:szCs w:val="28"/>
        </w:rPr>
        <w:t xml:space="preserve"> </w:t>
      </w:r>
    </w:p>
    <w:p w:rsidR="00363CDC" w:rsidRDefault="00363CDC" w:rsidP="00363CDC">
      <w:pPr>
        <w:pStyle w:val="WW-Padro"/>
        <w:pBdr>
          <w:top w:val="single" w:sz="4" w:space="1" w:color="000000"/>
          <w:left w:val="single" w:sz="4" w:space="4" w:color="000000"/>
          <w:bottom w:val="single" w:sz="4" w:space="1" w:color="000000"/>
          <w:right w:val="single" w:sz="4" w:space="4" w:color="000000"/>
        </w:pBdr>
        <w:shd w:val="clear" w:color="auto" w:fill="DFDFDF"/>
        <w:spacing w:line="360" w:lineRule="auto"/>
        <w:contextualSpacing/>
        <w:jc w:val="center"/>
        <w:rPr>
          <w:rFonts w:ascii="Arial Narrow" w:hAnsi="Arial Narrow"/>
          <w:sz w:val="24"/>
          <w:szCs w:val="24"/>
        </w:rPr>
      </w:pPr>
      <w:r w:rsidRPr="007911EC">
        <w:rPr>
          <w:rFonts w:ascii="Arial Narrow" w:hAnsi="Arial Narrow"/>
          <w:sz w:val="24"/>
          <w:szCs w:val="24"/>
        </w:rPr>
        <w:lastRenderedPageBreak/>
        <w:t xml:space="preserve">— </w:t>
      </w:r>
      <w:r w:rsidRPr="007911EC">
        <w:rPr>
          <w:rFonts w:ascii="Arial Narrow" w:hAnsi="Arial Narrow"/>
          <w:b/>
          <w:sz w:val="24"/>
          <w:szCs w:val="24"/>
        </w:rPr>
        <w:t xml:space="preserve">ANEXO </w:t>
      </w:r>
      <w:r>
        <w:rPr>
          <w:rFonts w:ascii="Arial Narrow" w:hAnsi="Arial Narrow"/>
          <w:b/>
          <w:sz w:val="24"/>
          <w:szCs w:val="24"/>
        </w:rPr>
        <w:t>IV</w:t>
      </w:r>
      <w:r w:rsidRPr="007911EC">
        <w:rPr>
          <w:rFonts w:ascii="Arial Narrow" w:hAnsi="Arial Narrow"/>
          <w:b/>
          <w:sz w:val="24"/>
          <w:szCs w:val="24"/>
        </w:rPr>
        <w:t xml:space="preserve"> </w:t>
      </w:r>
      <w:r w:rsidRPr="007911EC">
        <w:rPr>
          <w:rFonts w:ascii="Arial Narrow" w:hAnsi="Arial Narrow"/>
          <w:sz w:val="24"/>
          <w:szCs w:val="24"/>
        </w:rPr>
        <w:t>—</w:t>
      </w:r>
    </w:p>
    <w:p w:rsidR="00363CDC" w:rsidRPr="00363CDC" w:rsidRDefault="00363CDC" w:rsidP="00363CDC">
      <w:pPr>
        <w:pStyle w:val="WW-Padro"/>
        <w:pBdr>
          <w:top w:val="single" w:sz="4" w:space="1" w:color="000000"/>
          <w:left w:val="single" w:sz="4" w:space="4" w:color="000000"/>
          <w:bottom w:val="single" w:sz="4" w:space="1" w:color="000000"/>
          <w:right w:val="single" w:sz="4" w:space="4" w:color="000000"/>
        </w:pBdr>
        <w:shd w:val="clear" w:color="auto" w:fill="DFDFDF"/>
        <w:spacing w:line="360" w:lineRule="auto"/>
        <w:contextualSpacing/>
        <w:jc w:val="center"/>
        <w:rPr>
          <w:rFonts w:ascii="Arial Narrow" w:hAnsi="Arial Narrow"/>
          <w:b/>
          <w:sz w:val="24"/>
          <w:szCs w:val="24"/>
        </w:rPr>
      </w:pPr>
      <w:r w:rsidRPr="00363CDC">
        <w:rPr>
          <w:rFonts w:ascii="Arial Narrow" w:hAnsi="Arial Narrow"/>
          <w:b/>
          <w:sz w:val="24"/>
          <w:szCs w:val="24"/>
        </w:rPr>
        <w:t>MINUTA DE CONTRATO</w:t>
      </w:r>
    </w:p>
    <w:p w:rsidR="00245859" w:rsidRPr="00363CDC" w:rsidRDefault="00245859" w:rsidP="00BE76EB">
      <w:pPr>
        <w:spacing w:line="360" w:lineRule="auto"/>
        <w:jc w:val="both"/>
        <w:rPr>
          <w:rFonts w:ascii="Arial Narrow" w:hAnsi="Arial Narrow"/>
          <w:b/>
          <w:color w:val="FF0000"/>
          <w:sz w:val="24"/>
          <w:szCs w:val="24"/>
          <w:u w:val="single"/>
        </w:rPr>
      </w:pPr>
    </w:p>
    <w:p w:rsidR="00245859" w:rsidRDefault="00A37F47" w:rsidP="001A3C73">
      <w:pPr>
        <w:spacing w:before="120" w:after="120" w:line="360" w:lineRule="auto"/>
        <w:ind w:firstLine="1134"/>
        <w:jc w:val="both"/>
        <w:rPr>
          <w:rFonts w:ascii="Arial Narrow" w:hAnsi="Arial Narrow"/>
          <w:sz w:val="24"/>
          <w:szCs w:val="24"/>
        </w:rPr>
      </w:pPr>
      <w:r w:rsidRPr="001A3C73">
        <w:rPr>
          <w:rFonts w:ascii="Arial Narrow" w:hAnsi="Arial Narrow"/>
          <w:b/>
          <w:sz w:val="24"/>
          <w:szCs w:val="24"/>
        </w:rPr>
        <w:t>CONSELHO DE ARQUITETURA E URBANISMO DO ESTADO DO RIO GRANDE DO SUL – CAU/RS</w:t>
      </w:r>
      <w:r w:rsidRPr="001A3C73">
        <w:rPr>
          <w:rFonts w:ascii="Arial Narrow" w:hAnsi="Arial Narrow"/>
          <w:sz w:val="24"/>
          <w:szCs w:val="24"/>
        </w:rPr>
        <w:t>, serviço público federal, orgão de fiscalização profissional regido pela Lei nº 12.378/10, inscrito no CNPJ/MF sob o nº</w:t>
      </w:r>
      <w:r w:rsidR="009B40A2">
        <w:rPr>
          <w:rFonts w:ascii="Arial Narrow" w:hAnsi="Arial Narrow"/>
          <w:sz w:val="24"/>
          <w:szCs w:val="24"/>
        </w:rPr>
        <w:t xml:space="preserve"> </w:t>
      </w:r>
      <w:r w:rsidRPr="001A3C73">
        <w:rPr>
          <w:rFonts w:ascii="Arial Narrow" w:hAnsi="Arial Narrow"/>
          <w:sz w:val="24"/>
          <w:szCs w:val="24"/>
        </w:rPr>
        <w:t>14</w:t>
      </w:r>
      <w:r w:rsidR="009B40A2">
        <w:rPr>
          <w:rFonts w:ascii="Arial Narrow" w:hAnsi="Arial Narrow"/>
          <w:sz w:val="24"/>
          <w:szCs w:val="24"/>
        </w:rPr>
        <w:t>.</w:t>
      </w:r>
      <w:r w:rsidRPr="001A3C73">
        <w:rPr>
          <w:rFonts w:ascii="Arial Narrow" w:hAnsi="Arial Narrow"/>
          <w:sz w:val="24"/>
          <w:szCs w:val="24"/>
        </w:rPr>
        <w:t>840</w:t>
      </w:r>
      <w:r w:rsidR="009B40A2">
        <w:rPr>
          <w:rFonts w:ascii="Arial Narrow" w:hAnsi="Arial Narrow"/>
          <w:sz w:val="24"/>
          <w:szCs w:val="24"/>
        </w:rPr>
        <w:t>.</w:t>
      </w:r>
      <w:r w:rsidRPr="001A3C73">
        <w:rPr>
          <w:rFonts w:ascii="Arial Narrow" w:hAnsi="Arial Narrow"/>
          <w:sz w:val="24"/>
          <w:szCs w:val="24"/>
        </w:rPr>
        <w:t>270/0001-15, com sede na Travessa Engenheiro Acylino de Carvalho, nº</w:t>
      </w:r>
      <w:r w:rsidR="009B40A2">
        <w:rPr>
          <w:rFonts w:ascii="Arial Narrow" w:hAnsi="Arial Narrow"/>
          <w:sz w:val="24"/>
          <w:szCs w:val="24"/>
        </w:rPr>
        <w:t xml:space="preserve"> </w:t>
      </w:r>
      <w:r w:rsidRPr="001A3C73">
        <w:rPr>
          <w:rFonts w:ascii="Arial Narrow" w:hAnsi="Arial Narrow"/>
          <w:sz w:val="24"/>
          <w:szCs w:val="24"/>
        </w:rPr>
        <w:t>33,</w:t>
      </w:r>
      <w:r w:rsidR="009B40A2">
        <w:rPr>
          <w:rFonts w:ascii="Arial Narrow" w:hAnsi="Arial Narrow"/>
          <w:sz w:val="24"/>
          <w:szCs w:val="24"/>
        </w:rPr>
        <w:t xml:space="preserve"> 5º andar</w:t>
      </w:r>
      <w:r w:rsidR="00245859" w:rsidRPr="006B1488">
        <w:rPr>
          <w:rFonts w:ascii="Arial Narrow" w:hAnsi="Arial Narrow"/>
          <w:sz w:val="24"/>
          <w:szCs w:val="24"/>
        </w:rPr>
        <w:t xml:space="preserve">, </w:t>
      </w:r>
      <w:r w:rsidR="00245859" w:rsidRPr="001A3C73">
        <w:rPr>
          <w:rFonts w:ascii="Arial Narrow" w:hAnsi="Arial Narrow"/>
          <w:sz w:val="24"/>
          <w:szCs w:val="24"/>
        </w:rPr>
        <w:t>doravante denominado CONTRATAN</w:t>
      </w:r>
      <w:r w:rsidR="00245859" w:rsidRPr="00E943B8">
        <w:rPr>
          <w:rFonts w:ascii="Arial Narrow" w:hAnsi="Arial Narrow"/>
          <w:sz w:val="24"/>
          <w:szCs w:val="24"/>
        </w:rPr>
        <w:t xml:space="preserve">TE, neste ato representado por seu Presidente, </w:t>
      </w:r>
      <w:r w:rsidR="009B40A2">
        <w:rPr>
          <w:rFonts w:ascii="Arial Narrow" w:hAnsi="Arial Narrow"/>
          <w:sz w:val="24"/>
          <w:szCs w:val="24"/>
        </w:rPr>
        <w:t>Sr.</w:t>
      </w:r>
      <w:r w:rsidR="00E943B8" w:rsidRPr="00E943B8">
        <w:rPr>
          <w:rFonts w:ascii="Arial Narrow" w:hAnsi="Arial Narrow"/>
          <w:b/>
          <w:sz w:val="24"/>
          <w:szCs w:val="24"/>
        </w:rPr>
        <w:t xml:space="preserve"> Roberto Py Gomes da Silveira</w:t>
      </w:r>
      <w:r w:rsidR="00245859" w:rsidRPr="00E943B8">
        <w:rPr>
          <w:rFonts w:ascii="Arial Narrow" w:hAnsi="Arial Narrow"/>
          <w:sz w:val="24"/>
          <w:szCs w:val="24"/>
        </w:rPr>
        <w:t>, e a empresa ________________, inscrita no CNPJ sob n°_________, doravante denominada CONTRATADA, neste ato representada por</w:t>
      </w:r>
      <w:r w:rsidR="00E943B8" w:rsidRPr="00E943B8">
        <w:rPr>
          <w:rFonts w:ascii="Arial Narrow" w:hAnsi="Arial Narrow"/>
          <w:sz w:val="24"/>
          <w:szCs w:val="24"/>
        </w:rPr>
        <w:t>_______________________</w:t>
      </w:r>
      <w:r w:rsidR="00245859" w:rsidRPr="00E943B8">
        <w:rPr>
          <w:rFonts w:ascii="Arial Narrow" w:hAnsi="Arial Narrow"/>
          <w:sz w:val="24"/>
          <w:szCs w:val="24"/>
        </w:rPr>
        <w:t>,  resolvem celebrar o presente contrato, em conformidade com</w:t>
      </w:r>
      <w:r w:rsidR="00E943B8" w:rsidRPr="00E943B8">
        <w:rPr>
          <w:rFonts w:ascii="Arial Narrow" w:hAnsi="Arial Narrow"/>
          <w:sz w:val="24"/>
          <w:szCs w:val="24"/>
        </w:rPr>
        <w:t xml:space="preserve"> as disposições </w:t>
      </w:r>
      <w:r w:rsidR="00245859" w:rsidRPr="00E943B8">
        <w:rPr>
          <w:rFonts w:ascii="Arial Narrow" w:hAnsi="Arial Narrow"/>
          <w:sz w:val="24"/>
          <w:szCs w:val="24"/>
        </w:rPr>
        <w:t xml:space="preserve"> </w:t>
      </w:r>
      <w:r w:rsidR="00E943B8" w:rsidRPr="00E943B8">
        <w:rPr>
          <w:rFonts w:ascii="Arial Narrow" w:hAnsi="Arial Narrow"/>
          <w:sz w:val="24"/>
          <w:szCs w:val="24"/>
        </w:rPr>
        <w:t>d</w:t>
      </w:r>
      <w:r w:rsidR="00245859" w:rsidRPr="00E943B8">
        <w:rPr>
          <w:rFonts w:ascii="Arial Narrow" w:hAnsi="Arial Narrow"/>
          <w:sz w:val="24"/>
          <w:szCs w:val="24"/>
        </w:rPr>
        <w:t>a Lei n° 8.</w:t>
      </w:r>
      <w:r w:rsidR="00245859" w:rsidRPr="00BE76EB">
        <w:rPr>
          <w:rFonts w:ascii="Arial Narrow" w:hAnsi="Arial Narrow"/>
          <w:sz w:val="24"/>
          <w:szCs w:val="24"/>
        </w:rPr>
        <w:t>666/93</w:t>
      </w:r>
      <w:r w:rsidR="00E943B8" w:rsidRPr="00BE76EB">
        <w:rPr>
          <w:rFonts w:ascii="Arial Narrow" w:hAnsi="Arial Narrow"/>
          <w:sz w:val="24"/>
          <w:szCs w:val="24"/>
        </w:rPr>
        <w:t xml:space="preserve"> consolidadas</w:t>
      </w:r>
      <w:r w:rsidR="00245859" w:rsidRPr="00BE76EB">
        <w:rPr>
          <w:rFonts w:ascii="Arial Narrow" w:hAnsi="Arial Narrow"/>
          <w:sz w:val="24"/>
          <w:szCs w:val="24"/>
        </w:rPr>
        <w:t>,</w:t>
      </w:r>
      <w:r w:rsidR="00E943B8" w:rsidRPr="00BE76EB">
        <w:rPr>
          <w:rFonts w:ascii="Arial Narrow" w:hAnsi="Arial Narrow"/>
          <w:sz w:val="24"/>
          <w:szCs w:val="24"/>
        </w:rPr>
        <w:t xml:space="preserve"> </w:t>
      </w:r>
      <w:r w:rsidR="00245859" w:rsidRPr="00BE76EB">
        <w:rPr>
          <w:rFonts w:ascii="Arial Narrow" w:hAnsi="Arial Narrow"/>
          <w:sz w:val="24"/>
          <w:szCs w:val="24"/>
        </w:rPr>
        <w:t xml:space="preserve"> </w:t>
      </w:r>
      <w:r w:rsidR="00E943B8" w:rsidRPr="00BE76EB">
        <w:rPr>
          <w:rFonts w:ascii="Arial Narrow" w:hAnsi="Arial Narrow"/>
          <w:sz w:val="24"/>
          <w:szCs w:val="24"/>
        </w:rPr>
        <w:t xml:space="preserve">com fundamentos no que </w:t>
      </w:r>
      <w:r w:rsidR="00245859" w:rsidRPr="00BE76EB">
        <w:rPr>
          <w:rFonts w:ascii="Arial Narrow" w:hAnsi="Arial Narrow"/>
          <w:sz w:val="24"/>
          <w:szCs w:val="24"/>
        </w:rPr>
        <w:t xml:space="preserve">previa o edital da </w:t>
      </w:r>
      <w:r w:rsidR="002B6DD3" w:rsidRPr="00FE2FF4">
        <w:rPr>
          <w:rFonts w:ascii="Arial Narrow" w:hAnsi="Arial Narrow"/>
          <w:b/>
          <w:sz w:val="24"/>
          <w:szCs w:val="24"/>
        </w:rPr>
        <w:t>CARTA CONVITE N° 00</w:t>
      </w:r>
      <w:r w:rsidR="00FE2FF4" w:rsidRPr="00FE2FF4">
        <w:rPr>
          <w:rFonts w:ascii="Arial Narrow" w:hAnsi="Arial Narrow"/>
          <w:b/>
          <w:sz w:val="24"/>
          <w:szCs w:val="24"/>
        </w:rPr>
        <w:t>2</w:t>
      </w:r>
      <w:r w:rsidR="00363CDC" w:rsidRPr="00FE2FF4">
        <w:rPr>
          <w:rFonts w:ascii="Arial Narrow" w:hAnsi="Arial Narrow"/>
          <w:b/>
          <w:sz w:val="24"/>
          <w:szCs w:val="24"/>
        </w:rPr>
        <w:t>/</w:t>
      </w:r>
      <w:r w:rsidR="00245859" w:rsidRPr="00FE2FF4">
        <w:rPr>
          <w:rFonts w:ascii="Arial Narrow" w:hAnsi="Arial Narrow"/>
          <w:b/>
          <w:sz w:val="24"/>
          <w:szCs w:val="24"/>
        </w:rPr>
        <w:t>20</w:t>
      </w:r>
      <w:r w:rsidR="00363CDC" w:rsidRPr="00FE2FF4">
        <w:rPr>
          <w:rFonts w:ascii="Arial Narrow" w:hAnsi="Arial Narrow"/>
          <w:b/>
          <w:sz w:val="24"/>
          <w:szCs w:val="24"/>
        </w:rPr>
        <w:t>1</w:t>
      </w:r>
      <w:r w:rsidR="00FE2FF4" w:rsidRPr="00FE2FF4">
        <w:rPr>
          <w:rFonts w:ascii="Arial Narrow" w:hAnsi="Arial Narrow"/>
          <w:b/>
          <w:sz w:val="24"/>
          <w:szCs w:val="24"/>
        </w:rPr>
        <w:t>3</w:t>
      </w:r>
      <w:r w:rsidR="00245859" w:rsidRPr="00FE2FF4">
        <w:rPr>
          <w:rFonts w:ascii="Arial Narrow" w:hAnsi="Arial Narrow"/>
          <w:sz w:val="24"/>
          <w:szCs w:val="24"/>
        </w:rPr>
        <w:t xml:space="preserve">, sob o </w:t>
      </w:r>
      <w:r w:rsidR="00520C96" w:rsidRPr="00FE2FF4">
        <w:rPr>
          <w:rFonts w:ascii="Arial Narrow" w:hAnsi="Arial Narrow"/>
          <w:sz w:val="24"/>
          <w:szCs w:val="24"/>
        </w:rPr>
        <w:t>processo</w:t>
      </w:r>
      <w:r w:rsidR="00245859" w:rsidRPr="00FE2FF4">
        <w:rPr>
          <w:rFonts w:ascii="Arial Narrow" w:hAnsi="Arial Narrow"/>
          <w:sz w:val="24"/>
          <w:szCs w:val="24"/>
        </w:rPr>
        <w:t xml:space="preserve"> n°</w:t>
      </w:r>
      <w:r w:rsidR="00FE2FF4" w:rsidRPr="00FE2FF4">
        <w:rPr>
          <w:rFonts w:ascii="Arial Narrow" w:hAnsi="Arial Narrow"/>
          <w:sz w:val="24"/>
          <w:szCs w:val="24"/>
        </w:rPr>
        <w:t>053</w:t>
      </w:r>
      <w:r w:rsidR="006B1488" w:rsidRPr="00FE2FF4">
        <w:rPr>
          <w:rFonts w:ascii="Arial Narrow" w:hAnsi="Arial Narrow"/>
          <w:sz w:val="24"/>
          <w:szCs w:val="24"/>
        </w:rPr>
        <w:t>/201</w:t>
      </w:r>
      <w:r w:rsidR="00FE2FF4" w:rsidRPr="00FE2FF4">
        <w:rPr>
          <w:rFonts w:ascii="Arial Narrow" w:hAnsi="Arial Narrow"/>
          <w:sz w:val="24"/>
          <w:szCs w:val="24"/>
        </w:rPr>
        <w:t>3</w:t>
      </w:r>
      <w:r w:rsidR="00E943B8" w:rsidRPr="006B1488">
        <w:rPr>
          <w:rFonts w:ascii="Arial Narrow" w:hAnsi="Arial Narrow"/>
          <w:sz w:val="24"/>
          <w:szCs w:val="24"/>
        </w:rPr>
        <w:t xml:space="preserve">, </w:t>
      </w:r>
      <w:r w:rsidR="00E943B8" w:rsidRPr="00E943B8">
        <w:rPr>
          <w:rFonts w:ascii="Arial Narrow" w:hAnsi="Arial Narrow"/>
          <w:sz w:val="24"/>
          <w:szCs w:val="24"/>
        </w:rPr>
        <w:t>através d</w:t>
      </w:r>
      <w:r w:rsidR="00245859" w:rsidRPr="00E943B8">
        <w:rPr>
          <w:rFonts w:ascii="Arial Narrow" w:hAnsi="Arial Narrow"/>
          <w:sz w:val="24"/>
          <w:szCs w:val="24"/>
        </w:rPr>
        <w:t>as cláusulas e condições seguintes:</w:t>
      </w:r>
    </w:p>
    <w:p w:rsidR="00E943B8" w:rsidRPr="00E943B8" w:rsidRDefault="00E943B8" w:rsidP="001A3C73">
      <w:pPr>
        <w:spacing w:before="120" w:after="120" w:line="360" w:lineRule="auto"/>
        <w:ind w:firstLine="1134"/>
        <w:jc w:val="both"/>
        <w:rPr>
          <w:rFonts w:ascii="Arial Narrow" w:hAnsi="Arial Narrow"/>
          <w:sz w:val="24"/>
          <w:szCs w:val="24"/>
        </w:rPr>
      </w:pPr>
    </w:p>
    <w:p w:rsidR="00E943B8" w:rsidRDefault="00E943B8" w:rsidP="00E943B8">
      <w:pPr>
        <w:spacing w:line="360" w:lineRule="auto"/>
        <w:jc w:val="center"/>
        <w:rPr>
          <w:rFonts w:ascii="Arial Narrow" w:hAnsi="Arial Narrow"/>
          <w:b/>
          <w:sz w:val="24"/>
          <w:szCs w:val="24"/>
        </w:rPr>
      </w:pPr>
      <w:r>
        <w:rPr>
          <w:rFonts w:ascii="Arial Narrow" w:hAnsi="Arial Narrow"/>
          <w:b/>
          <w:sz w:val="24"/>
          <w:szCs w:val="24"/>
        </w:rPr>
        <w:t xml:space="preserve">—  CLÁUSULA PRIMEIRA —  </w:t>
      </w:r>
    </w:p>
    <w:p w:rsidR="00245859" w:rsidRPr="00E943B8" w:rsidRDefault="00E943B8" w:rsidP="00E943B8">
      <w:pPr>
        <w:spacing w:line="360" w:lineRule="auto"/>
        <w:jc w:val="center"/>
        <w:rPr>
          <w:rFonts w:ascii="Arial Narrow" w:hAnsi="Arial Narrow"/>
          <w:b/>
          <w:sz w:val="24"/>
          <w:szCs w:val="24"/>
        </w:rPr>
      </w:pPr>
      <w:r>
        <w:rPr>
          <w:rFonts w:ascii="Arial Narrow" w:hAnsi="Arial Narrow"/>
          <w:b/>
          <w:sz w:val="24"/>
          <w:szCs w:val="24"/>
        </w:rPr>
        <w:t xml:space="preserve"> DO OBJETO</w:t>
      </w:r>
    </w:p>
    <w:p w:rsidR="00245859" w:rsidRPr="00B30EB6" w:rsidRDefault="00245859" w:rsidP="00363CDC">
      <w:pPr>
        <w:spacing w:before="120" w:after="120" w:line="360" w:lineRule="auto"/>
        <w:ind w:firstLine="708"/>
        <w:jc w:val="both"/>
        <w:rPr>
          <w:rFonts w:ascii="Arial Narrow" w:hAnsi="Arial Narrow"/>
          <w:sz w:val="24"/>
          <w:szCs w:val="24"/>
        </w:rPr>
      </w:pPr>
      <w:r w:rsidRPr="00B30EB6">
        <w:rPr>
          <w:rFonts w:ascii="Arial Narrow" w:hAnsi="Arial Narrow"/>
          <w:sz w:val="24"/>
          <w:szCs w:val="24"/>
        </w:rPr>
        <w:t>O presente contrato tem por objetivo a contratação de empresa(s) espe</w:t>
      </w:r>
      <w:r w:rsidR="00B76FBD" w:rsidRPr="00B30EB6">
        <w:rPr>
          <w:rFonts w:ascii="Arial Narrow" w:hAnsi="Arial Narrow"/>
          <w:sz w:val="24"/>
          <w:szCs w:val="24"/>
        </w:rPr>
        <w:t>cializada para o fornecimento d</w:t>
      </w:r>
      <w:r w:rsidR="00375D0B" w:rsidRPr="00B30EB6">
        <w:rPr>
          <w:rFonts w:ascii="Arial Narrow" w:hAnsi="Arial Narrow"/>
          <w:sz w:val="24"/>
          <w:szCs w:val="24"/>
        </w:rPr>
        <w:t>o(s) seguinte(s) intem(ns)</w:t>
      </w:r>
      <w:r w:rsidRPr="00B30EB6">
        <w:rPr>
          <w:rFonts w:ascii="Arial Narrow" w:hAnsi="Arial Narrow"/>
          <w:sz w:val="24"/>
          <w:szCs w:val="24"/>
        </w:rPr>
        <w:t xml:space="preserve"> </w:t>
      </w:r>
      <w:r w:rsidR="00A931CD" w:rsidRPr="00B30EB6">
        <w:rPr>
          <w:rFonts w:ascii="Arial Narrow" w:hAnsi="Arial Narrow"/>
          <w:sz w:val="24"/>
          <w:szCs w:val="24"/>
        </w:rPr>
        <w:t xml:space="preserve"> objeto da </w:t>
      </w:r>
      <w:r w:rsidR="00B9361F" w:rsidRPr="00B30EB6">
        <w:rPr>
          <w:rFonts w:ascii="Arial Narrow" w:hAnsi="Arial Narrow"/>
          <w:sz w:val="24"/>
          <w:szCs w:val="24"/>
        </w:rPr>
        <w:t xml:space="preserve">CARTA CONVITE Nº002/2013 - </w:t>
      </w:r>
      <w:r w:rsidR="00A931CD" w:rsidRPr="00B30EB6">
        <w:rPr>
          <w:rFonts w:ascii="Arial Narrow" w:hAnsi="Arial Narrow"/>
          <w:sz w:val="24"/>
          <w:szCs w:val="24"/>
        </w:rPr>
        <w:t>materiais de expediente para a reposição do almoxarifado do CAU/RS</w:t>
      </w:r>
      <w:r w:rsidR="00B9361F" w:rsidRPr="00B30EB6">
        <w:rPr>
          <w:rFonts w:ascii="Arial Narrow" w:hAnsi="Arial Narrow"/>
          <w:sz w:val="24"/>
          <w:szCs w:val="24"/>
        </w:rPr>
        <w:t>:</w:t>
      </w:r>
    </w:p>
    <w:p w:rsidR="00B9361F" w:rsidRPr="00B30EB6" w:rsidRDefault="00B9361F" w:rsidP="00363CDC">
      <w:pPr>
        <w:spacing w:before="120" w:after="120" w:line="360" w:lineRule="auto"/>
        <w:ind w:firstLine="708"/>
        <w:jc w:val="both"/>
        <w:rPr>
          <w:rFonts w:ascii="Arial Narrow" w:hAnsi="Arial Narrow"/>
          <w:sz w:val="24"/>
          <w:szCs w:val="24"/>
        </w:rPr>
      </w:pPr>
      <w:r w:rsidRPr="00B30EB6">
        <w:rPr>
          <w:rFonts w:ascii="Arial Narrow" w:hAnsi="Arial Narrow"/>
          <w:sz w:val="24"/>
          <w:szCs w:val="24"/>
        </w:rPr>
        <w:t>Item</w:t>
      </w:r>
      <w:r w:rsidR="00540BD0" w:rsidRPr="00B30EB6">
        <w:rPr>
          <w:rFonts w:ascii="Arial Narrow" w:hAnsi="Arial Narrow"/>
          <w:sz w:val="24"/>
          <w:szCs w:val="24"/>
        </w:rPr>
        <w:t>.....</w:t>
      </w:r>
    </w:p>
    <w:p w:rsidR="00275439" w:rsidRPr="00614877" w:rsidRDefault="00275439" w:rsidP="00275439">
      <w:pPr>
        <w:spacing w:before="120" w:line="360" w:lineRule="auto"/>
        <w:ind w:firstLine="709"/>
        <w:jc w:val="both"/>
        <w:rPr>
          <w:rFonts w:ascii="Arial Narrow" w:hAnsi="Arial Narrow"/>
          <w:sz w:val="24"/>
          <w:szCs w:val="24"/>
        </w:rPr>
      </w:pPr>
    </w:p>
    <w:p w:rsidR="00E943B8" w:rsidRDefault="00E943B8" w:rsidP="00E943B8">
      <w:pPr>
        <w:pStyle w:val="Recuodecorpodetexto2"/>
        <w:spacing w:line="360" w:lineRule="auto"/>
        <w:ind w:left="0"/>
        <w:rPr>
          <w:b/>
          <w:color w:val="FF0000"/>
          <w:szCs w:val="24"/>
          <w:lang w:val="pt-PT"/>
        </w:rPr>
      </w:pPr>
    </w:p>
    <w:p w:rsidR="00540BD0" w:rsidRDefault="00540BD0" w:rsidP="00E943B8">
      <w:pPr>
        <w:pStyle w:val="Recuodecorpodetexto2"/>
        <w:spacing w:line="360" w:lineRule="auto"/>
        <w:ind w:left="0"/>
        <w:rPr>
          <w:b/>
          <w:color w:val="FF0000"/>
          <w:szCs w:val="24"/>
          <w:lang w:val="pt-PT"/>
        </w:rPr>
      </w:pPr>
    </w:p>
    <w:p w:rsidR="00E943B8" w:rsidRPr="00E943B8" w:rsidRDefault="00E943B8" w:rsidP="00E943B8">
      <w:pPr>
        <w:pStyle w:val="Recuodecorpodetexto2"/>
        <w:spacing w:line="360" w:lineRule="auto"/>
        <w:ind w:left="0"/>
        <w:jc w:val="center"/>
        <w:rPr>
          <w:b/>
          <w:szCs w:val="24"/>
          <w:lang w:val="pt-PT"/>
        </w:rPr>
      </w:pPr>
      <w:r w:rsidRPr="00E943B8">
        <w:rPr>
          <w:b/>
          <w:szCs w:val="24"/>
          <w:lang w:val="pt-PT"/>
        </w:rPr>
        <w:t xml:space="preserve">— </w:t>
      </w:r>
      <w:r w:rsidR="00245859" w:rsidRPr="00E943B8">
        <w:rPr>
          <w:b/>
          <w:szCs w:val="24"/>
          <w:lang w:val="pt-PT"/>
        </w:rPr>
        <w:t>CLÁUSULA SEGUNDA</w:t>
      </w:r>
      <w:r w:rsidRPr="00E943B8">
        <w:rPr>
          <w:b/>
          <w:szCs w:val="24"/>
          <w:lang w:val="pt-PT"/>
        </w:rPr>
        <w:t xml:space="preserve"> —</w:t>
      </w:r>
      <w:r w:rsidR="00245859" w:rsidRPr="00E943B8">
        <w:rPr>
          <w:b/>
          <w:szCs w:val="24"/>
          <w:lang w:val="pt-PT"/>
        </w:rPr>
        <w:t xml:space="preserve"> </w:t>
      </w:r>
    </w:p>
    <w:p w:rsidR="00245859" w:rsidRPr="00E943B8" w:rsidRDefault="00245859" w:rsidP="00E943B8">
      <w:pPr>
        <w:pStyle w:val="Recuodecorpodetexto2"/>
        <w:spacing w:line="360" w:lineRule="auto"/>
        <w:ind w:left="0"/>
        <w:jc w:val="center"/>
        <w:rPr>
          <w:b/>
          <w:szCs w:val="24"/>
          <w:lang w:val="pt-PT"/>
        </w:rPr>
      </w:pPr>
      <w:r w:rsidRPr="00E943B8">
        <w:rPr>
          <w:b/>
          <w:szCs w:val="24"/>
          <w:lang w:val="pt-PT"/>
        </w:rPr>
        <w:lastRenderedPageBreak/>
        <w:t xml:space="preserve"> DO PRE</w:t>
      </w:r>
      <w:r w:rsidR="00E943B8" w:rsidRPr="00E943B8">
        <w:rPr>
          <w:b/>
          <w:szCs w:val="24"/>
          <w:lang w:val="pt-PT"/>
        </w:rPr>
        <w:t>ÇO E DAS CONDIÇÕES DE PAGAMENTO</w:t>
      </w:r>
    </w:p>
    <w:p w:rsidR="00245859" w:rsidRPr="00E943B8" w:rsidRDefault="00245859" w:rsidP="00E943B8">
      <w:pPr>
        <w:spacing w:before="120" w:line="360" w:lineRule="auto"/>
        <w:ind w:right="476"/>
        <w:jc w:val="both"/>
        <w:rPr>
          <w:rFonts w:ascii="Arial Narrow" w:hAnsi="Arial Narrow"/>
          <w:b/>
          <w:sz w:val="24"/>
          <w:szCs w:val="24"/>
        </w:rPr>
      </w:pPr>
      <w:r w:rsidRPr="00E943B8">
        <w:rPr>
          <w:rFonts w:ascii="Arial Narrow" w:hAnsi="Arial Narrow"/>
          <w:b/>
          <w:sz w:val="24"/>
          <w:szCs w:val="24"/>
        </w:rPr>
        <w:t>Parágrafo Primeiro:</w:t>
      </w:r>
    </w:p>
    <w:p w:rsidR="00540BD0" w:rsidRDefault="00245859" w:rsidP="00363CDC">
      <w:pPr>
        <w:pStyle w:val="Ttulo9"/>
        <w:spacing w:after="0" w:line="360" w:lineRule="auto"/>
        <w:ind w:firstLine="709"/>
        <w:jc w:val="both"/>
        <w:rPr>
          <w:rFonts w:ascii="Arial Narrow" w:hAnsi="Arial Narrow"/>
          <w:sz w:val="24"/>
          <w:szCs w:val="24"/>
          <w:lang w:val="pt-BR"/>
        </w:rPr>
      </w:pPr>
      <w:r w:rsidRPr="00E943B8">
        <w:rPr>
          <w:rFonts w:ascii="Arial Narrow" w:hAnsi="Arial Narrow"/>
          <w:sz w:val="24"/>
          <w:szCs w:val="24"/>
        </w:rPr>
        <w:t xml:space="preserve">O </w:t>
      </w:r>
      <w:r w:rsidRPr="00BE76EB">
        <w:rPr>
          <w:rFonts w:ascii="Arial Narrow" w:hAnsi="Arial Narrow"/>
          <w:sz w:val="24"/>
          <w:szCs w:val="24"/>
        </w:rPr>
        <w:t xml:space="preserve">preço para o fornecimento </w:t>
      </w:r>
      <w:r w:rsidR="007170CE" w:rsidRPr="00A931CD">
        <w:rPr>
          <w:rFonts w:ascii="Arial Narrow" w:hAnsi="Arial Narrow"/>
          <w:sz w:val="24"/>
          <w:szCs w:val="24"/>
        </w:rPr>
        <w:t>materiais de expediente para a reposição do almoxarifado do CAU/RS</w:t>
      </w:r>
      <w:r w:rsidRPr="00BE76EB">
        <w:rPr>
          <w:rFonts w:ascii="Arial Narrow" w:hAnsi="Arial Narrow"/>
          <w:sz w:val="24"/>
          <w:szCs w:val="24"/>
        </w:rPr>
        <w:t>, é de</w:t>
      </w:r>
      <w:r w:rsidR="00540BD0">
        <w:rPr>
          <w:rFonts w:ascii="Arial Narrow" w:hAnsi="Arial Narrow"/>
          <w:sz w:val="24"/>
          <w:szCs w:val="24"/>
          <w:lang w:val="pt-BR"/>
        </w:rPr>
        <w:t>:</w:t>
      </w:r>
    </w:p>
    <w:p w:rsidR="00540BD0" w:rsidRPr="004D76C8" w:rsidRDefault="00540BD0" w:rsidP="00363CDC">
      <w:pPr>
        <w:pStyle w:val="Ttulo9"/>
        <w:spacing w:after="0" w:line="360" w:lineRule="auto"/>
        <w:ind w:firstLine="709"/>
        <w:jc w:val="both"/>
        <w:rPr>
          <w:rFonts w:ascii="Arial Narrow" w:hAnsi="Arial Narrow"/>
          <w:sz w:val="24"/>
          <w:szCs w:val="24"/>
          <w:lang w:val="pt-BR"/>
        </w:rPr>
      </w:pPr>
      <w:r w:rsidRPr="004D76C8">
        <w:rPr>
          <w:rFonts w:ascii="Arial Narrow" w:hAnsi="Arial Narrow"/>
          <w:sz w:val="24"/>
          <w:szCs w:val="24"/>
          <w:lang w:val="pt-BR"/>
        </w:rPr>
        <w:t xml:space="preserve">Item... </w:t>
      </w:r>
      <w:r w:rsidR="00245859" w:rsidRPr="004D76C8">
        <w:rPr>
          <w:rFonts w:ascii="Arial Narrow" w:hAnsi="Arial Narrow"/>
          <w:sz w:val="24"/>
          <w:szCs w:val="24"/>
        </w:rPr>
        <w:t xml:space="preserve"> R$ ____(______________),</w:t>
      </w:r>
    </w:p>
    <w:p w:rsidR="00540BD0" w:rsidRPr="004D76C8" w:rsidRDefault="00540BD0" w:rsidP="00540BD0">
      <w:pPr>
        <w:pStyle w:val="Ttulo9"/>
        <w:spacing w:after="0" w:line="360" w:lineRule="auto"/>
        <w:ind w:firstLine="709"/>
        <w:jc w:val="both"/>
        <w:rPr>
          <w:rFonts w:ascii="Arial Narrow" w:hAnsi="Arial Narrow"/>
          <w:sz w:val="24"/>
          <w:szCs w:val="24"/>
          <w:lang w:val="pt-BR"/>
        </w:rPr>
      </w:pPr>
      <w:r w:rsidRPr="004D76C8">
        <w:rPr>
          <w:rFonts w:ascii="Arial Narrow" w:hAnsi="Arial Narrow"/>
          <w:sz w:val="24"/>
          <w:szCs w:val="24"/>
          <w:lang w:val="pt-BR"/>
        </w:rPr>
        <w:t xml:space="preserve">Item... </w:t>
      </w:r>
      <w:r w:rsidRPr="004D76C8">
        <w:rPr>
          <w:rFonts w:ascii="Arial Narrow" w:hAnsi="Arial Narrow"/>
          <w:sz w:val="24"/>
          <w:szCs w:val="24"/>
        </w:rPr>
        <w:t xml:space="preserve"> R$ ____(______________),</w:t>
      </w:r>
    </w:p>
    <w:p w:rsidR="00540BD0" w:rsidRPr="004D76C8" w:rsidRDefault="00540BD0" w:rsidP="00363CDC">
      <w:pPr>
        <w:pStyle w:val="Ttulo9"/>
        <w:spacing w:after="0" w:line="360" w:lineRule="auto"/>
        <w:ind w:firstLine="709"/>
        <w:jc w:val="both"/>
        <w:rPr>
          <w:rFonts w:ascii="Arial Narrow" w:hAnsi="Arial Narrow"/>
          <w:sz w:val="24"/>
          <w:szCs w:val="24"/>
          <w:lang w:val="pt-BR"/>
        </w:rPr>
      </w:pPr>
    </w:p>
    <w:p w:rsidR="00245859" w:rsidRPr="004D76C8" w:rsidRDefault="00540BD0" w:rsidP="00540BD0">
      <w:pPr>
        <w:pStyle w:val="Ttulo9"/>
        <w:spacing w:after="0" w:line="360" w:lineRule="auto"/>
        <w:jc w:val="both"/>
        <w:rPr>
          <w:rFonts w:ascii="Arial Narrow" w:hAnsi="Arial Narrow"/>
          <w:sz w:val="24"/>
          <w:szCs w:val="24"/>
          <w:lang w:val="pt-BR"/>
        </w:rPr>
      </w:pPr>
      <w:r w:rsidRPr="004D76C8">
        <w:rPr>
          <w:rFonts w:ascii="Arial Narrow" w:hAnsi="Arial Narrow"/>
          <w:sz w:val="24"/>
          <w:szCs w:val="24"/>
          <w:lang w:val="pt-BR"/>
        </w:rPr>
        <w:t>Preço(s) este(s)</w:t>
      </w:r>
      <w:r w:rsidR="00245859" w:rsidRPr="004D76C8">
        <w:rPr>
          <w:rFonts w:ascii="Arial Narrow" w:hAnsi="Arial Narrow"/>
          <w:sz w:val="24"/>
          <w:szCs w:val="24"/>
        </w:rPr>
        <w:t xml:space="preserve"> constante</w:t>
      </w:r>
      <w:r w:rsidRPr="004D76C8">
        <w:rPr>
          <w:rFonts w:ascii="Arial Narrow" w:hAnsi="Arial Narrow"/>
          <w:sz w:val="24"/>
          <w:szCs w:val="24"/>
          <w:lang w:val="pt-BR"/>
        </w:rPr>
        <w:t>(s)</w:t>
      </w:r>
      <w:r w:rsidR="00245859" w:rsidRPr="004D76C8">
        <w:rPr>
          <w:rFonts w:ascii="Arial Narrow" w:hAnsi="Arial Narrow"/>
          <w:sz w:val="24"/>
          <w:szCs w:val="24"/>
        </w:rPr>
        <w:t xml:space="preserve"> da proposta vencedora da licitação, aceito pela CONTRATADA, entendido este, como preço justo e suficiente para a total execução do presente objeto, já incluídos </w:t>
      </w:r>
      <w:r w:rsidR="007170CE" w:rsidRPr="004D76C8">
        <w:rPr>
          <w:rFonts w:ascii="Arial Narrow" w:hAnsi="Arial Narrow"/>
          <w:sz w:val="24"/>
          <w:szCs w:val="24"/>
          <w:lang w:val="pt-BR"/>
        </w:rPr>
        <w:t xml:space="preserve">todos os impostos inerentes ao objeto, tais como: </w:t>
      </w:r>
      <w:r w:rsidR="00245859" w:rsidRPr="004D76C8">
        <w:rPr>
          <w:rFonts w:ascii="Arial Narrow" w:hAnsi="Arial Narrow"/>
          <w:sz w:val="24"/>
          <w:szCs w:val="24"/>
        </w:rPr>
        <w:t>impostos federais, estaduais e municipais, inclusive IPI e, ainda, as despesas de transporte, seguro e outras despesas da conta da CONTRATADA.</w:t>
      </w:r>
    </w:p>
    <w:p w:rsidR="00540BD0" w:rsidRPr="00540BD0" w:rsidRDefault="00540BD0" w:rsidP="00540BD0">
      <w:pPr>
        <w:rPr>
          <w:lang w:eastAsia="x-none"/>
        </w:rPr>
      </w:pPr>
    </w:p>
    <w:p w:rsidR="00245859" w:rsidRPr="00E943B8" w:rsidRDefault="00245859" w:rsidP="00E943B8">
      <w:pPr>
        <w:spacing w:before="120" w:line="360" w:lineRule="auto"/>
        <w:ind w:right="476"/>
        <w:jc w:val="both"/>
        <w:rPr>
          <w:rFonts w:ascii="Arial Narrow" w:hAnsi="Arial Narrow"/>
          <w:b/>
          <w:sz w:val="24"/>
          <w:szCs w:val="24"/>
        </w:rPr>
      </w:pPr>
      <w:r w:rsidRPr="00E943B8">
        <w:rPr>
          <w:rFonts w:ascii="Arial Narrow" w:hAnsi="Arial Narrow"/>
          <w:b/>
          <w:sz w:val="24"/>
          <w:szCs w:val="24"/>
        </w:rPr>
        <w:t>Parágrafo Segundo:</w:t>
      </w:r>
    </w:p>
    <w:p w:rsidR="00E943B8" w:rsidRPr="00E943B8" w:rsidRDefault="00E943B8" w:rsidP="00E943B8">
      <w:pPr>
        <w:pStyle w:val="Recuodecorpodetexto3"/>
        <w:spacing w:line="360" w:lineRule="auto"/>
        <w:ind w:left="0" w:firstLine="708"/>
        <w:rPr>
          <w:sz w:val="24"/>
          <w:szCs w:val="24"/>
        </w:rPr>
      </w:pPr>
    </w:p>
    <w:p w:rsidR="00245859" w:rsidRPr="00E943B8" w:rsidRDefault="00CD55B0" w:rsidP="00E943B8">
      <w:pPr>
        <w:pStyle w:val="Recuodecorpodetexto3"/>
        <w:spacing w:line="360" w:lineRule="auto"/>
        <w:ind w:left="0" w:firstLine="708"/>
        <w:rPr>
          <w:sz w:val="24"/>
          <w:szCs w:val="24"/>
        </w:rPr>
      </w:pPr>
      <w:r>
        <w:rPr>
          <w:sz w:val="24"/>
          <w:szCs w:val="24"/>
        </w:rPr>
        <w:t>Efetuada a entrega</w:t>
      </w:r>
      <w:r>
        <w:rPr>
          <w:sz w:val="24"/>
          <w:szCs w:val="24"/>
          <w:lang w:val="pt-BR"/>
        </w:rPr>
        <w:t xml:space="preserve"> dos</w:t>
      </w:r>
      <w:r w:rsidR="00245859" w:rsidRPr="00E943B8">
        <w:rPr>
          <w:sz w:val="24"/>
          <w:szCs w:val="24"/>
        </w:rPr>
        <w:t xml:space="preserve"> </w:t>
      </w:r>
      <w:r w:rsidRPr="00A931CD">
        <w:rPr>
          <w:sz w:val="24"/>
          <w:szCs w:val="24"/>
        </w:rPr>
        <w:t>materiais de expediente para a reposição do almoxarifado do CAU/RS</w:t>
      </w:r>
      <w:r>
        <w:rPr>
          <w:sz w:val="24"/>
          <w:szCs w:val="24"/>
          <w:lang w:val="pt-BR"/>
        </w:rPr>
        <w:t>,</w:t>
      </w:r>
      <w:r w:rsidR="00245859" w:rsidRPr="00E943B8">
        <w:rPr>
          <w:sz w:val="24"/>
          <w:szCs w:val="24"/>
        </w:rPr>
        <w:t xml:space="preserve"> o pagamento será efetuado </w:t>
      </w:r>
      <w:r w:rsidR="00245859" w:rsidRPr="004E08AE">
        <w:rPr>
          <w:sz w:val="24"/>
          <w:szCs w:val="24"/>
        </w:rPr>
        <w:t xml:space="preserve">até o 5° dia útil, após o encaminhamento da respectiva documentação fiscal, (1a. via de nota fiscal) ao </w:t>
      </w:r>
      <w:r w:rsidR="00E943B8" w:rsidRPr="004E08AE">
        <w:rPr>
          <w:sz w:val="24"/>
          <w:szCs w:val="24"/>
        </w:rPr>
        <w:t xml:space="preserve"> </w:t>
      </w:r>
      <w:r w:rsidR="00741594">
        <w:rPr>
          <w:sz w:val="24"/>
          <w:szCs w:val="24"/>
        </w:rPr>
        <w:t>CAU/RS</w:t>
      </w:r>
      <w:r w:rsidR="00245859" w:rsidRPr="00E943B8">
        <w:rPr>
          <w:sz w:val="24"/>
          <w:szCs w:val="24"/>
        </w:rPr>
        <w:t>, acompanhada dos comprovantes atualizados, de recolhimento de encargos sociais e fi</w:t>
      </w:r>
      <w:r w:rsidR="00E943B8" w:rsidRPr="00E943B8">
        <w:rPr>
          <w:sz w:val="24"/>
          <w:szCs w:val="24"/>
        </w:rPr>
        <w:t>scais (comprovantes de regularidade</w:t>
      </w:r>
      <w:r w:rsidR="00245859" w:rsidRPr="00E943B8">
        <w:rPr>
          <w:sz w:val="24"/>
          <w:szCs w:val="24"/>
        </w:rPr>
        <w:t xml:space="preserve"> junto ao INSS e FGTS).</w:t>
      </w:r>
    </w:p>
    <w:p w:rsidR="00E943B8" w:rsidRDefault="00E943B8" w:rsidP="00E943B8">
      <w:pPr>
        <w:pStyle w:val="Recuodecorpodetexto2"/>
        <w:spacing w:line="360" w:lineRule="auto"/>
        <w:ind w:left="0"/>
        <w:rPr>
          <w:b/>
          <w:color w:val="FF0000"/>
          <w:szCs w:val="24"/>
        </w:rPr>
      </w:pPr>
    </w:p>
    <w:p w:rsidR="00245859" w:rsidRPr="0052735E" w:rsidRDefault="00245859" w:rsidP="00E943B8">
      <w:pPr>
        <w:pStyle w:val="Recuodecorpodetexto2"/>
        <w:spacing w:line="360" w:lineRule="auto"/>
        <w:ind w:left="0"/>
        <w:rPr>
          <w:b/>
          <w:szCs w:val="24"/>
          <w:lang w:val="pt-PT"/>
        </w:rPr>
      </w:pPr>
      <w:r w:rsidRPr="0052735E">
        <w:rPr>
          <w:b/>
          <w:szCs w:val="24"/>
          <w:lang w:val="pt-PT"/>
        </w:rPr>
        <w:t>Parágrafo Terceiro:</w:t>
      </w:r>
    </w:p>
    <w:p w:rsidR="00245859" w:rsidRPr="0052735E" w:rsidRDefault="00245859" w:rsidP="00363CDC">
      <w:pPr>
        <w:pStyle w:val="Recuodecorpodetexto"/>
        <w:spacing w:line="360" w:lineRule="auto"/>
        <w:ind w:left="0" w:firstLine="708"/>
        <w:rPr>
          <w:rFonts w:ascii="Arial Narrow" w:hAnsi="Arial Narrow"/>
          <w:sz w:val="24"/>
          <w:szCs w:val="24"/>
        </w:rPr>
      </w:pPr>
      <w:r w:rsidRPr="0052735E">
        <w:rPr>
          <w:rFonts w:ascii="Arial Narrow" w:hAnsi="Arial Narrow"/>
          <w:sz w:val="24"/>
          <w:szCs w:val="24"/>
        </w:rPr>
        <w:t>A contratação sofrerá a incidênc</w:t>
      </w:r>
      <w:r w:rsidR="000078C5" w:rsidRPr="0052735E">
        <w:rPr>
          <w:rFonts w:ascii="Arial Narrow" w:hAnsi="Arial Narrow"/>
          <w:sz w:val="24"/>
          <w:szCs w:val="24"/>
        </w:rPr>
        <w:t xml:space="preserve">ia da Instrução Normativa nº </w:t>
      </w:r>
      <w:r w:rsidR="007A7984" w:rsidRPr="007A7984">
        <w:rPr>
          <w:rFonts w:ascii="Arial Narrow" w:hAnsi="Arial Narrow"/>
          <w:sz w:val="24"/>
          <w:szCs w:val="24"/>
        </w:rPr>
        <w:t>n°1.234/2012</w:t>
      </w:r>
      <w:r w:rsidRPr="0052735E">
        <w:rPr>
          <w:rFonts w:ascii="Arial Narrow" w:hAnsi="Arial Narrow"/>
          <w:sz w:val="24"/>
          <w:szCs w:val="24"/>
        </w:rPr>
        <w:t xml:space="preserve">, da Secretaria da Receita Federal, que prevê </w:t>
      </w:r>
      <w:r w:rsidRPr="0052735E">
        <w:rPr>
          <w:rFonts w:ascii="Arial Narrow" w:hAnsi="Arial Narrow"/>
          <w:b/>
          <w:sz w:val="24"/>
          <w:szCs w:val="24"/>
        </w:rPr>
        <w:t>retenções sobre os pagamentos</w:t>
      </w:r>
      <w:r w:rsidRPr="0052735E">
        <w:rPr>
          <w:rFonts w:ascii="Arial Narrow" w:hAnsi="Arial Narrow"/>
          <w:sz w:val="24"/>
          <w:szCs w:val="24"/>
        </w:rPr>
        <w:t xml:space="preserve">, para fins de recolhimento de Imposto </w:t>
      </w:r>
      <w:r w:rsidRPr="0052735E">
        <w:rPr>
          <w:rFonts w:ascii="Arial Narrow" w:hAnsi="Arial Narrow"/>
          <w:sz w:val="24"/>
          <w:szCs w:val="24"/>
        </w:rPr>
        <w:lastRenderedPageBreak/>
        <w:t xml:space="preserve">de Renda (IRPJ), Contribuição Social sobre o Lucro Líquido (CSLL), Contribuição para o Financiamento da Seguridade Social (COFINS) e Contribuição para o PIS/PASEP. </w:t>
      </w:r>
    </w:p>
    <w:p w:rsidR="00E943B8" w:rsidRPr="003D0522" w:rsidRDefault="00E943B8" w:rsidP="00363CDC">
      <w:pPr>
        <w:pStyle w:val="Recuodecorpodetexto2"/>
        <w:spacing w:line="360" w:lineRule="auto"/>
        <w:rPr>
          <w:b/>
          <w:szCs w:val="24"/>
          <w:lang w:val="pt-PT"/>
        </w:rPr>
      </w:pPr>
    </w:p>
    <w:p w:rsidR="00E943B8" w:rsidRPr="003D0522" w:rsidRDefault="00E943B8" w:rsidP="003D0522">
      <w:pPr>
        <w:pStyle w:val="Recuodecorpodetexto2"/>
        <w:spacing w:line="360" w:lineRule="auto"/>
        <w:ind w:left="0"/>
        <w:jc w:val="center"/>
        <w:rPr>
          <w:b/>
          <w:szCs w:val="24"/>
          <w:lang w:val="pt-PT"/>
        </w:rPr>
      </w:pPr>
      <w:r w:rsidRPr="003D0522">
        <w:rPr>
          <w:b/>
          <w:szCs w:val="24"/>
          <w:lang w:val="pt-PT"/>
        </w:rPr>
        <w:t xml:space="preserve">— </w:t>
      </w:r>
      <w:r w:rsidR="00245859" w:rsidRPr="003D0522">
        <w:rPr>
          <w:b/>
          <w:szCs w:val="24"/>
          <w:lang w:val="pt-PT"/>
        </w:rPr>
        <w:t>CLÁUSULA TERCEIRA</w:t>
      </w:r>
      <w:r w:rsidRPr="003D0522">
        <w:rPr>
          <w:b/>
          <w:szCs w:val="24"/>
          <w:lang w:val="pt-PT"/>
        </w:rPr>
        <w:t xml:space="preserve"> —</w:t>
      </w:r>
    </w:p>
    <w:p w:rsidR="00245859" w:rsidRPr="003D0522" w:rsidRDefault="00E943B8" w:rsidP="003D0522">
      <w:pPr>
        <w:pStyle w:val="Recuodecorpodetexto2"/>
        <w:spacing w:line="360" w:lineRule="auto"/>
        <w:ind w:left="0"/>
        <w:jc w:val="center"/>
        <w:rPr>
          <w:b/>
          <w:szCs w:val="24"/>
          <w:lang w:val="pt-PT"/>
        </w:rPr>
      </w:pPr>
      <w:r w:rsidRPr="003D0522">
        <w:rPr>
          <w:b/>
          <w:szCs w:val="24"/>
          <w:lang w:val="pt-PT"/>
        </w:rPr>
        <w:t>DO PRAZO DE ENTREGA</w:t>
      </w:r>
    </w:p>
    <w:p w:rsidR="00E943B8" w:rsidRPr="003D0522" w:rsidRDefault="00E943B8" w:rsidP="00E943B8">
      <w:pPr>
        <w:pStyle w:val="Recuodecorpodetexto2"/>
        <w:spacing w:line="360" w:lineRule="auto"/>
        <w:ind w:left="0"/>
        <w:rPr>
          <w:b/>
          <w:szCs w:val="24"/>
          <w:lang w:val="pt-PT"/>
        </w:rPr>
      </w:pPr>
    </w:p>
    <w:p w:rsidR="00245859" w:rsidRPr="00614877" w:rsidRDefault="00245859" w:rsidP="00E943B8">
      <w:pPr>
        <w:pStyle w:val="Recuodecorpodetexto2"/>
        <w:spacing w:line="360" w:lineRule="auto"/>
        <w:ind w:left="0" w:firstLine="708"/>
        <w:rPr>
          <w:szCs w:val="24"/>
          <w:lang w:val="pt-PT"/>
        </w:rPr>
      </w:pPr>
      <w:r w:rsidRPr="00CD55B0">
        <w:rPr>
          <w:szCs w:val="24"/>
          <w:lang w:val="pt-PT"/>
        </w:rPr>
        <w:t xml:space="preserve">O prazo de entrega </w:t>
      </w:r>
      <w:r w:rsidR="00CD55B0" w:rsidRPr="00CD55B0">
        <w:rPr>
          <w:szCs w:val="24"/>
          <w:lang w:val="pt-PT"/>
        </w:rPr>
        <w:t xml:space="preserve">dos </w:t>
      </w:r>
      <w:r w:rsidR="00CD55B0" w:rsidRPr="00B30EB6">
        <w:rPr>
          <w:szCs w:val="24"/>
          <w:lang w:val="pt-PT"/>
        </w:rPr>
        <w:t xml:space="preserve">materiais é de </w:t>
      </w:r>
      <w:r w:rsidR="00520C96" w:rsidRPr="00B30EB6">
        <w:rPr>
          <w:szCs w:val="24"/>
          <w:lang w:val="pt-PT"/>
        </w:rPr>
        <w:t>5</w:t>
      </w:r>
      <w:r w:rsidRPr="00B30EB6">
        <w:rPr>
          <w:szCs w:val="24"/>
          <w:lang w:val="pt-PT"/>
        </w:rPr>
        <w:t xml:space="preserve"> (</w:t>
      </w:r>
      <w:r w:rsidR="00520C96" w:rsidRPr="00B30EB6">
        <w:rPr>
          <w:szCs w:val="24"/>
          <w:lang w:val="pt-PT"/>
        </w:rPr>
        <w:t>cinco</w:t>
      </w:r>
      <w:r w:rsidRPr="00B30EB6">
        <w:rPr>
          <w:szCs w:val="24"/>
          <w:lang w:val="pt-PT"/>
        </w:rPr>
        <w:t>) dias</w:t>
      </w:r>
      <w:r w:rsidR="00540BD0" w:rsidRPr="00B30EB6">
        <w:rPr>
          <w:szCs w:val="24"/>
          <w:lang w:val="pt-PT"/>
        </w:rPr>
        <w:t>, a contar do pedido de fornecimento</w:t>
      </w:r>
      <w:r w:rsidRPr="00B30EB6">
        <w:rPr>
          <w:szCs w:val="24"/>
          <w:lang w:val="pt-PT"/>
        </w:rPr>
        <w:t>.</w:t>
      </w:r>
      <w:r w:rsidRPr="00614877">
        <w:rPr>
          <w:szCs w:val="24"/>
          <w:lang w:val="pt-PT"/>
        </w:rPr>
        <w:t xml:space="preserve"> </w:t>
      </w:r>
    </w:p>
    <w:p w:rsidR="003D0522" w:rsidRPr="00614877" w:rsidRDefault="003D0522" w:rsidP="003D0522">
      <w:pPr>
        <w:pStyle w:val="Recuodecorpodetexto2"/>
        <w:spacing w:line="360" w:lineRule="auto"/>
        <w:ind w:left="0"/>
        <w:rPr>
          <w:b/>
          <w:szCs w:val="24"/>
          <w:lang w:val="pt-PT"/>
        </w:rPr>
      </w:pPr>
    </w:p>
    <w:p w:rsidR="003D0522" w:rsidRPr="00614877" w:rsidRDefault="003D0522" w:rsidP="003D0522">
      <w:pPr>
        <w:spacing w:line="360" w:lineRule="auto"/>
        <w:jc w:val="center"/>
        <w:rPr>
          <w:rFonts w:ascii="Arial Narrow" w:hAnsi="Arial Narrow"/>
          <w:b/>
          <w:sz w:val="24"/>
          <w:szCs w:val="24"/>
          <w:lang w:val="pt-PT"/>
        </w:rPr>
      </w:pPr>
      <w:r w:rsidRPr="00614877">
        <w:rPr>
          <w:rFonts w:ascii="Arial Narrow" w:hAnsi="Arial Narrow"/>
          <w:b/>
          <w:sz w:val="24"/>
          <w:szCs w:val="24"/>
          <w:lang w:val="pt-PT"/>
        </w:rPr>
        <w:t>— CLÁUSULA QUARTA —</w:t>
      </w:r>
    </w:p>
    <w:p w:rsidR="00245859" w:rsidRPr="00614877" w:rsidRDefault="003D0522" w:rsidP="003D0522">
      <w:pPr>
        <w:spacing w:line="360" w:lineRule="auto"/>
        <w:jc w:val="center"/>
        <w:rPr>
          <w:rFonts w:ascii="Arial Narrow" w:hAnsi="Arial Narrow"/>
          <w:b/>
          <w:sz w:val="24"/>
          <w:szCs w:val="24"/>
          <w:lang w:val="pt-PT"/>
        </w:rPr>
      </w:pPr>
      <w:r w:rsidRPr="00614877">
        <w:rPr>
          <w:rFonts w:ascii="Arial Narrow" w:hAnsi="Arial Narrow"/>
          <w:b/>
          <w:sz w:val="24"/>
          <w:szCs w:val="24"/>
          <w:lang w:val="pt-PT"/>
        </w:rPr>
        <w:t>DA GARANTIA</w:t>
      </w:r>
    </w:p>
    <w:p w:rsidR="003D0522" w:rsidRPr="003563A3" w:rsidRDefault="00540BD0" w:rsidP="00363CDC">
      <w:pPr>
        <w:spacing w:before="120" w:after="120" w:line="360" w:lineRule="auto"/>
        <w:ind w:right="-30" w:firstLine="706"/>
        <w:jc w:val="both"/>
        <w:rPr>
          <w:rFonts w:ascii="Arial Narrow" w:hAnsi="Arial Narrow"/>
          <w:sz w:val="24"/>
          <w:szCs w:val="24"/>
          <w:lang w:val="pt-PT"/>
        </w:rPr>
      </w:pPr>
      <w:r w:rsidRPr="003563A3">
        <w:rPr>
          <w:rFonts w:ascii="Arial Narrow" w:hAnsi="Arial Narrow"/>
          <w:sz w:val="24"/>
          <w:szCs w:val="24"/>
          <w:lang w:val="pt-PT"/>
        </w:rPr>
        <w:t>O prazo de garantia é de 12</w:t>
      </w:r>
      <w:r w:rsidR="00245859" w:rsidRPr="003563A3">
        <w:rPr>
          <w:rFonts w:ascii="Arial Narrow" w:hAnsi="Arial Narrow"/>
          <w:sz w:val="24"/>
          <w:szCs w:val="24"/>
          <w:lang w:val="pt-PT"/>
        </w:rPr>
        <w:t xml:space="preserve"> </w:t>
      </w:r>
      <w:r w:rsidR="00CD55B0" w:rsidRPr="003563A3">
        <w:rPr>
          <w:rFonts w:ascii="Arial Narrow" w:hAnsi="Arial Narrow"/>
          <w:sz w:val="24"/>
          <w:szCs w:val="24"/>
          <w:lang w:val="pt-PT"/>
        </w:rPr>
        <w:t>meses</w:t>
      </w:r>
      <w:r w:rsidR="00245859" w:rsidRPr="003563A3">
        <w:rPr>
          <w:rFonts w:ascii="Arial Narrow" w:hAnsi="Arial Narrow"/>
          <w:sz w:val="24"/>
          <w:szCs w:val="24"/>
          <w:lang w:val="pt-PT"/>
        </w:rPr>
        <w:t>, a contar da data de entrega</w:t>
      </w:r>
      <w:r w:rsidR="00DE607D" w:rsidRPr="003563A3">
        <w:rPr>
          <w:rFonts w:ascii="Arial Narrow" w:hAnsi="Arial Narrow"/>
          <w:sz w:val="24"/>
          <w:szCs w:val="24"/>
          <w:lang w:val="pt-PT"/>
        </w:rPr>
        <w:t xml:space="preserve"> dos materiais</w:t>
      </w:r>
      <w:r w:rsidR="003D0522" w:rsidRPr="003563A3">
        <w:rPr>
          <w:rFonts w:ascii="Arial Narrow" w:hAnsi="Arial Narrow"/>
          <w:sz w:val="24"/>
          <w:szCs w:val="24"/>
          <w:lang w:val="pt-PT"/>
        </w:rPr>
        <w:t>.</w:t>
      </w:r>
    </w:p>
    <w:p w:rsidR="00245859" w:rsidRPr="00614877" w:rsidRDefault="00245859" w:rsidP="003D0522">
      <w:pPr>
        <w:spacing w:before="120" w:after="120" w:line="360" w:lineRule="auto"/>
        <w:ind w:right="-30"/>
        <w:jc w:val="both"/>
        <w:rPr>
          <w:rFonts w:ascii="Arial Narrow" w:hAnsi="Arial Narrow"/>
          <w:b/>
          <w:sz w:val="24"/>
          <w:szCs w:val="24"/>
          <w:lang w:val="pt-PT"/>
        </w:rPr>
      </w:pPr>
      <w:r w:rsidRPr="00614877">
        <w:rPr>
          <w:rFonts w:ascii="Arial Narrow" w:hAnsi="Arial Narrow"/>
          <w:b/>
          <w:sz w:val="24"/>
          <w:szCs w:val="24"/>
          <w:lang w:val="pt-PT"/>
        </w:rPr>
        <w:t>Parágrafo Primeiro:</w:t>
      </w:r>
    </w:p>
    <w:p w:rsidR="00245859" w:rsidRPr="00B30EB6" w:rsidRDefault="003D0522" w:rsidP="00363CDC">
      <w:pPr>
        <w:spacing w:before="120" w:after="120" w:line="360" w:lineRule="auto"/>
        <w:ind w:right="-30" w:firstLine="706"/>
        <w:jc w:val="both"/>
        <w:rPr>
          <w:rFonts w:ascii="Arial Narrow" w:hAnsi="Arial Narrow"/>
          <w:sz w:val="24"/>
          <w:szCs w:val="24"/>
          <w:lang w:val="pt-PT"/>
        </w:rPr>
      </w:pPr>
      <w:r w:rsidRPr="00B30EB6">
        <w:rPr>
          <w:rFonts w:ascii="Arial Narrow" w:hAnsi="Arial Narrow"/>
          <w:sz w:val="24"/>
          <w:szCs w:val="24"/>
          <w:lang w:val="pt-PT"/>
        </w:rPr>
        <w:t>A CONTRATADA</w:t>
      </w:r>
      <w:r w:rsidR="00245859" w:rsidRPr="00B30EB6">
        <w:rPr>
          <w:rFonts w:ascii="Arial Narrow" w:hAnsi="Arial Narrow"/>
          <w:sz w:val="24"/>
          <w:szCs w:val="24"/>
          <w:lang w:val="pt-PT"/>
        </w:rPr>
        <w:t xml:space="preserve"> terá o prazo de </w:t>
      </w:r>
      <w:r w:rsidR="00CD55B0" w:rsidRPr="00B30EB6">
        <w:rPr>
          <w:rFonts w:ascii="Arial Narrow" w:hAnsi="Arial Narrow"/>
          <w:sz w:val="24"/>
          <w:szCs w:val="24"/>
          <w:lang w:val="pt-PT"/>
        </w:rPr>
        <w:t>5</w:t>
      </w:r>
      <w:r w:rsidR="00245859" w:rsidRPr="00B30EB6">
        <w:rPr>
          <w:rFonts w:ascii="Arial Narrow" w:hAnsi="Arial Narrow"/>
          <w:sz w:val="24"/>
          <w:szCs w:val="24"/>
          <w:lang w:val="pt-PT"/>
        </w:rPr>
        <w:t xml:space="preserve"> (</w:t>
      </w:r>
      <w:r w:rsidR="00CD55B0" w:rsidRPr="00B30EB6">
        <w:rPr>
          <w:rFonts w:ascii="Arial Narrow" w:hAnsi="Arial Narrow"/>
          <w:sz w:val="24"/>
          <w:szCs w:val="24"/>
          <w:lang w:val="pt-PT"/>
        </w:rPr>
        <w:t>cinco</w:t>
      </w:r>
      <w:r w:rsidR="00245859" w:rsidRPr="00B30EB6">
        <w:rPr>
          <w:rFonts w:ascii="Arial Narrow" w:hAnsi="Arial Narrow"/>
          <w:sz w:val="24"/>
          <w:szCs w:val="24"/>
          <w:lang w:val="pt-PT"/>
        </w:rPr>
        <w:t xml:space="preserve">) </w:t>
      </w:r>
      <w:r w:rsidR="00CD55B0" w:rsidRPr="00B30EB6">
        <w:rPr>
          <w:rFonts w:ascii="Arial Narrow" w:hAnsi="Arial Narrow"/>
          <w:sz w:val="24"/>
          <w:szCs w:val="24"/>
          <w:lang w:val="pt-PT"/>
        </w:rPr>
        <w:t>dias</w:t>
      </w:r>
      <w:r w:rsidR="00245859" w:rsidRPr="00B30EB6">
        <w:rPr>
          <w:rFonts w:ascii="Arial Narrow" w:hAnsi="Arial Narrow"/>
          <w:sz w:val="24"/>
          <w:szCs w:val="24"/>
          <w:lang w:val="pt-PT"/>
        </w:rPr>
        <w:t xml:space="preserve"> para </w:t>
      </w:r>
      <w:r w:rsidR="00CD55B0" w:rsidRPr="00B30EB6">
        <w:rPr>
          <w:rFonts w:ascii="Arial Narrow" w:hAnsi="Arial Narrow"/>
          <w:sz w:val="24"/>
          <w:szCs w:val="24"/>
          <w:lang w:val="pt-PT"/>
        </w:rPr>
        <w:t>fazer a substituição dos material(is)</w:t>
      </w:r>
      <w:r w:rsidR="00540BD0" w:rsidRPr="00B30EB6">
        <w:rPr>
          <w:rFonts w:ascii="Arial Narrow" w:hAnsi="Arial Narrow"/>
          <w:sz w:val="24"/>
          <w:szCs w:val="24"/>
          <w:lang w:val="pt-PT"/>
        </w:rPr>
        <w:t xml:space="preserve"> rejeitados por defciência de qualidade</w:t>
      </w:r>
      <w:r w:rsidR="00245859" w:rsidRPr="00B30EB6">
        <w:rPr>
          <w:rFonts w:ascii="Arial Narrow" w:hAnsi="Arial Narrow"/>
          <w:sz w:val="24"/>
          <w:szCs w:val="24"/>
          <w:lang w:val="pt-PT"/>
        </w:rPr>
        <w:t xml:space="preserve">. </w:t>
      </w:r>
    </w:p>
    <w:p w:rsidR="003D0522" w:rsidRPr="00B30EB6" w:rsidRDefault="003D0522" w:rsidP="003D0522">
      <w:pPr>
        <w:spacing w:line="360" w:lineRule="auto"/>
        <w:jc w:val="center"/>
        <w:rPr>
          <w:rFonts w:ascii="Arial Narrow" w:hAnsi="Arial Narrow"/>
          <w:sz w:val="24"/>
          <w:szCs w:val="24"/>
          <w:lang w:val="pt-PT"/>
        </w:rPr>
      </w:pPr>
    </w:p>
    <w:p w:rsidR="003D0522" w:rsidRPr="00614877" w:rsidRDefault="003D0522" w:rsidP="003D0522">
      <w:pPr>
        <w:spacing w:line="360" w:lineRule="auto"/>
        <w:jc w:val="center"/>
        <w:rPr>
          <w:rFonts w:ascii="Arial Narrow" w:hAnsi="Arial Narrow"/>
          <w:b/>
          <w:sz w:val="24"/>
          <w:szCs w:val="24"/>
        </w:rPr>
      </w:pPr>
      <w:r w:rsidRPr="00614877">
        <w:rPr>
          <w:rFonts w:ascii="Arial Narrow" w:hAnsi="Arial Narrow"/>
          <w:sz w:val="24"/>
          <w:szCs w:val="24"/>
        </w:rPr>
        <w:t xml:space="preserve">— </w:t>
      </w:r>
      <w:r w:rsidR="00245859" w:rsidRPr="00614877">
        <w:rPr>
          <w:rFonts w:ascii="Arial Narrow" w:hAnsi="Arial Narrow"/>
          <w:b/>
          <w:sz w:val="24"/>
          <w:szCs w:val="24"/>
        </w:rPr>
        <w:t>CLÁUSULA QUINTA</w:t>
      </w:r>
      <w:r w:rsidRPr="00614877">
        <w:rPr>
          <w:rFonts w:ascii="Arial Narrow" w:hAnsi="Arial Narrow"/>
          <w:b/>
          <w:sz w:val="24"/>
          <w:szCs w:val="24"/>
        </w:rPr>
        <w:t xml:space="preserve"> —</w:t>
      </w:r>
    </w:p>
    <w:p w:rsidR="00245859" w:rsidRPr="00614877" w:rsidRDefault="00245859" w:rsidP="003D0522">
      <w:pPr>
        <w:spacing w:line="360" w:lineRule="auto"/>
        <w:jc w:val="center"/>
        <w:rPr>
          <w:rFonts w:ascii="Arial Narrow" w:hAnsi="Arial Narrow"/>
          <w:b/>
          <w:sz w:val="24"/>
          <w:szCs w:val="24"/>
        </w:rPr>
      </w:pPr>
      <w:r w:rsidRPr="00614877">
        <w:rPr>
          <w:rFonts w:ascii="Arial Narrow" w:hAnsi="Arial Narrow"/>
          <w:b/>
          <w:sz w:val="24"/>
          <w:szCs w:val="24"/>
        </w:rPr>
        <w:t>DO PRAZO DE VIGÊNCIA DO CONTRATO:</w:t>
      </w:r>
    </w:p>
    <w:p w:rsidR="00245859" w:rsidRPr="00614877" w:rsidRDefault="00245859" w:rsidP="003D0522">
      <w:pPr>
        <w:spacing w:before="120" w:after="120" w:line="360" w:lineRule="auto"/>
        <w:ind w:firstLine="709"/>
        <w:jc w:val="both"/>
        <w:rPr>
          <w:rFonts w:ascii="Arial Narrow" w:hAnsi="Arial Narrow"/>
          <w:sz w:val="24"/>
          <w:szCs w:val="24"/>
        </w:rPr>
      </w:pPr>
      <w:r w:rsidRPr="00614877">
        <w:rPr>
          <w:rFonts w:ascii="Arial Narrow" w:hAnsi="Arial Narrow"/>
          <w:sz w:val="24"/>
          <w:szCs w:val="24"/>
        </w:rPr>
        <w:t xml:space="preserve"> O presente contrato terá</w:t>
      </w:r>
      <w:r w:rsidR="003D0522" w:rsidRPr="00614877">
        <w:rPr>
          <w:rFonts w:ascii="Arial Narrow" w:hAnsi="Arial Narrow"/>
          <w:sz w:val="24"/>
          <w:szCs w:val="24"/>
        </w:rPr>
        <w:t xml:space="preserve"> a vigência adstrita à consecução</w:t>
      </w:r>
      <w:r w:rsidRPr="00614877">
        <w:rPr>
          <w:rFonts w:ascii="Arial Narrow" w:hAnsi="Arial Narrow"/>
          <w:sz w:val="24"/>
          <w:szCs w:val="24"/>
        </w:rPr>
        <w:t xml:space="preserve"> de seu objeto, em conformidade com a Lei 8.666/93.</w:t>
      </w:r>
    </w:p>
    <w:p w:rsidR="003D0522" w:rsidRPr="00614877" w:rsidRDefault="003D0522" w:rsidP="003D0522">
      <w:pPr>
        <w:spacing w:line="360" w:lineRule="auto"/>
        <w:ind w:right="170"/>
        <w:jc w:val="center"/>
        <w:rPr>
          <w:rFonts w:ascii="Arial Narrow" w:hAnsi="Arial Narrow"/>
          <w:sz w:val="24"/>
          <w:szCs w:val="24"/>
        </w:rPr>
      </w:pPr>
    </w:p>
    <w:p w:rsidR="003D0522" w:rsidRPr="00614877" w:rsidRDefault="003D0522" w:rsidP="003D0522">
      <w:pPr>
        <w:spacing w:line="360" w:lineRule="auto"/>
        <w:ind w:right="170"/>
        <w:jc w:val="center"/>
        <w:rPr>
          <w:rFonts w:ascii="Arial Narrow" w:hAnsi="Arial Narrow"/>
          <w:sz w:val="24"/>
          <w:szCs w:val="24"/>
        </w:rPr>
      </w:pPr>
      <w:r w:rsidRPr="00614877">
        <w:rPr>
          <w:rFonts w:ascii="Arial Narrow" w:hAnsi="Arial Narrow"/>
          <w:sz w:val="24"/>
          <w:szCs w:val="24"/>
        </w:rPr>
        <w:t xml:space="preserve">— </w:t>
      </w:r>
      <w:r w:rsidRPr="00614877">
        <w:rPr>
          <w:rFonts w:ascii="Arial Narrow" w:hAnsi="Arial Narrow"/>
          <w:b/>
          <w:sz w:val="24"/>
          <w:szCs w:val="24"/>
        </w:rPr>
        <w:t xml:space="preserve">CLÁUSULA SEXTA </w:t>
      </w:r>
      <w:r w:rsidRPr="00614877">
        <w:rPr>
          <w:rFonts w:ascii="Arial Narrow" w:hAnsi="Arial Narrow"/>
          <w:sz w:val="24"/>
          <w:szCs w:val="24"/>
        </w:rPr>
        <w:t>—</w:t>
      </w:r>
    </w:p>
    <w:p w:rsidR="00245859" w:rsidRPr="00614877" w:rsidRDefault="003D0522" w:rsidP="003D0522">
      <w:pPr>
        <w:spacing w:line="360" w:lineRule="auto"/>
        <w:ind w:right="170"/>
        <w:jc w:val="center"/>
        <w:rPr>
          <w:rFonts w:ascii="Arial Narrow" w:hAnsi="Arial Narrow"/>
          <w:b/>
          <w:sz w:val="24"/>
          <w:szCs w:val="24"/>
        </w:rPr>
      </w:pPr>
      <w:r w:rsidRPr="00614877">
        <w:rPr>
          <w:rFonts w:ascii="Arial Narrow" w:hAnsi="Arial Narrow"/>
          <w:b/>
          <w:sz w:val="24"/>
          <w:szCs w:val="24"/>
        </w:rPr>
        <w:t>DA DOTAÇÃO ORÇAMENTÁRIA</w:t>
      </w:r>
    </w:p>
    <w:p w:rsidR="003D0522" w:rsidRPr="00614877" w:rsidRDefault="003D0522" w:rsidP="00363CDC">
      <w:pPr>
        <w:pStyle w:val="Recuodecorpodetexto3"/>
        <w:spacing w:line="360" w:lineRule="auto"/>
        <w:rPr>
          <w:sz w:val="24"/>
          <w:szCs w:val="24"/>
        </w:rPr>
      </w:pPr>
    </w:p>
    <w:p w:rsidR="003D0522" w:rsidRPr="00D936E2" w:rsidRDefault="0059701E" w:rsidP="00633404">
      <w:pPr>
        <w:pStyle w:val="Recuodecorpodetexto3"/>
        <w:spacing w:line="360" w:lineRule="auto"/>
        <w:ind w:left="0"/>
        <w:rPr>
          <w:color w:val="FF0000"/>
          <w:sz w:val="24"/>
          <w:szCs w:val="24"/>
          <w:lang w:val="pt-BR"/>
        </w:rPr>
      </w:pPr>
      <w:r w:rsidRPr="00BE76EB">
        <w:rPr>
          <w:sz w:val="24"/>
          <w:szCs w:val="24"/>
        </w:rPr>
        <w:t xml:space="preserve">As </w:t>
      </w:r>
      <w:r w:rsidR="00245859" w:rsidRPr="00BE76EB">
        <w:rPr>
          <w:sz w:val="24"/>
          <w:szCs w:val="24"/>
        </w:rPr>
        <w:t>despesas</w:t>
      </w:r>
      <w:r w:rsidR="00245859" w:rsidRPr="00614877">
        <w:rPr>
          <w:sz w:val="24"/>
          <w:szCs w:val="24"/>
        </w:rPr>
        <w:t xml:space="preserve"> decorrentes do presente contrato ocorrerão por conta do elemento de </w:t>
      </w:r>
      <w:r w:rsidR="00245859" w:rsidRPr="0062233E">
        <w:rPr>
          <w:sz w:val="24"/>
          <w:szCs w:val="24"/>
        </w:rPr>
        <w:t xml:space="preserve">despesas </w:t>
      </w:r>
      <w:r w:rsidR="00D936E2" w:rsidRPr="00D936E2">
        <w:rPr>
          <w:sz w:val="24"/>
          <w:szCs w:val="24"/>
        </w:rPr>
        <w:t>n° 6.2.2.1.1.01.02.01.001 – Material de Expediente</w:t>
      </w:r>
      <w:r w:rsidR="00D936E2">
        <w:rPr>
          <w:szCs w:val="28"/>
          <w:lang w:val="pt-BR"/>
        </w:rPr>
        <w:t>.</w:t>
      </w:r>
    </w:p>
    <w:p w:rsidR="003D0522" w:rsidRDefault="003D0522" w:rsidP="00363CDC">
      <w:pPr>
        <w:pStyle w:val="Recuodecorpodetexto"/>
        <w:spacing w:line="360" w:lineRule="auto"/>
        <w:ind w:left="708" w:right="-68"/>
        <w:rPr>
          <w:rFonts w:ascii="Arial Narrow" w:hAnsi="Arial Narrow"/>
          <w:b/>
          <w:color w:val="FF0000"/>
          <w:sz w:val="24"/>
          <w:szCs w:val="24"/>
        </w:rPr>
      </w:pPr>
    </w:p>
    <w:p w:rsidR="003D0522" w:rsidRPr="00614877" w:rsidRDefault="003D0522" w:rsidP="003D0522">
      <w:pPr>
        <w:pStyle w:val="Recuodecorpodetexto"/>
        <w:spacing w:line="360" w:lineRule="auto"/>
        <w:ind w:left="0"/>
        <w:jc w:val="center"/>
        <w:rPr>
          <w:rFonts w:ascii="Arial Narrow" w:hAnsi="Arial Narrow"/>
          <w:b/>
          <w:sz w:val="24"/>
          <w:szCs w:val="24"/>
        </w:rPr>
      </w:pPr>
      <w:r w:rsidRPr="00614877">
        <w:rPr>
          <w:rFonts w:ascii="Arial Narrow" w:hAnsi="Arial Narrow"/>
          <w:sz w:val="24"/>
          <w:szCs w:val="24"/>
        </w:rPr>
        <w:t xml:space="preserve">— </w:t>
      </w:r>
      <w:r w:rsidRPr="00614877">
        <w:rPr>
          <w:rFonts w:ascii="Arial Narrow" w:hAnsi="Arial Narrow"/>
          <w:b/>
          <w:sz w:val="24"/>
          <w:szCs w:val="24"/>
        </w:rPr>
        <w:t xml:space="preserve">CLÁUSULA SÉTIMA </w:t>
      </w:r>
      <w:r w:rsidRPr="00614877">
        <w:rPr>
          <w:rFonts w:ascii="Arial Narrow" w:hAnsi="Arial Narrow"/>
          <w:sz w:val="24"/>
          <w:szCs w:val="24"/>
        </w:rPr>
        <w:t>—</w:t>
      </w:r>
    </w:p>
    <w:p w:rsidR="003D0522" w:rsidRPr="00614877" w:rsidRDefault="00245859" w:rsidP="003D0522">
      <w:pPr>
        <w:pStyle w:val="Recuodecorpodetexto"/>
        <w:spacing w:line="360" w:lineRule="auto"/>
        <w:ind w:left="0"/>
        <w:jc w:val="center"/>
        <w:rPr>
          <w:rFonts w:ascii="Arial Narrow" w:hAnsi="Arial Narrow"/>
          <w:b/>
          <w:sz w:val="24"/>
          <w:szCs w:val="24"/>
        </w:rPr>
      </w:pPr>
      <w:r w:rsidRPr="00614877">
        <w:rPr>
          <w:rFonts w:ascii="Arial Narrow" w:hAnsi="Arial Narrow"/>
          <w:b/>
          <w:sz w:val="24"/>
          <w:szCs w:val="24"/>
        </w:rPr>
        <w:t>D</w:t>
      </w:r>
      <w:r w:rsidR="00695CBF" w:rsidRPr="00614877">
        <w:rPr>
          <w:rFonts w:ascii="Arial Narrow" w:hAnsi="Arial Narrow"/>
          <w:b/>
          <w:sz w:val="24"/>
          <w:szCs w:val="24"/>
        </w:rPr>
        <w:t>AS PENALIDADES PELO</w:t>
      </w:r>
      <w:r w:rsidR="003D0522" w:rsidRPr="00614877">
        <w:rPr>
          <w:rFonts w:ascii="Arial Narrow" w:hAnsi="Arial Narrow"/>
          <w:b/>
          <w:sz w:val="24"/>
          <w:szCs w:val="24"/>
        </w:rPr>
        <w:t xml:space="preserve"> INADIMPLEMENTO</w:t>
      </w:r>
    </w:p>
    <w:p w:rsidR="003D0522" w:rsidRPr="00614877" w:rsidRDefault="003D0522" w:rsidP="003D0522">
      <w:pPr>
        <w:pStyle w:val="Recuodecorpodetexto"/>
        <w:spacing w:line="360" w:lineRule="auto"/>
        <w:ind w:left="0"/>
        <w:jc w:val="center"/>
        <w:rPr>
          <w:rFonts w:ascii="Arial Narrow" w:hAnsi="Arial Narrow"/>
          <w:b/>
          <w:sz w:val="24"/>
          <w:szCs w:val="24"/>
        </w:rPr>
      </w:pPr>
    </w:p>
    <w:p w:rsidR="00245859" w:rsidRPr="00614877" w:rsidRDefault="003D0522" w:rsidP="003D0522">
      <w:pPr>
        <w:pStyle w:val="Recuodecorpodetexto"/>
        <w:spacing w:line="360" w:lineRule="auto"/>
        <w:ind w:left="0"/>
        <w:rPr>
          <w:rFonts w:ascii="Arial Narrow" w:hAnsi="Arial Narrow"/>
          <w:b/>
          <w:sz w:val="24"/>
          <w:szCs w:val="24"/>
        </w:rPr>
      </w:pPr>
      <w:r w:rsidRPr="00614877">
        <w:rPr>
          <w:rFonts w:ascii="Arial Narrow" w:hAnsi="Arial Narrow"/>
          <w:sz w:val="24"/>
          <w:szCs w:val="24"/>
        </w:rPr>
        <w:t xml:space="preserve">                      </w:t>
      </w:r>
      <w:r w:rsidR="00245859" w:rsidRPr="00614877">
        <w:rPr>
          <w:rFonts w:ascii="Arial Narrow" w:hAnsi="Arial Narrow"/>
          <w:sz w:val="24"/>
          <w:szCs w:val="24"/>
        </w:rPr>
        <w:t>A inexecução total ou parcial deste contrato, ou ainda, a ocorrência de atraso injustificado na execução do contrato, implicará a penalização da CONTRATADA em:</w:t>
      </w:r>
    </w:p>
    <w:p w:rsidR="00695CBF" w:rsidRPr="00614877" w:rsidRDefault="00695CBF" w:rsidP="00695CBF">
      <w:pPr>
        <w:spacing w:line="360" w:lineRule="auto"/>
        <w:ind w:left="1418" w:hanging="284"/>
        <w:jc w:val="both"/>
        <w:rPr>
          <w:rFonts w:ascii="Arial Narrow" w:hAnsi="Arial Narrow"/>
          <w:sz w:val="24"/>
          <w:szCs w:val="24"/>
        </w:rPr>
      </w:pPr>
    </w:p>
    <w:p w:rsidR="00245859" w:rsidRPr="00614877" w:rsidRDefault="00245859" w:rsidP="00695CBF">
      <w:pPr>
        <w:spacing w:line="360" w:lineRule="auto"/>
        <w:ind w:left="1418" w:hanging="284"/>
        <w:jc w:val="both"/>
        <w:rPr>
          <w:rFonts w:ascii="Arial Narrow" w:hAnsi="Arial Narrow"/>
          <w:sz w:val="24"/>
          <w:szCs w:val="24"/>
        </w:rPr>
      </w:pPr>
      <w:r w:rsidRPr="00614877">
        <w:rPr>
          <w:rFonts w:ascii="Arial Narrow" w:hAnsi="Arial Narrow"/>
          <w:sz w:val="24"/>
          <w:szCs w:val="24"/>
        </w:rPr>
        <w:t xml:space="preserve">a) Advertência; </w:t>
      </w:r>
    </w:p>
    <w:p w:rsidR="00695CBF" w:rsidRPr="00BE76EB" w:rsidRDefault="00695CBF" w:rsidP="00695CBF">
      <w:pPr>
        <w:spacing w:line="360" w:lineRule="auto"/>
        <w:ind w:left="1418" w:hanging="284"/>
        <w:jc w:val="both"/>
        <w:rPr>
          <w:rFonts w:ascii="Arial Narrow" w:hAnsi="Arial Narrow"/>
          <w:sz w:val="10"/>
          <w:szCs w:val="10"/>
        </w:rPr>
      </w:pPr>
    </w:p>
    <w:p w:rsidR="00245859" w:rsidRPr="00614877" w:rsidRDefault="00245859" w:rsidP="00695CBF">
      <w:pPr>
        <w:spacing w:line="360" w:lineRule="auto"/>
        <w:ind w:left="1418" w:hanging="284"/>
        <w:jc w:val="both"/>
        <w:rPr>
          <w:rFonts w:ascii="Arial Narrow" w:hAnsi="Arial Narrow"/>
          <w:sz w:val="24"/>
          <w:szCs w:val="24"/>
        </w:rPr>
      </w:pPr>
      <w:r w:rsidRPr="00614877">
        <w:rPr>
          <w:rFonts w:ascii="Arial Narrow" w:hAnsi="Arial Narrow"/>
          <w:sz w:val="24"/>
          <w:szCs w:val="24"/>
        </w:rPr>
        <w:t>b) Multa;</w:t>
      </w:r>
    </w:p>
    <w:p w:rsidR="00695CBF" w:rsidRPr="00BE76EB" w:rsidRDefault="00695CBF" w:rsidP="00695CBF">
      <w:pPr>
        <w:spacing w:line="360" w:lineRule="auto"/>
        <w:ind w:left="1418" w:hanging="284"/>
        <w:jc w:val="both"/>
        <w:rPr>
          <w:rFonts w:ascii="Arial Narrow" w:hAnsi="Arial Narrow"/>
          <w:sz w:val="10"/>
          <w:szCs w:val="10"/>
        </w:rPr>
      </w:pPr>
    </w:p>
    <w:p w:rsidR="00245859" w:rsidRPr="00614877" w:rsidRDefault="00245859" w:rsidP="00695CBF">
      <w:pPr>
        <w:spacing w:line="360" w:lineRule="auto"/>
        <w:ind w:left="1418" w:hanging="284"/>
        <w:jc w:val="both"/>
        <w:rPr>
          <w:rFonts w:ascii="Arial Narrow" w:hAnsi="Arial Narrow"/>
          <w:sz w:val="24"/>
          <w:szCs w:val="24"/>
        </w:rPr>
      </w:pPr>
      <w:r w:rsidRPr="00614877">
        <w:rPr>
          <w:rFonts w:ascii="Arial Narrow" w:hAnsi="Arial Narrow"/>
          <w:sz w:val="24"/>
          <w:szCs w:val="24"/>
        </w:rPr>
        <w:t>c) Suspensão temporária de licitar com o CONTRATANTE por prazo de até dois anos.</w:t>
      </w:r>
    </w:p>
    <w:p w:rsidR="00695CBF" w:rsidRPr="00BE76EB" w:rsidRDefault="00695CBF" w:rsidP="00695CBF">
      <w:pPr>
        <w:spacing w:line="360" w:lineRule="auto"/>
        <w:ind w:left="1418" w:hanging="284"/>
        <w:jc w:val="both"/>
        <w:rPr>
          <w:rFonts w:ascii="Arial Narrow" w:hAnsi="Arial Narrow"/>
          <w:sz w:val="10"/>
          <w:szCs w:val="10"/>
        </w:rPr>
      </w:pPr>
    </w:p>
    <w:p w:rsidR="00245859" w:rsidRPr="00614877" w:rsidRDefault="00245859" w:rsidP="00695CBF">
      <w:pPr>
        <w:spacing w:line="360" w:lineRule="auto"/>
        <w:ind w:left="1418" w:hanging="284"/>
        <w:jc w:val="both"/>
        <w:rPr>
          <w:rFonts w:ascii="Arial Narrow" w:hAnsi="Arial Narrow"/>
          <w:sz w:val="24"/>
          <w:szCs w:val="24"/>
        </w:rPr>
      </w:pPr>
      <w:r w:rsidRPr="00614877">
        <w:rPr>
          <w:rFonts w:ascii="Arial Narrow" w:hAnsi="Arial Narrow"/>
          <w:sz w:val="24"/>
          <w:szCs w:val="24"/>
        </w:rPr>
        <w:t>d) Declaração de inidoneidade para licitar ou contratar com a Administração, enquanto perdurarem os motivos determinantes da punição, ou até que seja promovida a reabilitação perante a própria autoridade que aplicou a penalidade.</w:t>
      </w:r>
    </w:p>
    <w:p w:rsidR="003D0522" w:rsidRPr="00614877" w:rsidRDefault="003D0522" w:rsidP="00363CDC">
      <w:pPr>
        <w:spacing w:line="360" w:lineRule="auto"/>
        <w:ind w:right="-68" w:firstLine="708"/>
        <w:jc w:val="both"/>
        <w:rPr>
          <w:rFonts w:ascii="Arial Narrow" w:hAnsi="Arial Narrow"/>
          <w:b/>
          <w:sz w:val="24"/>
          <w:szCs w:val="24"/>
        </w:rPr>
      </w:pPr>
    </w:p>
    <w:p w:rsidR="00245859" w:rsidRPr="00614877" w:rsidRDefault="00245859" w:rsidP="00695CBF">
      <w:pPr>
        <w:spacing w:line="360" w:lineRule="auto"/>
        <w:ind w:right="-68"/>
        <w:jc w:val="both"/>
        <w:rPr>
          <w:rFonts w:ascii="Arial Narrow" w:hAnsi="Arial Narrow"/>
          <w:b/>
          <w:sz w:val="24"/>
          <w:szCs w:val="24"/>
        </w:rPr>
      </w:pPr>
      <w:r w:rsidRPr="00614877">
        <w:rPr>
          <w:rFonts w:ascii="Arial Narrow" w:hAnsi="Arial Narrow"/>
          <w:b/>
          <w:sz w:val="24"/>
          <w:szCs w:val="24"/>
        </w:rPr>
        <w:t xml:space="preserve">Parágrafo Primeiro: </w:t>
      </w:r>
    </w:p>
    <w:p w:rsidR="00245859" w:rsidRPr="00614877" w:rsidRDefault="00245859" w:rsidP="00363CDC">
      <w:pPr>
        <w:spacing w:line="360" w:lineRule="auto"/>
        <w:ind w:right="-68" w:firstLine="708"/>
        <w:jc w:val="both"/>
        <w:rPr>
          <w:rFonts w:ascii="Arial Narrow" w:hAnsi="Arial Narrow"/>
          <w:sz w:val="24"/>
          <w:szCs w:val="24"/>
        </w:rPr>
      </w:pPr>
      <w:r w:rsidRPr="00614877">
        <w:rPr>
          <w:rFonts w:ascii="Arial Narrow" w:hAnsi="Arial Narrow"/>
          <w:sz w:val="24"/>
          <w:szCs w:val="24"/>
        </w:rPr>
        <w:t>A multa prevista no item "b" será na</w:t>
      </w:r>
      <w:r w:rsidR="0053300B">
        <w:rPr>
          <w:rFonts w:ascii="Arial Narrow" w:hAnsi="Arial Narrow"/>
          <w:sz w:val="24"/>
          <w:szCs w:val="24"/>
        </w:rPr>
        <w:t xml:space="preserve"> ordem de 1% por dia, calculada</w:t>
      </w:r>
      <w:r w:rsidRPr="00614877">
        <w:rPr>
          <w:rFonts w:ascii="Arial Narrow" w:hAnsi="Arial Narrow"/>
          <w:sz w:val="24"/>
          <w:szCs w:val="24"/>
        </w:rPr>
        <w:t xml:space="preserve"> sobre o valor mensal do contrato.</w:t>
      </w:r>
    </w:p>
    <w:p w:rsidR="003D0522" w:rsidRPr="00614877" w:rsidRDefault="003D0522" w:rsidP="00363CDC">
      <w:pPr>
        <w:spacing w:line="360" w:lineRule="auto"/>
        <w:ind w:right="22" w:firstLine="708"/>
        <w:jc w:val="both"/>
        <w:rPr>
          <w:rFonts w:ascii="Arial Narrow" w:hAnsi="Arial Narrow"/>
          <w:b/>
          <w:sz w:val="24"/>
          <w:szCs w:val="24"/>
        </w:rPr>
      </w:pPr>
    </w:p>
    <w:p w:rsidR="00245859" w:rsidRPr="00614877" w:rsidRDefault="00245859" w:rsidP="00695CBF">
      <w:pPr>
        <w:spacing w:line="360" w:lineRule="auto"/>
        <w:ind w:right="22"/>
        <w:jc w:val="both"/>
        <w:rPr>
          <w:rFonts w:ascii="Arial Narrow" w:hAnsi="Arial Narrow"/>
          <w:b/>
          <w:sz w:val="24"/>
          <w:szCs w:val="24"/>
        </w:rPr>
      </w:pPr>
      <w:r w:rsidRPr="00614877">
        <w:rPr>
          <w:rFonts w:ascii="Arial Narrow" w:hAnsi="Arial Narrow"/>
          <w:b/>
          <w:sz w:val="24"/>
          <w:szCs w:val="24"/>
        </w:rPr>
        <w:t>Parágrafo Segundo:</w:t>
      </w:r>
    </w:p>
    <w:p w:rsidR="00245859" w:rsidRPr="00614877" w:rsidRDefault="00245859" w:rsidP="00363CDC">
      <w:pPr>
        <w:spacing w:line="360" w:lineRule="auto"/>
        <w:ind w:right="22" w:firstLine="708"/>
        <w:jc w:val="both"/>
        <w:rPr>
          <w:rFonts w:ascii="Arial Narrow" w:hAnsi="Arial Narrow"/>
          <w:sz w:val="24"/>
          <w:szCs w:val="24"/>
        </w:rPr>
      </w:pPr>
      <w:r w:rsidRPr="00614877">
        <w:rPr>
          <w:rFonts w:ascii="Arial Narrow" w:hAnsi="Arial Narrow"/>
          <w:sz w:val="24"/>
          <w:szCs w:val="24"/>
        </w:rPr>
        <w:t xml:space="preserve"> As sanções previstas nesta cláusula, letras "b" e "c", poderão ser aplicadas juntamente com a preventiva na letra "d", facultada a prévia da contratada no prazo de </w:t>
      </w:r>
      <w:r w:rsidR="00614877" w:rsidRPr="00614877">
        <w:rPr>
          <w:rFonts w:ascii="Arial Narrow" w:hAnsi="Arial Narrow"/>
          <w:sz w:val="24"/>
          <w:szCs w:val="24"/>
        </w:rPr>
        <w:t>0</w:t>
      </w:r>
      <w:r w:rsidRPr="00614877">
        <w:rPr>
          <w:rFonts w:ascii="Arial Narrow" w:hAnsi="Arial Narrow"/>
          <w:sz w:val="24"/>
          <w:szCs w:val="24"/>
        </w:rPr>
        <w:t>5 dias úteis.</w:t>
      </w:r>
    </w:p>
    <w:p w:rsidR="00245859" w:rsidRPr="00440EB2" w:rsidRDefault="00245859" w:rsidP="00363CDC">
      <w:pPr>
        <w:spacing w:line="360" w:lineRule="auto"/>
        <w:ind w:right="22" w:firstLine="708"/>
        <w:jc w:val="both"/>
        <w:rPr>
          <w:rFonts w:ascii="Arial Narrow" w:hAnsi="Arial Narrow"/>
          <w:sz w:val="24"/>
          <w:szCs w:val="24"/>
        </w:rPr>
      </w:pPr>
    </w:p>
    <w:p w:rsidR="00695CBF" w:rsidRPr="00440EB2" w:rsidRDefault="00695CBF" w:rsidP="00695CBF">
      <w:pPr>
        <w:pStyle w:val="Recuodecorpodetexto"/>
        <w:spacing w:line="360" w:lineRule="auto"/>
        <w:ind w:left="708" w:right="22"/>
        <w:jc w:val="center"/>
        <w:rPr>
          <w:rFonts w:ascii="Arial Narrow" w:hAnsi="Arial Narrow"/>
          <w:b/>
          <w:sz w:val="24"/>
          <w:szCs w:val="24"/>
        </w:rPr>
      </w:pPr>
      <w:r w:rsidRPr="00440EB2">
        <w:rPr>
          <w:rFonts w:ascii="Arial Narrow" w:hAnsi="Arial Narrow"/>
          <w:sz w:val="24"/>
          <w:szCs w:val="24"/>
        </w:rPr>
        <w:t>—</w:t>
      </w:r>
      <w:r w:rsidRPr="00440EB2">
        <w:rPr>
          <w:rFonts w:ascii="Arial Narrow" w:hAnsi="Arial Narrow"/>
          <w:b/>
          <w:sz w:val="24"/>
          <w:szCs w:val="24"/>
        </w:rPr>
        <w:t xml:space="preserve"> CLÁUSULA OITAVA</w:t>
      </w:r>
      <w:r w:rsidRPr="00440EB2">
        <w:rPr>
          <w:rFonts w:ascii="Arial Narrow" w:hAnsi="Arial Narrow"/>
          <w:sz w:val="24"/>
          <w:szCs w:val="24"/>
        </w:rPr>
        <w:t>—</w:t>
      </w:r>
    </w:p>
    <w:p w:rsidR="00245859" w:rsidRPr="00B30EB6" w:rsidRDefault="00245859" w:rsidP="00695CBF">
      <w:pPr>
        <w:pStyle w:val="Recuodecorpodetexto"/>
        <w:spacing w:line="360" w:lineRule="auto"/>
        <w:ind w:left="708" w:right="22"/>
        <w:jc w:val="center"/>
        <w:rPr>
          <w:rFonts w:ascii="Arial Narrow" w:hAnsi="Arial Narrow"/>
          <w:b/>
          <w:sz w:val="24"/>
          <w:szCs w:val="24"/>
        </w:rPr>
      </w:pPr>
      <w:r w:rsidRPr="00B30EB6">
        <w:rPr>
          <w:rFonts w:ascii="Arial Narrow" w:hAnsi="Arial Narrow"/>
          <w:b/>
          <w:sz w:val="24"/>
          <w:szCs w:val="24"/>
        </w:rPr>
        <w:t>DA RE</w:t>
      </w:r>
      <w:r w:rsidR="004E08AE" w:rsidRPr="00B30EB6">
        <w:rPr>
          <w:rFonts w:ascii="Arial Narrow" w:hAnsi="Arial Narrow"/>
          <w:b/>
          <w:sz w:val="24"/>
          <w:szCs w:val="24"/>
        </w:rPr>
        <w:t>SCISÃO DO CONTRATO</w:t>
      </w:r>
    </w:p>
    <w:p w:rsidR="00695CBF" w:rsidRPr="00440EB2" w:rsidRDefault="00695CBF" w:rsidP="00695CBF">
      <w:pPr>
        <w:spacing w:line="360" w:lineRule="auto"/>
        <w:ind w:right="-68"/>
        <w:jc w:val="both"/>
        <w:rPr>
          <w:rFonts w:ascii="Arial Narrow" w:hAnsi="Arial Narrow"/>
          <w:b/>
          <w:sz w:val="24"/>
          <w:szCs w:val="24"/>
        </w:rPr>
      </w:pPr>
    </w:p>
    <w:p w:rsidR="00695CBF" w:rsidRPr="00440EB2" w:rsidRDefault="00695CBF" w:rsidP="00695CBF">
      <w:pPr>
        <w:spacing w:line="360" w:lineRule="auto"/>
        <w:ind w:right="-68"/>
        <w:jc w:val="both"/>
        <w:rPr>
          <w:rFonts w:ascii="Arial Narrow" w:hAnsi="Arial Narrow"/>
          <w:b/>
          <w:sz w:val="24"/>
          <w:szCs w:val="24"/>
        </w:rPr>
      </w:pPr>
      <w:r w:rsidRPr="00440EB2">
        <w:rPr>
          <w:rFonts w:ascii="Arial Narrow" w:hAnsi="Arial Narrow"/>
          <w:b/>
          <w:sz w:val="24"/>
          <w:szCs w:val="24"/>
        </w:rPr>
        <w:t xml:space="preserve">Parágrafo Primeiro: </w:t>
      </w:r>
    </w:p>
    <w:p w:rsidR="00245859" w:rsidRPr="00440EB2" w:rsidRDefault="00245859" w:rsidP="00363CDC">
      <w:pPr>
        <w:spacing w:line="360" w:lineRule="auto"/>
        <w:ind w:right="29" w:firstLine="708"/>
        <w:jc w:val="both"/>
        <w:rPr>
          <w:rFonts w:ascii="Arial Narrow" w:hAnsi="Arial Narrow"/>
          <w:sz w:val="24"/>
          <w:szCs w:val="24"/>
        </w:rPr>
      </w:pPr>
      <w:r w:rsidRPr="00440EB2">
        <w:rPr>
          <w:rFonts w:ascii="Arial Narrow" w:hAnsi="Arial Narrow"/>
          <w:sz w:val="24"/>
          <w:szCs w:val="24"/>
        </w:rPr>
        <w:lastRenderedPageBreak/>
        <w:t>Constituem motivos para rescisão do contrato o não cumprimento de cláusulas contratuais, lentidão, paralisação, atrasos não justificados, sub-contratação total ou parcial, sem anuência do contratante, associação da contratada com outrem, também sem anuência expressa, e a decretação de falência da contratada, implicando na retenção de créditos decorrentes da contratação, até o limite dos prejuízos causados ao contratante.</w:t>
      </w:r>
    </w:p>
    <w:p w:rsidR="00695CBF" w:rsidRPr="00440EB2" w:rsidRDefault="00695CBF" w:rsidP="00695CBF">
      <w:pPr>
        <w:spacing w:line="360" w:lineRule="auto"/>
        <w:ind w:right="22"/>
        <w:jc w:val="both"/>
        <w:rPr>
          <w:rFonts w:ascii="Arial Narrow" w:hAnsi="Arial Narrow"/>
          <w:b/>
          <w:sz w:val="24"/>
          <w:szCs w:val="24"/>
        </w:rPr>
      </w:pPr>
    </w:p>
    <w:p w:rsidR="00695CBF" w:rsidRPr="00440EB2" w:rsidRDefault="00695CBF" w:rsidP="00695CBF">
      <w:pPr>
        <w:spacing w:line="360" w:lineRule="auto"/>
        <w:ind w:right="22"/>
        <w:jc w:val="both"/>
        <w:rPr>
          <w:rFonts w:ascii="Arial Narrow" w:hAnsi="Arial Narrow"/>
          <w:b/>
          <w:sz w:val="24"/>
          <w:szCs w:val="24"/>
        </w:rPr>
      </w:pPr>
      <w:r w:rsidRPr="00440EB2">
        <w:rPr>
          <w:rFonts w:ascii="Arial Narrow" w:hAnsi="Arial Narrow"/>
          <w:b/>
          <w:sz w:val="24"/>
          <w:szCs w:val="24"/>
        </w:rPr>
        <w:t>Parágrafo Segundo:</w:t>
      </w:r>
    </w:p>
    <w:p w:rsidR="00245859" w:rsidRPr="00440EB2" w:rsidRDefault="00245859" w:rsidP="00363CDC">
      <w:pPr>
        <w:spacing w:after="120" w:line="360" w:lineRule="auto"/>
        <w:ind w:right="28" w:firstLine="709"/>
        <w:jc w:val="both"/>
        <w:rPr>
          <w:rFonts w:ascii="Arial Narrow" w:hAnsi="Arial Narrow"/>
          <w:sz w:val="24"/>
          <w:szCs w:val="24"/>
        </w:rPr>
      </w:pPr>
      <w:r w:rsidRPr="00440EB2">
        <w:rPr>
          <w:rFonts w:ascii="Arial Narrow" w:hAnsi="Arial Narrow"/>
          <w:sz w:val="24"/>
          <w:szCs w:val="24"/>
        </w:rPr>
        <w:t>A rescisão contratual poderá ser efetivada nos termos da lei, na hipótese de descumprimento total ou parcial de quaisquer das obrigações contratuais, com as conseqüências legais e instrumentais.</w:t>
      </w:r>
    </w:p>
    <w:p w:rsidR="0063132E" w:rsidRPr="00440EB2" w:rsidRDefault="0063132E" w:rsidP="0063132E">
      <w:pPr>
        <w:spacing w:line="360" w:lineRule="auto"/>
        <w:ind w:right="29"/>
        <w:jc w:val="both"/>
        <w:rPr>
          <w:rFonts w:ascii="Arial Narrow" w:hAnsi="Arial Narrow"/>
          <w:b/>
          <w:sz w:val="24"/>
          <w:szCs w:val="24"/>
        </w:rPr>
      </w:pPr>
    </w:p>
    <w:p w:rsidR="00245859" w:rsidRPr="00440EB2" w:rsidRDefault="0063132E" w:rsidP="0063132E">
      <w:pPr>
        <w:spacing w:line="360" w:lineRule="auto"/>
        <w:ind w:right="29"/>
        <w:jc w:val="both"/>
        <w:rPr>
          <w:rFonts w:ascii="Arial Narrow" w:hAnsi="Arial Narrow"/>
          <w:b/>
          <w:sz w:val="24"/>
          <w:szCs w:val="24"/>
        </w:rPr>
      </w:pPr>
      <w:r w:rsidRPr="00440EB2">
        <w:rPr>
          <w:rFonts w:ascii="Arial Narrow" w:hAnsi="Arial Narrow"/>
          <w:b/>
          <w:sz w:val="24"/>
          <w:szCs w:val="24"/>
        </w:rPr>
        <w:t>Parágrafo Terceiro</w:t>
      </w:r>
      <w:r w:rsidR="00245859" w:rsidRPr="00440EB2">
        <w:rPr>
          <w:rFonts w:ascii="Arial Narrow" w:hAnsi="Arial Narrow"/>
          <w:b/>
          <w:sz w:val="24"/>
          <w:szCs w:val="24"/>
        </w:rPr>
        <w:t xml:space="preserve">: </w:t>
      </w:r>
    </w:p>
    <w:p w:rsidR="00245859" w:rsidRPr="00440EB2" w:rsidRDefault="00245859" w:rsidP="00363CDC">
      <w:pPr>
        <w:spacing w:line="360" w:lineRule="auto"/>
        <w:ind w:right="29" w:firstLine="708"/>
        <w:jc w:val="both"/>
        <w:rPr>
          <w:rFonts w:ascii="Arial Narrow" w:hAnsi="Arial Narrow"/>
          <w:sz w:val="24"/>
          <w:szCs w:val="24"/>
        </w:rPr>
      </w:pPr>
      <w:r w:rsidRPr="00440EB2">
        <w:rPr>
          <w:rFonts w:ascii="Arial Narrow" w:hAnsi="Arial Narrow"/>
          <w:sz w:val="24"/>
          <w:szCs w:val="24"/>
        </w:rPr>
        <w:t>A rescisão contratual pelos motivos enumerados nesta cláusula, acarretará a aplicação das sanções previstas no art. 8.666/93.</w:t>
      </w:r>
    </w:p>
    <w:p w:rsidR="00245859" w:rsidRPr="00440EB2" w:rsidRDefault="00245859" w:rsidP="00363CDC">
      <w:pPr>
        <w:spacing w:line="360" w:lineRule="auto"/>
        <w:ind w:right="29" w:firstLine="708"/>
        <w:jc w:val="both"/>
        <w:rPr>
          <w:rFonts w:ascii="Arial Narrow" w:hAnsi="Arial Narrow"/>
          <w:sz w:val="24"/>
          <w:szCs w:val="24"/>
        </w:rPr>
      </w:pPr>
    </w:p>
    <w:p w:rsidR="0063132E" w:rsidRPr="00440EB2" w:rsidRDefault="0063132E" w:rsidP="0063132E">
      <w:pPr>
        <w:pStyle w:val="Recuodecorpodetexto"/>
        <w:spacing w:line="360" w:lineRule="auto"/>
        <w:ind w:left="709" w:right="28"/>
        <w:jc w:val="center"/>
        <w:rPr>
          <w:rFonts w:ascii="Arial Narrow" w:hAnsi="Arial Narrow"/>
          <w:b/>
          <w:sz w:val="24"/>
          <w:szCs w:val="24"/>
        </w:rPr>
      </w:pPr>
      <w:r w:rsidRPr="00440EB2">
        <w:rPr>
          <w:rFonts w:ascii="Arial Narrow" w:hAnsi="Arial Narrow"/>
          <w:sz w:val="24"/>
          <w:szCs w:val="24"/>
        </w:rPr>
        <w:t xml:space="preserve">— </w:t>
      </w:r>
      <w:r w:rsidRPr="00440EB2">
        <w:rPr>
          <w:rFonts w:ascii="Arial Narrow" w:hAnsi="Arial Narrow"/>
          <w:b/>
          <w:sz w:val="24"/>
          <w:szCs w:val="24"/>
        </w:rPr>
        <w:t xml:space="preserve">CLÁUSULA NONA </w:t>
      </w:r>
      <w:r w:rsidRPr="00440EB2">
        <w:rPr>
          <w:rFonts w:ascii="Arial Narrow" w:hAnsi="Arial Narrow"/>
          <w:sz w:val="24"/>
          <w:szCs w:val="24"/>
        </w:rPr>
        <w:t>—</w:t>
      </w:r>
    </w:p>
    <w:p w:rsidR="00245859" w:rsidRPr="00440EB2" w:rsidRDefault="0063132E" w:rsidP="0063132E">
      <w:pPr>
        <w:pStyle w:val="Recuodecorpodetexto"/>
        <w:spacing w:line="360" w:lineRule="auto"/>
        <w:ind w:left="709" w:right="28"/>
        <w:jc w:val="center"/>
        <w:rPr>
          <w:rFonts w:ascii="Arial Narrow" w:hAnsi="Arial Narrow"/>
          <w:b/>
          <w:sz w:val="24"/>
          <w:szCs w:val="24"/>
        </w:rPr>
      </w:pPr>
      <w:r w:rsidRPr="00440EB2">
        <w:rPr>
          <w:rFonts w:ascii="Arial Narrow" w:hAnsi="Arial Narrow"/>
          <w:b/>
          <w:sz w:val="24"/>
          <w:szCs w:val="24"/>
        </w:rPr>
        <w:t>DO FORO</w:t>
      </w:r>
    </w:p>
    <w:p w:rsidR="00245859" w:rsidRPr="00440EB2" w:rsidRDefault="00245859" w:rsidP="0063132E">
      <w:pPr>
        <w:pStyle w:val="Recuodecorpodetexto"/>
        <w:spacing w:line="360" w:lineRule="auto"/>
        <w:ind w:left="0" w:right="29" w:firstLine="708"/>
        <w:rPr>
          <w:rFonts w:ascii="Arial Narrow" w:hAnsi="Arial Narrow"/>
          <w:sz w:val="24"/>
          <w:szCs w:val="24"/>
        </w:rPr>
      </w:pPr>
      <w:r w:rsidRPr="00440EB2">
        <w:rPr>
          <w:rFonts w:ascii="Arial Narrow" w:hAnsi="Arial Narrow"/>
          <w:sz w:val="24"/>
          <w:szCs w:val="24"/>
        </w:rPr>
        <w:t>Fica eleito o Foro da Justiça Federal da comarca de Porto Alegre, para dirimir questões oriundas deste contrato.</w:t>
      </w:r>
    </w:p>
    <w:p w:rsidR="0063132E" w:rsidRPr="00440EB2" w:rsidRDefault="0063132E" w:rsidP="0063132E">
      <w:pPr>
        <w:pStyle w:val="Recuodecorpodetexto"/>
        <w:spacing w:line="360" w:lineRule="auto"/>
        <w:ind w:left="0" w:right="29"/>
        <w:rPr>
          <w:rFonts w:ascii="Arial Narrow" w:hAnsi="Arial Narrow"/>
          <w:sz w:val="24"/>
          <w:szCs w:val="24"/>
        </w:rPr>
      </w:pPr>
    </w:p>
    <w:p w:rsidR="00245859" w:rsidRPr="00440EB2" w:rsidRDefault="00245859" w:rsidP="0063132E">
      <w:pPr>
        <w:pStyle w:val="Recuodecorpodetexto"/>
        <w:spacing w:line="360" w:lineRule="auto"/>
        <w:ind w:left="0" w:right="29" w:firstLine="708"/>
        <w:rPr>
          <w:rFonts w:ascii="Arial Narrow" w:hAnsi="Arial Narrow"/>
          <w:sz w:val="24"/>
          <w:szCs w:val="24"/>
        </w:rPr>
      </w:pPr>
      <w:r w:rsidRPr="00440EB2">
        <w:rPr>
          <w:rFonts w:ascii="Arial Narrow" w:hAnsi="Arial Narrow"/>
          <w:sz w:val="24"/>
          <w:szCs w:val="24"/>
        </w:rPr>
        <w:t>E por estarem de acordo com toda as cláusulas, firmam o presente instrumento, por si e eventuais sucessores, em duas (02) vias de igual teor, para um só efeito, na presença das testemunhas abaixo.</w:t>
      </w:r>
    </w:p>
    <w:p w:rsidR="00245859" w:rsidRPr="00440EB2" w:rsidRDefault="00245859" w:rsidP="00363CDC">
      <w:pPr>
        <w:pStyle w:val="Recuodecorpodetexto"/>
        <w:spacing w:line="360" w:lineRule="auto"/>
        <w:ind w:left="288" w:right="29" w:firstLine="706"/>
        <w:rPr>
          <w:rFonts w:ascii="Arial Narrow" w:hAnsi="Arial Narrow"/>
          <w:sz w:val="24"/>
          <w:szCs w:val="24"/>
        </w:rPr>
      </w:pPr>
    </w:p>
    <w:p w:rsidR="00245859" w:rsidRPr="00440EB2" w:rsidRDefault="00245859" w:rsidP="00363CDC">
      <w:pPr>
        <w:pStyle w:val="Recuodecorpodetexto"/>
        <w:spacing w:line="360" w:lineRule="auto"/>
        <w:ind w:right="22"/>
        <w:rPr>
          <w:rFonts w:ascii="Arial Narrow" w:hAnsi="Arial Narrow"/>
          <w:sz w:val="24"/>
          <w:szCs w:val="24"/>
        </w:rPr>
      </w:pPr>
      <w:r w:rsidRPr="00440EB2">
        <w:rPr>
          <w:rFonts w:ascii="Arial Narrow" w:hAnsi="Arial Narrow"/>
          <w:sz w:val="24"/>
          <w:szCs w:val="24"/>
        </w:rPr>
        <w:tab/>
      </w:r>
      <w:r w:rsidRPr="00440EB2">
        <w:rPr>
          <w:rFonts w:ascii="Arial Narrow" w:hAnsi="Arial Narrow"/>
          <w:sz w:val="24"/>
          <w:szCs w:val="24"/>
        </w:rPr>
        <w:tab/>
      </w:r>
      <w:r w:rsidRPr="00440EB2">
        <w:rPr>
          <w:rFonts w:ascii="Arial Narrow" w:hAnsi="Arial Narrow"/>
          <w:sz w:val="24"/>
          <w:szCs w:val="24"/>
        </w:rPr>
        <w:tab/>
        <w:t xml:space="preserve">  </w:t>
      </w:r>
      <w:r w:rsidR="0063132E" w:rsidRPr="00440EB2">
        <w:rPr>
          <w:rFonts w:ascii="Arial Narrow" w:hAnsi="Arial Narrow"/>
          <w:sz w:val="24"/>
          <w:szCs w:val="24"/>
        </w:rPr>
        <w:t xml:space="preserve">    Porto Alegre,___ de </w:t>
      </w:r>
      <w:r w:rsidR="00652B91">
        <w:rPr>
          <w:rFonts w:ascii="Arial Narrow" w:hAnsi="Arial Narrow"/>
          <w:sz w:val="24"/>
          <w:szCs w:val="24"/>
          <w:lang w:val="pt-BR"/>
        </w:rPr>
        <w:t>maio</w:t>
      </w:r>
      <w:r w:rsidR="0063132E" w:rsidRPr="00440EB2">
        <w:rPr>
          <w:rFonts w:ascii="Arial Narrow" w:hAnsi="Arial Narrow"/>
          <w:sz w:val="24"/>
          <w:szCs w:val="24"/>
        </w:rPr>
        <w:t xml:space="preserve"> de 201</w:t>
      </w:r>
      <w:r w:rsidR="00652B91">
        <w:rPr>
          <w:rFonts w:ascii="Arial Narrow" w:hAnsi="Arial Narrow"/>
          <w:sz w:val="24"/>
          <w:szCs w:val="24"/>
          <w:lang w:val="pt-BR"/>
        </w:rPr>
        <w:t>3</w:t>
      </w:r>
      <w:r w:rsidRPr="00440EB2">
        <w:rPr>
          <w:rFonts w:ascii="Arial Narrow" w:hAnsi="Arial Narrow"/>
          <w:sz w:val="24"/>
          <w:szCs w:val="24"/>
        </w:rPr>
        <w:t xml:space="preserve">. </w:t>
      </w:r>
    </w:p>
    <w:p w:rsidR="00245859" w:rsidRPr="00363CDC" w:rsidRDefault="00245859" w:rsidP="00363CDC">
      <w:pPr>
        <w:pStyle w:val="Recuodecorpodetexto"/>
        <w:spacing w:line="360" w:lineRule="auto"/>
        <w:ind w:right="22"/>
        <w:rPr>
          <w:rFonts w:ascii="Arial Narrow" w:hAnsi="Arial Narrow"/>
          <w:color w:val="FF0000"/>
          <w:sz w:val="24"/>
          <w:szCs w:val="24"/>
        </w:rPr>
      </w:pPr>
      <w:r w:rsidRPr="00363CDC">
        <w:rPr>
          <w:rFonts w:ascii="Arial Narrow" w:hAnsi="Arial Narrow"/>
          <w:color w:val="FF0000"/>
          <w:sz w:val="24"/>
          <w:szCs w:val="24"/>
        </w:rPr>
        <w:tab/>
      </w:r>
      <w:r w:rsidRPr="00363CDC">
        <w:rPr>
          <w:rFonts w:ascii="Arial Narrow" w:hAnsi="Arial Narrow"/>
          <w:color w:val="FF0000"/>
          <w:sz w:val="24"/>
          <w:szCs w:val="24"/>
        </w:rPr>
        <w:tab/>
      </w:r>
    </w:p>
    <w:p w:rsidR="0063132E" w:rsidRDefault="0063132E" w:rsidP="0063132E">
      <w:pPr>
        <w:pStyle w:val="Recuodecorpodetexto2"/>
        <w:ind w:left="1134"/>
        <w:rPr>
          <w:szCs w:val="24"/>
        </w:rPr>
      </w:pPr>
    </w:p>
    <w:tbl>
      <w:tblPr>
        <w:tblW w:w="0" w:type="auto"/>
        <w:tblInd w:w="1134" w:type="dxa"/>
        <w:tblLook w:val="04A0" w:firstRow="1" w:lastRow="0" w:firstColumn="1" w:lastColumn="0" w:noHBand="0" w:noVBand="1"/>
      </w:tblPr>
      <w:tblGrid>
        <w:gridCol w:w="3784"/>
        <w:gridCol w:w="4136"/>
      </w:tblGrid>
      <w:tr w:rsidR="0063132E" w:rsidRPr="00262AC3" w:rsidTr="00440EB2">
        <w:tc>
          <w:tcPr>
            <w:tcW w:w="4489" w:type="dxa"/>
          </w:tcPr>
          <w:p w:rsidR="0063132E" w:rsidRPr="001C0914" w:rsidRDefault="0063132E" w:rsidP="00262AC3">
            <w:pPr>
              <w:pStyle w:val="Recuodecorpodetexto2"/>
              <w:ind w:left="0"/>
              <w:jc w:val="center"/>
              <w:rPr>
                <w:szCs w:val="24"/>
                <w:lang w:val="pt-BR" w:eastAsia="pt-BR"/>
              </w:rPr>
            </w:pPr>
            <w:r w:rsidRPr="001C0914">
              <w:rPr>
                <w:szCs w:val="24"/>
                <w:lang w:val="pt-BR" w:eastAsia="pt-BR"/>
              </w:rPr>
              <w:lastRenderedPageBreak/>
              <w:t>_________________________</w:t>
            </w:r>
          </w:p>
          <w:p w:rsidR="0063132E" w:rsidRPr="001C0914" w:rsidRDefault="00440EB2" w:rsidP="00262AC3">
            <w:pPr>
              <w:pStyle w:val="Recuodecorpodetexto2"/>
              <w:ind w:left="0"/>
              <w:jc w:val="center"/>
              <w:rPr>
                <w:b/>
                <w:szCs w:val="24"/>
                <w:lang w:val="pt-BR" w:eastAsia="pt-BR"/>
              </w:rPr>
            </w:pPr>
            <w:r w:rsidRPr="001C0914">
              <w:rPr>
                <w:b/>
                <w:szCs w:val="24"/>
                <w:lang w:val="pt-BR" w:eastAsia="pt-BR"/>
              </w:rPr>
              <w:t>......................................</w:t>
            </w:r>
          </w:p>
          <w:p w:rsidR="0063132E" w:rsidRPr="001C0914" w:rsidRDefault="0063132E" w:rsidP="00262AC3">
            <w:pPr>
              <w:pStyle w:val="Recuodecorpodetexto2"/>
              <w:ind w:left="0"/>
              <w:jc w:val="center"/>
              <w:rPr>
                <w:szCs w:val="24"/>
                <w:lang w:val="pt-BR" w:eastAsia="pt-BR"/>
              </w:rPr>
            </w:pPr>
            <w:r w:rsidRPr="001C0914">
              <w:rPr>
                <w:b/>
                <w:szCs w:val="24"/>
                <w:lang w:val="pt-BR" w:eastAsia="pt-BR"/>
              </w:rPr>
              <w:t>CONTRATADA</w:t>
            </w:r>
          </w:p>
        </w:tc>
        <w:tc>
          <w:tcPr>
            <w:tcW w:w="4489" w:type="dxa"/>
          </w:tcPr>
          <w:p w:rsidR="0063132E" w:rsidRPr="001C0914" w:rsidRDefault="0063132E" w:rsidP="00262AC3">
            <w:pPr>
              <w:pStyle w:val="Recuodecorpodetexto2"/>
              <w:ind w:left="0"/>
              <w:jc w:val="center"/>
              <w:rPr>
                <w:b/>
                <w:szCs w:val="24"/>
                <w:lang w:val="pt-BR" w:eastAsia="pt-BR"/>
              </w:rPr>
            </w:pPr>
            <w:r w:rsidRPr="001C0914">
              <w:rPr>
                <w:b/>
                <w:szCs w:val="24"/>
                <w:lang w:val="pt-BR" w:eastAsia="pt-BR"/>
              </w:rPr>
              <w:t>________________________________</w:t>
            </w:r>
          </w:p>
          <w:p w:rsidR="0063132E" w:rsidRPr="001C0914" w:rsidRDefault="0063132E" w:rsidP="00262AC3">
            <w:pPr>
              <w:pStyle w:val="Recuodecorpodetexto2"/>
              <w:ind w:left="0"/>
              <w:jc w:val="center"/>
              <w:rPr>
                <w:b/>
                <w:szCs w:val="24"/>
                <w:lang w:val="pt-BR" w:eastAsia="pt-BR"/>
              </w:rPr>
            </w:pPr>
            <w:r w:rsidRPr="001C0914">
              <w:rPr>
                <w:b/>
                <w:szCs w:val="24"/>
                <w:lang w:val="pt-BR" w:eastAsia="pt-BR"/>
              </w:rPr>
              <w:t>Roberto Py Gomes da Silveira</w:t>
            </w:r>
          </w:p>
          <w:p w:rsidR="0063132E" w:rsidRPr="00262AC3" w:rsidRDefault="0063132E" w:rsidP="00262AC3">
            <w:pPr>
              <w:jc w:val="center"/>
              <w:rPr>
                <w:rFonts w:ascii="Arial Narrow" w:hAnsi="Arial Narrow"/>
                <w:b/>
                <w:sz w:val="24"/>
                <w:szCs w:val="24"/>
              </w:rPr>
            </w:pPr>
            <w:r w:rsidRPr="00262AC3">
              <w:rPr>
                <w:rFonts w:ascii="Arial Narrow" w:hAnsi="Arial Narrow"/>
                <w:b/>
                <w:sz w:val="24"/>
                <w:szCs w:val="24"/>
              </w:rPr>
              <w:t>Presidente CAU/RS</w:t>
            </w:r>
          </w:p>
          <w:p w:rsidR="0063132E" w:rsidRPr="00262AC3" w:rsidRDefault="0063132E" w:rsidP="00262AC3">
            <w:pPr>
              <w:jc w:val="center"/>
              <w:rPr>
                <w:rFonts w:ascii="Arial Narrow" w:hAnsi="Arial Narrow"/>
                <w:b/>
                <w:sz w:val="24"/>
                <w:szCs w:val="24"/>
              </w:rPr>
            </w:pPr>
            <w:r w:rsidRPr="00262AC3">
              <w:rPr>
                <w:rFonts w:ascii="Arial Narrow" w:hAnsi="Arial Narrow"/>
                <w:b/>
                <w:sz w:val="24"/>
                <w:szCs w:val="24"/>
              </w:rPr>
              <w:t>CONTRATANTE</w:t>
            </w:r>
          </w:p>
        </w:tc>
      </w:tr>
    </w:tbl>
    <w:p w:rsidR="003D0522" w:rsidRDefault="003D0522" w:rsidP="00363CDC">
      <w:pPr>
        <w:pStyle w:val="Recuodecorpodetexto"/>
        <w:spacing w:line="360" w:lineRule="auto"/>
        <w:ind w:right="22" w:firstLine="90"/>
        <w:rPr>
          <w:rFonts w:ascii="Arial Narrow" w:hAnsi="Arial Narrow"/>
          <w:color w:val="FF0000"/>
          <w:sz w:val="24"/>
          <w:szCs w:val="24"/>
        </w:rPr>
      </w:pPr>
    </w:p>
    <w:p w:rsidR="003D0522" w:rsidRPr="00DE1F9F" w:rsidRDefault="003D0522" w:rsidP="00440EB2">
      <w:pPr>
        <w:pageBreakBefore/>
        <w:pBdr>
          <w:top w:val="single" w:sz="4" w:space="1" w:color="000000"/>
          <w:left w:val="single" w:sz="4" w:space="4" w:color="000000"/>
          <w:bottom w:val="single" w:sz="4" w:space="1" w:color="000000"/>
          <w:right w:val="single" w:sz="4" w:space="4" w:color="000000"/>
        </w:pBdr>
        <w:shd w:val="clear" w:color="auto" w:fill="DFDFDF"/>
        <w:tabs>
          <w:tab w:val="left" w:pos="0"/>
        </w:tabs>
        <w:spacing w:before="120" w:after="120" w:line="360" w:lineRule="auto"/>
        <w:contextualSpacing/>
        <w:jc w:val="center"/>
        <w:rPr>
          <w:rFonts w:ascii="Arial Narrow" w:hAnsi="Arial Narrow"/>
          <w:b/>
          <w:bCs/>
          <w:sz w:val="24"/>
          <w:szCs w:val="24"/>
        </w:rPr>
      </w:pPr>
      <w:r w:rsidRPr="00DE1F9F">
        <w:rPr>
          <w:rFonts w:ascii="Arial Narrow" w:hAnsi="Arial Narrow"/>
          <w:b/>
          <w:bCs/>
          <w:sz w:val="24"/>
          <w:szCs w:val="24"/>
        </w:rPr>
        <w:lastRenderedPageBreak/>
        <w:t xml:space="preserve">ANEXO </w:t>
      </w:r>
      <w:r w:rsidR="00DE1F9F">
        <w:rPr>
          <w:rFonts w:ascii="Arial Narrow" w:hAnsi="Arial Narrow"/>
          <w:b/>
          <w:bCs/>
          <w:sz w:val="24"/>
          <w:szCs w:val="24"/>
        </w:rPr>
        <w:t>V</w:t>
      </w:r>
      <w:r w:rsidRPr="00DE1F9F">
        <w:rPr>
          <w:rFonts w:ascii="Arial Narrow" w:hAnsi="Arial Narrow"/>
          <w:b/>
          <w:bCs/>
          <w:sz w:val="24"/>
          <w:szCs w:val="24"/>
        </w:rPr>
        <w:t xml:space="preserve"> – OPTANTE PELO SIMPLES</w:t>
      </w:r>
    </w:p>
    <w:p w:rsidR="003D0522" w:rsidRPr="00DE1F9F" w:rsidRDefault="003D0522" w:rsidP="003D0522">
      <w:pPr>
        <w:pStyle w:val="WW-Padro"/>
        <w:spacing w:before="120" w:after="120" w:line="360" w:lineRule="auto"/>
        <w:contextualSpacing/>
        <w:jc w:val="center"/>
        <w:rPr>
          <w:rFonts w:ascii="Arial Narrow" w:hAnsi="Arial Narrow"/>
          <w:sz w:val="24"/>
          <w:szCs w:val="24"/>
        </w:rPr>
      </w:pPr>
      <w:r w:rsidRPr="00DE1F9F">
        <w:rPr>
          <w:rFonts w:ascii="Arial Narrow" w:hAnsi="Arial Narrow"/>
          <w:sz w:val="24"/>
          <w:szCs w:val="24"/>
        </w:rPr>
        <w:t xml:space="preserve">Da Instrução Normativa SRF nº </w:t>
      </w:r>
      <w:r w:rsidR="001B2861">
        <w:rPr>
          <w:rFonts w:ascii="Arial Narrow" w:hAnsi="Arial Narrow"/>
          <w:sz w:val="24"/>
          <w:szCs w:val="24"/>
        </w:rPr>
        <w:t>1.234</w:t>
      </w:r>
      <w:r w:rsidRPr="00DE1F9F">
        <w:rPr>
          <w:rFonts w:ascii="Arial Narrow" w:hAnsi="Arial Narrow"/>
          <w:sz w:val="24"/>
          <w:szCs w:val="24"/>
        </w:rPr>
        <w:t xml:space="preserve">, de </w:t>
      </w:r>
      <w:r w:rsidR="001B2861">
        <w:rPr>
          <w:rFonts w:ascii="Arial Narrow" w:hAnsi="Arial Narrow"/>
          <w:sz w:val="24"/>
          <w:szCs w:val="24"/>
        </w:rPr>
        <w:t>11</w:t>
      </w:r>
      <w:r w:rsidRPr="00DE1F9F">
        <w:rPr>
          <w:rFonts w:ascii="Arial Narrow" w:hAnsi="Arial Narrow"/>
          <w:sz w:val="24"/>
          <w:szCs w:val="24"/>
        </w:rPr>
        <w:t xml:space="preserve"> de </w:t>
      </w:r>
      <w:r w:rsidR="001B2861">
        <w:rPr>
          <w:rFonts w:ascii="Arial Narrow" w:hAnsi="Arial Narrow"/>
          <w:sz w:val="24"/>
          <w:szCs w:val="24"/>
        </w:rPr>
        <w:t>janeiro de 2012</w:t>
      </w:r>
    </w:p>
    <w:p w:rsidR="003D0522" w:rsidRPr="00DE1F9F" w:rsidRDefault="003D0522" w:rsidP="003D0522">
      <w:pPr>
        <w:pStyle w:val="WW-Padro"/>
        <w:spacing w:before="120" w:after="120" w:line="360" w:lineRule="auto"/>
        <w:contextualSpacing/>
        <w:jc w:val="center"/>
        <w:rPr>
          <w:rFonts w:ascii="Arial Narrow" w:hAnsi="Arial Narrow"/>
          <w:sz w:val="24"/>
          <w:szCs w:val="24"/>
        </w:rPr>
      </w:pPr>
      <w:r w:rsidRPr="00DE1F9F">
        <w:rPr>
          <w:rFonts w:ascii="Arial Narrow" w:hAnsi="Arial Narrow"/>
          <w:sz w:val="24"/>
          <w:szCs w:val="24"/>
        </w:rPr>
        <w:t xml:space="preserve">DECLARAÇÃO A SER APRESENTADA PELA PESSOA JURÍDICA </w:t>
      </w:r>
    </w:p>
    <w:p w:rsidR="003D0522" w:rsidRPr="00DE1F9F" w:rsidRDefault="003D0522" w:rsidP="003D0522">
      <w:pPr>
        <w:pStyle w:val="WW-Padro"/>
        <w:spacing w:before="120" w:after="120" w:line="360" w:lineRule="auto"/>
        <w:contextualSpacing/>
        <w:jc w:val="center"/>
        <w:rPr>
          <w:rFonts w:ascii="Arial Narrow" w:hAnsi="Arial Narrow"/>
          <w:sz w:val="24"/>
          <w:szCs w:val="24"/>
        </w:rPr>
      </w:pPr>
      <w:r w:rsidRPr="00DE1F9F">
        <w:rPr>
          <w:rFonts w:ascii="Arial Narrow" w:hAnsi="Arial Narrow"/>
          <w:sz w:val="24"/>
          <w:szCs w:val="24"/>
        </w:rPr>
        <w:t>CONSTANTE D</w:t>
      </w:r>
      <w:r w:rsidR="001B2861">
        <w:rPr>
          <w:rFonts w:ascii="Arial Narrow" w:hAnsi="Arial Narrow"/>
          <w:sz w:val="24"/>
          <w:szCs w:val="24"/>
        </w:rPr>
        <w:t>O INCISO XI DO ART 4</w:t>
      </w:r>
      <w:r w:rsidRPr="00DE1F9F">
        <w:rPr>
          <w:rFonts w:ascii="Arial Narrow" w:hAnsi="Arial Narrow"/>
          <w:sz w:val="24"/>
          <w:szCs w:val="24"/>
        </w:rPr>
        <w:t>º</w:t>
      </w:r>
    </w:p>
    <w:p w:rsidR="003D0522" w:rsidRPr="00DE1F9F" w:rsidRDefault="003D0522" w:rsidP="003D0522">
      <w:pPr>
        <w:pStyle w:val="WW-Padro"/>
        <w:spacing w:before="120" w:after="120" w:line="360" w:lineRule="auto"/>
        <w:contextualSpacing/>
        <w:jc w:val="both"/>
        <w:rPr>
          <w:rFonts w:ascii="Arial Narrow" w:hAnsi="Arial Narrow"/>
          <w:sz w:val="24"/>
          <w:szCs w:val="24"/>
        </w:rPr>
      </w:pPr>
      <w:r w:rsidRPr="00DE1F9F">
        <w:rPr>
          <w:rFonts w:ascii="Arial Narrow" w:hAnsi="Arial Narrow"/>
          <w:sz w:val="24"/>
          <w:szCs w:val="24"/>
        </w:rPr>
        <w:t>Ilmo. Sr.</w:t>
      </w:r>
    </w:p>
    <w:p w:rsidR="003D0522" w:rsidRPr="00DE1F9F" w:rsidRDefault="003D0522" w:rsidP="003D0522">
      <w:pPr>
        <w:pStyle w:val="WW-Padro"/>
        <w:spacing w:before="120" w:after="120" w:line="360" w:lineRule="auto"/>
        <w:contextualSpacing/>
        <w:jc w:val="both"/>
        <w:rPr>
          <w:rFonts w:ascii="Arial Narrow" w:hAnsi="Arial Narrow"/>
          <w:sz w:val="24"/>
          <w:szCs w:val="24"/>
        </w:rPr>
      </w:pPr>
      <w:r w:rsidRPr="00DE1F9F">
        <w:rPr>
          <w:rFonts w:ascii="Arial Narrow" w:hAnsi="Arial Narrow"/>
          <w:sz w:val="24"/>
          <w:szCs w:val="24"/>
        </w:rPr>
        <w:t>(autoridade a quem se dirige)</w:t>
      </w:r>
    </w:p>
    <w:p w:rsidR="003D0522" w:rsidRPr="00DE1F9F" w:rsidRDefault="003D0522" w:rsidP="003D0522">
      <w:pPr>
        <w:pStyle w:val="WW-Padro"/>
        <w:spacing w:before="120" w:after="120" w:line="360" w:lineRule="auto"/>
        <w:contextualSpacing/>
        <w:jc w:val="both"/>
        <w:rPr>
          <w:rFonts w:ascii="Arial Narrow" w:hAnsi="Arial Narrow"/>
          <w:sz w:val="24"/>
          <w:szCs w:val="24"/>
        </w:rPr>
      </w:pPr>
    </w:p>
    <w:p w:rsidR="003D0522" w:rsidRPr="00DE1F9F" w:rsidRDefault="003D0522" w:rsidP="003D0522">
      <w:pPr>
        <w:pStyle w:val="WW-Padro"/>
        <w:spacing w:before="120" w:after="120" w:line="360" w:lineRule="auto"/>
        <w:contextualSpacing/>
        <w:jc w:val="both"/>
        <w:rPr>
          <w:rFonts w:ascii="Arial Narrow" w:hAnsi="Arial Narrow"/>
          <w:sz w:val="24"/>
          <w:szCs w:val="24"/>
        </w:rPr>
      </w:pPr>
      <w:r w:rsidRPr="00DE1F9F">
        <w:rPr>
          <w:rFonts w:ascii="Arial Narrow" w:hAnsi="Arial Narrow"/>
          <w:sz w:val="24"/>
          <w:szCs w:val="24"/>
        </w:rPr>
        <w:t>(Nome da empresa), com sede (endereço completo), inscrita no CNPJ sob o nº..... DECLARA à (nome da entidade pagadora), para fins de não incidência na fonte do Imposto sobre a Renda da Pessoa Jurídica (IRPJ), da Contribuição Social sobre o Lucro Líquido (CSLL), da Contribuição para o Financiamento da Seguridade Social (Cofins), e da Contribuição para o PIS/Pasep, a que se refere o art. 64 da Lei nº 9.430, de 27 de dezembro de 1996, que é regularmente inscrita no Regime Especial Unificado de Arrecadação de Tributos e Contribuições devidos pelas Microempresas e Empresas de Pequeno Porte - Simples Nacional, de que trata o art. 12 da Lei Complementar nº 123, de 14 de dezembro de 2006.</w:t>
      </w:r>
    </w:p>
    <w:p w:rsidR="003D0522" w:rsidRPr="00DE1F9F" w:rsidRDefault="003D0522" w:rsidP="003D0522">
      <w:pPr>
        <w:pStyle w:val="WW-Padro"/>
        <w:spacing w:before="120" w:after="120" w:line="360" w:lineRule="auto"/>
        <w:contextualSpacing/>
        <w:jc w:val="both"/>
        <w:rPr>
          <w:rFonts w:ascii="Arial Narrow" w:hAnsi="Arial Narrow"/>
          <w:sz w:val="24"/>
          <w:szCs w:val="24"/>
        </w:rPr>
      </w:pPr>
    </w:p>
    <w:p w:rsidR="003D0522" w:rsidRPr="00DE1F9F" w:rsidRDefault="003D0522" w:rsidP="003D0522">
      <w:pPr>
        <w:pStyle w:val="WW-Padro"/>
        <w:spacing w:before="120" w:after="120" w:line="360" w:lineRule="auto"/>
        <w:contextualSpacing/>
        <w:jc w:val="both"/>
        <w:rPr>
          <w:rFonts w:ascii="Arial Narrow" w:hAnsi="Arial Narrow"/>
          <w:sz w:val="24"/>
          <w:szCs w:val="24"/>
        </w:rPr>
      </w:pPr>
      <w:r w:rsidRPr="00DE1F9F">
        <w:rPr>
          <w:rFonts w:ascii="Arial Narrow" w:hAnsi="Arial Narrow"/>
          <w:sz w:val="24"/>
          <w:szCs w:val="24"/>
        </w:rPr>
        <w:t>Para esse efeito, a declarante informa que:</w:t>
      </w:r>
    </w:p>
    <w:p w:rsidR="003D0522" w:rsidRPr="00DE1F9F" w:rsidRDefault="003D0522" w:rsidP="003D0522">
      <w:pPr>
        <w:pStyle w:val="WW-Padro"/>
        <w:spacing w:before="120" w:after="120" w:line="360" w:lineRule="auto"/>
        <w:contextualSpacing/>
        <w:jc w:val="both"/>
        <w:rPr>
          <w:rFonts w:ascii="Arial Narrow" w:hAnsi="Arial Narrow"/>
          <w:sz w:val="24"/>
          <w:szCs w:val="24"/>
        </w:rPr>
      </w:pPr>
    </w:p>
    <w:p w:rsidR="003D0522" w:rsidRPr="00DE1F9F" w:rsidRDefault="003D0522" w:rsidP="003D0522">
      <w:pPr>
        <w:pStyle w:val="WW-Padro"/>
        <w:spacing w:before="120" w:after="120" w:line="360" w:lineRule="auto"/>
        <w:contextualSpacing/>
        <w:jc w:val="both"/>
        <w:rPr>
          <w:rFonts w:ascii="Arial Narrow" w:hAnsi="Arial Narrow"/>
          <w:sz w:val="24"/>
          <w:szCs w:val="24"/>
        </w:rPr>
      </w:pPr>
      <w:r w:rsidRPr="00DE1F9F">
        <w:rPr>
          <w:rFonts w:ascii="Arial Narrow" w:hAnsi="Arial Narrow"/>
          <w:sz w:val="24"/>
          <w:szCs w:val="24"/>
        </w:rPr>
        <w:t>I - preenche os seguintes requisitos:</w:t>
      </w:r>
    </w:p>
    <w:p w:rsidR="003D0522" w:rsidRPr="00DE1F9F" w:rsidRDefault="003D0522" w:rsidP="003D0522">
      <w:pPr>
        <w:pStyle w:val="WW-Padro"/>
        <w:spacing w:before="120" w:after="120" w:line="360" w:lineRule="auto"/>
        <w:contextualSpacing/>
        <w:jc w:val="both"/>
        <w:rPr>
          <w:rFonts w:ascii="Arial Narrow" w:hAnsi="Arial Narrow"/>
          <w:sz w:val="24"/>
          <w:szCs w:val="24"/>
        </w:rPr>
      </w:pPr>
      <w:r w:rsidRPr="00DE1F9F">
        <w:rPr>
          <w:rFonts w:ascii="Arial Narrow" w:hAnsi="Arial Narrow"/>
          <w:sz w:val="24"/>
          <w:szCs w:val="24"/>
        </w:rPr>
        <w:t>a) conserva em boa ordem, pelo prazo de 5 (cinco) anos, contado da data da emissão, os documentos que comprovam a origem de suas receitas e a efetivação de suas despesas, bem assim a realização de quaisquer outros atos ou operações que venham a modificar sua situação patrimonial;</w:t>
      </w:r>
    </w:p>
    <w:p w:rsidR="003D0522" w:rsidRPr="00DE1F9F" w:rsidRDefault="003D0522" w:rsidP="003D0522">
      <w:pPr>
        <w:pStyle w:val="WW-Padro"/>
        <w:spacing w:before="120" w:after="120" w:line="360" w:lineRule="auto"/>
        <w:contextualSpacing/>
        <w:jc w:val="both"/>
        <w:rPr>
          <w:rFonts w:ascii="Arial Narrow" w:hAnsi="Arial Narrow"/>
          <w:sz w:val="24"/>
          <w:szCs w:val="24"/>
        </w:rPr>
      </w:pPr>
      <w:r w:rsidRPr="00DE1F9F">
        <w:rPr>
          <w:rFonts w:ascii="Arial Narrow" w:hAnsi="Arial Narrow"/>
          <w:sz w:val="24"/>
          <w:szCs w:val="24"/>
        </w:rPr>
        <w:t>b) c</w:t>
      </w:r>
      <w:r w:rsidR="00633404">
        <w:rPr>
          <w:rFonts w:ascii="Arial Narrow" w:hAnsi="Arial Narrow"/>
          <w:sz w:val="24"/>
          <w:szCs w:val="24"/>
        </w:rPr>
        <w:t xml:space="preserve">umpre as obrigações acessórias </w:t>
      </w:r>
      <w:r w:rsidRPr="00DE1F9F">
        <w:rPr>
          <w:rFonts w:ascii="Arial Narrow" w:hAnsi="Arial Narrow"/>
          <w:sz w:val="24"/>
          <w:szCs w:val="24"/>
        </w:rPr>
        <w:t>a que está sujeita, em conformidade com a legislação pertinente;</w:t>
      </w:r>
    </w:p>
    <w:p w:rsidR="003D0522" w:rsidRPr="00DE1F9F" w:rsidRDefault="003D0522" w:rsidP="003D0522">
      <w:pPr>
        <w:pStyle w:val="WW-Padro"/>
        <w:spacing w:before="120" w:after="120" w:line="360" w:lineRule="auto"/>
        <w:contextualSpacing/>
        <w:jc w:val="both"/>
        <w:rPr>
          <w:rFonts w:ascii="Arial Narrow" w:hAnsi="Arial Narrow"/>
          <w:sz w:val="24"/>
          <w:szCs w:val="24"/>
        </w:rPr>
      </w:pPr>
    </w:p>
    <w:p w:rsidR="003D0522" w:rsidRPr="00DE1F9F" w:rsidRDefault="003D0522" w:rsidP="003D0522">
      <w:pPr>
        <w:pStyle w:val="WW-Padro"/>
        <w:spacing w:before="120" w:after="120" w:line="360" w:lineRule="auto"/>
        <w:contextualSpacing/>
        <w:jc w:val="both"/>
        <w:rPr>
          <w:rFonts w:ascii="Arial Narrow" w:hAnsi="Arial Narrow"/>
          <w:sz w:val="24"/>
          <w:szCs w:val="24"/>
        </w:rPr>
      </w:pPr>
      <w:r w:rsidRPr="00DE1F9F">
        <w:rPr>
          <w:rFonts w:ascii="Arial Narrow" w:hAnsi="Arial Narrow"/>
          <w:sz w:val="24"/>
          <w:szCs w:val="24"/>
        </w:rPr>
        <w:lastRenderedPageBreak/>
        <w:t>II - o signatário é representante legal desta empresa, assumindo o compromisso de informar à Secretaria da Receita Federal do Brasil e à entidade pagadora, imediatamente, eventual desenquadramento da presente situação e está ciente de que a falsidade na prestação destas informações, sem prejuízo do disposto no art. 32 da Lei nº 9.430, de 1996, o sujeitará, juntamente com as demais pessoas que para ela concorrem, às penalidades previstas na legislação criminal e tributária, relativas à falsidade ideológica (art. 299 do Código Penal) e ao crime contra a ordem tributária (art. 1º da Lei nº 8.137, de 27 de dezembro de 1990).</w:t>
      </w:r>
    </w:p>
    <w:p w:rsidR="00DE1F9F" w:rsidRDefault="003D0522" w:rsidP="003D0522">
      <w:pPr>
        <w:pStyle w:val="WW-Padro"/>
        <w:spacing w:before="120" w:after="120" w:line="360" w:lineRule="auto"/>
        <w:contextualSpacing/>
        <w:jc w:val="both"/>
        <w:rPr>
          <w:rFonts w:ascii="Arial Narrow" w:hAnsi="Arial Narrow"/>
          <w:sz w:val="24"/>
          <w:szCs w:val="24"/>
        </w:rPr>
      </w:pPr>
      <w:r w:rsidRPr="00DE1F9F">
        <w:rPr>
          <w:rFonts w:ascii="Arial Narrow" w:hAnsi="Arial Narrow"/>
          <w:sz w:val="24"/>
          <w:szCs w:val="24"/>
        </w:rPr>
        <w:tab/>
      </w:r>
      <w:r w:rsidRPr="00DE1F9F">
        <w:rPr>
          <w:rFonts w:ascii="Arial Narrow" w:hAnsi="Arial Narrow"/>
          <w:sz w:val="24"/>
          <w:szCs w:val="24"/>
        </w:rPr>
        <w:tab/>
      </w:r>
      <w:r w:rsidRPr="00DE1F9F">
        <w:rPr>
          <w:rFonts w:ascii="Arial Narrow" w:hAnsi="Arial Narrow"/>
          <w:sz w:val="24"/>
          <w:szCs w:val="24"/>
        </w:rPr>
        <w:tab/>
      </w:r>
    </w:p>
    <w:p w:rsidR="003D0522" w:rsidRPr="00DE1F9F" w:rsidRDefault="003D0522" w:rsidP="00DE1F9F">
      <w:pPr>
        <w:pStyle w:val="WW-Padro"/>
        <w:spacing w:before="120" w:after="120" w:line="360" w:lineRule="auto"/>
        <w:contextualSpacing/>
        <w:jc w:val="right"/>
        <w:rPr>
          <w:rFonts w:ascii="Arial Narrow" w:hAnsi="Arial Narrow"/>
          <w:sz w:val="24"/>
          <w:szCs w:val="24"/>
        </w:rPr>
      </w:pPr>
      <w:r w:rsidRPr="00DE1F9F">
        <w:rPr>
          <w:rFonts w:ascii="Arial Narrow" w:hAnsi="Arial Narrow"/>
          <w:sz w:val="24"/>
          <w:szCs w:val="24"/>
        </w:rPr>
        <w:t>Local e data......................................................</w:t>
      </w:r>
    </w:p>
    <w:p w:rsidR="00DE1F9F" w:rsidRDefault="00DE1F9F" w:rsidP="00DE1F9F">
      <w:pPr>
        <w:pStyle w:val="WW-Padro"/>
        <w:spacing w:before="120" w:after="120" w:line="360" w:lineRule="auto"/>
        <w:contextualSpacing/>
        <w:jc w:val="right"/>
        <w:rPr>
          <w:rFonts w:ascii="Arial Narrow" w:hAnsi="Arial Narrow"/>
          <w:sz w:val="24"/>
          <w:szCs w:val="24"/>
        </w:rPr>
      </w:pPr>
    </w:p>
    <w:p w:rsidR="00DE1F9F" w:rsidRDefault="00DE1F9F" w:rsidP="00DE1F9F">
      <w:pPr>
        <w:pStyle w:val="WW-Padro"/>
        <w:spacing w:before="120" w:after="120" w:line="360" w:lineRule="auto"/>
        <w:contextualSpacing/>
        <w:jc w:val="right"/>
        <w:rPr>
          <w:rFonts w:ascii="Arial Narrow" w:hAnsi="Arial Narrow"/>
          <w:sz w:val="24"/>
          <w:szCs w:val="24"/>
        </w:rPr>
      </w:pPr>
    </w:p>
    <w:p w:rsidR="003D0522" w:rsidRPr="00DE1F9F" w:rsidRDefault="003D0522" w:rsidP="00DE1F9F">
      <w:pPr>
        <w:pStyle w:val="WW-Padro"/>
        <w:spacing w:before="120" w:after="120" w:line="360" w:lineRule="auto"/>
        <w:contextualSpacing/>
        <w:jc w:val="right"/>
        <w:rPr>
          <w:rFonts w:ascii="Arial Narrow" w:hAnsi="Arial Narrow"/>
          <w:sz w:val="24"/>
          <w:szCs w:val="24"/>
        </w:rPr>
      </w:pPr>
      <w:r w:rsidRPr="00DE1F9F">
        <w:rPr>
          <w:rFonts w:ascii="Arial Narrow" w:hAnsi="Arial Narrow"/>
          <w:sz w:val="24"/>
          <w:szCs w:val="24"/>
        </w:rPr>
        <w:tab/>
      </w:r>
      <w:r w:rsidRPr="00DE1F9F">
        <w:rPr>
          <w:rFonts w:ascii="Arial Narrow" w:hAnsi="Arial Narrow"/>
          <w:sz w:val="24"/>
          <w:szCs w:val="24"/>
        </w:rPr>
        <w:tab/>
      </w:r>
      <w:r w:rsidRPr="00DE1F9F">
        <w:rPr>
          <w:rFonts w:ascii="Arial Narrow" w:hAnsi="Arial Narrow"/>
          <w:sz w:val="24"/>
          <w:szCs w:val="24"/>
        </w:rPr>
        <w:tab/>
        <w:t xml:space="preserve">Assinatura do Responsável    </w:t>
      </w:r>
    </w:p>
    <w:p w:rsidR="003D0522" w:rsidRPr="00F708CA" w:rsidRDefault="003D0522" w:rsidP="003D0522">
      <w:pPr>
        <w:spacing w:before="120" w:after="120" w:line="360" w:lineRule="auto"/>
        <w:contextualSpacing/>
        <w:rPr>
          <w:rFonts w:ascii="Calibri" w:hAnsi="Calibri" w:cs="Arial"/>
          <w:b/>
          <w:bCs/>
          <w:vanish/>
        </w:rPr>
      </w:pPr>
      <w:r w:rsidRPr="005B1002">
        <w:rPr>
          <w:b/>
          <w:u w:val="single"/>
        </w:rPr>
        <w:t>Sr. Fornecedor:</w:t>
      </w:r>
      <w:r w:rsidRPr="005B1002">
        <w:t xml:space="preserve"> esta declaração deverá acompanhar a nota fiscal, sendo carimbado  com o CNPJ da empresa e  devidamente assinada e datada pelo representante legal da empre</w:t>
      </w:r>
      <w:r>
        <w:t>sa</w:t>
      </w:r>
    </w:p>
    <w:p w:rsidR="003D0522" w:rsidRDefault="003D0522" w:rsidP="00363CDC">
      <w:pPr>
        <w:pStyle w:val="Recuodecorpodetexto"/>
        <w:spacing w:line="360" w:lineRule="auto"/>
        <w:ind w:right="22" w:firstLine="90"/>
        <w:rPr>
          <w:rFonts w:ascii="Arial Narrow" w:hAnsi="Arial Narrow"/>
          <w:color w:val="FF0000"/>
          <w:sz w:val="24"/>
          <w:szCs w:val="24"/>
        </w:rPr>
      </w:pPr>
    </w:p>
    <w:p w:rsidR="00087809" w:rsidRPr="00DE1F9F" w:rsidRDefault="00087809" w:rsidP="008A65CE">
      <w:pPr>
        <w:pageBreakBefore/>
        <w:pBdr>
          <w:top w:val="single" w:sz="4" w:space="1" w:color="000000"/>
          <w:left w:val="single" w:sz="4" w:space="4" w:color="000000"/>
          <w:bottom w:val="single" w:sz="4" w:space="1" w:color="000000"/>
          <w:right w:val="single" w:sz="4" w:space="4" w:color="000000"/>
        </w:pBdr>
        <w:shd w:val="clear" w:color="auto" w:fill="DFDFDF"/>
        <w:tabs>
          <w:tab w:val="left" w:pos="0"/>
        </w:tabs>
        <w:spacing w:before="120" w:after="120" w:line="360" w:lineRule="auto"/>
        <w:jc w:val="center"/>
        <w:rPr>
          <w:rFonts w:ascii="Arial Narrow" w:hAnsi="Arial Narrow"/>
          <w:b/>
          <w:bCs/>
          <w:sz w:val="24"/>
          <w:szCs w:val="24"/>
        </w:rPr>
      </w:pPr>
      <w:r w:rsidRPr="00DE1F9F">
        <w:rPr>
          <w:rFonts w:ascii="Arial Narrow" w:hAnsi="Arial Narrow"/>
          <w:b/>
          <w:bCs/>
          <w:sz w:val="24"/>
          <w:szCs w:val="24"/>
        </w:rPr>
        <w:lastRenderedPageBreak/>
        <w:t xml:space="preserve">ANEXO </w:t>
      </w:r>
      <w:r>
        <w:rPr>
          <w:rFonts w:ascii="Arial Narrow" w:hAnsi="Arial Narrow"/>
          <w:b/>
          <w:bCs/>
          <w:sz w:val="24"/>
          <w:szCs w:val="24"/>
        </w:rPr>
        <w:t>VI</w:t>
      </w:r>
      <w:r w:rsidRPr="00DE1F9F">
        <w:rPr>
          <w:rFonts w:ascii="Arial Narrow" w:hAnsi="Arial Narrow"/>
          <w:b/>
          <w:bCs/>
          <w:sz w:val="24"/>
          <w:szCs w:val="24"/>
        </w:rPr>
        <w:t xml:space="preserve"> – </w:t>
      </w:r>
      <w:r>
        <w:rPr>
          <w:rFonts w:ascii="Arial Narrow" w:hAnsi="Arial Narrow"/>
          <w:b/>
          <w:bCs/>
          <w:sz w:val="24"/>
          <w:szCs w:val="24"/>
        </w:rPr>
        <w:t>MODELO DE PROPOSTA</w:t>
      </w:r>
    </w:p>
    <w:p w:rsidR="00087809" w:rsidRDefault="00087809" w:rsidP="00087809">
      <w:pPr>
        <w:pStyle w:val="WW-Padro"/>
        <w:spacing w:before="120" w:after="120" w:line="360" w:lineRule="auto"/>
        <w:contextualSpacing/>
        <w:jc w:val="center"/>
        <w:rPr>
          <w:rFonts w:ascii="Arial Narrow" w:hAnsi="Arial Narrow"/>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7"/>
        <w:gridCol w:w="1523"/>
        <w:gridCol w:w="1559"/>
        <w:gridCol w:w="1560"/>
        <w:gridCol w:w="2020"/>
      </w:tblGrid>
      <w:tr w:rsidR="00652B91" w:rsidRPr="003B58CD" w:rsidTr="00652B91">
        <w:trPr>
          <w:trHeight w:val="1020"/>
          <w:jc w:val="center"/>
        </w:trPr>
        <w:tc>
          <w:tcPr>
            <w:tcW w:w="1867" w:type="dxa"/>
            <w:vAlign w:val="center"/>
          </w:tcPr>
          <w:p w:rsidR="00652B91" w:rsidRPr="00520C96" w:rsidRDefault="00652B91" w:rsidP="00652B91">
            <w:pPr>
              <w:pStyle w:val="WW-Padro"/>
              <w:spacing w:before="120" w:after="120" w:line="360" w:lineRule="auto"/>
              <w:contextualSpacing/>
              <w:jc w:val="center"/>
              <w:rPr>
                <w:rFonts w:ascii="Arial Narrow" w:hAnsi="Arial Narrow"/>
                <w:b/>
                <w:sz w:val="16"/>
                <w:szCs w:val="16"/>
              </w:rPr>
            </w:pPr>
            <w:r>
              <w:rPr>
                <w:rFonts w:ascii="Arial Narrow" w:hAnsi="Arial Narrow"/>
                <w:b/>
                <w:sz w:val="16"/>
                <w:szCs w:val="16"/>
              </w:rPr>
              <w:t>DESCRIÇÃO DO ITEM</w:t>
            </w:r>
          </w:p>
        </w:tc>
        <w:tc>
          <w:tcPr>
            <w:tcW w:w="1523" w:type="dxa"/>
            <w:vAlign w:val="center"/>
          </w:tcPr>
          <w:p w:rsidR="00652B91" w:rsidRPr="00520C96" w:rsidRDefault="00652B91" w:rsidP="00520C96">
            <w:pPr>
              <w:pStyle w:val="WW-Padro"/>
              <w:spacing w:before="120" w:after="120" w:line="360" w:lineRule="auto"/>
              <w:contextualSpacing/>
              <w:jc w:val="center"/>
              <w:rPr>
                <w:rFonts w:ascii="Arial Narrow" w:hAnsi="Arial Narrow"/>
                <w:b/>
                <w:sz w:val="16"/>
                <w:szCs w:val="16"/>
              </w:rPr>
            </w:pPr>
            <w:r>
              <w:rPr>
                <w:rFonts w:ascii="Arial Narrow" w:hAnsi="Arial Narrow"/>
                <w:b/>
                <w:sz w:val="16"/>
                <w:szCs w:val="16"/>
              </w:rPr>
              <w:t>QUANTIDADE</w:t>
            </w:r>
          </w:p>
        </w:tc>
        <w:tc>
          <w:tcPr>
            <w:tcW w:w="1559" w:type="dxa"/>
            <w:vAlign w:val="center"/>
          </w:tcPr>
          <w:p w:rsidR="00652B91" w:rsidRPr="00520C96" w:rsidRDefault="00652B91" w:rsidP="00520C96">
            <w:pPr>
              <w:pStyle w:val="WW-Padro"/>
              <w:spacing w:before="120" w:after="120" w:line="360" w:lineRule="auto"/>
              <w:contextualSpacing/>
              <w:jc w:val="center"/>
              <w:rPr>
                <w:rFonts w:ascii="Arial Narrow" w:hAnsi="Arial Narrow"/>
                <w:b/>
                <w:sz w:val="16"/>
                <w:szCs w:val="16"/>
              </w:rPr>
            </w:pPr>
            <w:r w:rsidRPr="00520C96">
              <w:rPr>
                <w:rFonts w:ascii="Arial Narrow" w:hAnsi="Arial Narrow"/>
                <w:b/>
                <w:sz w:val="16"/>
                <w:szCs w:val="16"/>
              </w:rPr>
              <w:t>MARCA</w:t>
            </w:r>
          </w:p>
        </w:tc>
        <w:tc>
          <w:tcPr>
            <w:tcW w:w="1560" w:type="dxa"/>
            <w:vAlign w:val="center"/>
          </w:tcPr>
          <w:p w:rsidR="00652B91" w:rsidRPr="00520C96" w:rsidRDefault="00652B91" w:rsidP="00520C96">
            <w:pPr>
              <w:pStyle w:val="WW-Padro"/>
              <w:spacing w:before="120" w:after="120" w:line="360" w:lineRule="auto"/>
              <w:contextualSpacing/>
              <w:jc w:val="center"/>
              <w:rPr>
                <w:rFonts w:ascii="Arial Narrow" w:hAnsi="Arial Narrow"/>
                <w:b/>
                <w:sz w:val="16"/>
                <w:szCs w:val="16"/>
              </w:rPr>
            </w:pPr>
            <w:r w:rsidRPr="00520C96">
              <w:rPr>
                <w:rFonts w:ascii="Arial Narrow" w:hAnsi="Arial Narrow"/>
                <w:b/>
                <w:sz w:val="16"/>
                <w:szCs w:val="16"/>
              </w:rPr>
              <w:t>PREÇO</w:t>
            </w:r>
            <w:r w:rsidR="00AA688A">
              <w:rPr>
                <w:rFonts w:ascii="Arial Narrow" w:hAnsi="Arial Narrow"/>
                <w:b/>
                <w:sz w:val="16"/>
                <w:szCs w:val="16"/>
              </w:rPr>
              <w:t xml:space="preserve"> UNITÁRIO</w:t>
            </w:r>
          </w:p>
        </w:tc>
        <w:tc>
          <w:tcPr>
            <w:tcW w:w="2020" w:type="dxa"/>
            <w:vAlign w:val="center"/>
          </w:tcPr>
          <w:p w:rsidR="00652B91" w:rsidRPr="00520C96" w:rsidRDefault="00B76FBD" w:rsidP="00520C96">
            <w:pPr>
              <w:pStyle w:val="WW-Padro"/>
              <w:spacing w:before="120" w:after="120" w:line="360" w:lineRule="auto"/>
              <w:contextualSpacing/>
              <w:jc w:val="center"/>
              <w:rPr>
                <w:rFonts w:ascii="Arial Narrow" w:hAnsi="Arial Narrow"/>
                <w:b/>
                <w:sz w:val="16"/>
                <w:szCs w:val="16"/>
              </w:rPr>
            </w:pPr>
            <w:r>
              <w:rPr>
                <w:rFonts w:ascii="Arial Narrow" w:hAnsi="Arial Narrow"/>
                <w:b/>
                <w:sz w:val="16"/>
                <w:szCs w:val="16"/>
              </w:rPr>
              <w:t xml:space="preserve">PREÇO GLOBAL </w:t>
            </w:r>
            <w:r w:rsidR="00652B91" w:rsidRPr="00520C96">
              <w:rPr>
                <w:rFonts w:ascii="Arial Narrow" w:hAnsi="Arial Narrow"/>
                <w:b/>
                <w:sz w:val="16"/>
                <w:szCs w:val="16"/>
              </w:rPr>
              <w:t xml:space="preserve"> DO ITEM</w:t>
            </w:r>
          </w:p>
        </w:tc>
      </w:tr>
      <w:tr w:rsidR="00652B91" w:rsidRPr="003B58CD" w:rsidTr="00652B91">
        <w:trPr>
          <w:jc w:val="center"/>
        </w:trPr>
        <w:tc>
          <w:tcPr>
            <w:tcW w:w="1867" w:type="dxa"/>
          </w:tcPr>
          <w:p w:rsidR="00652B91" w:rsidRPr="0052735E" w:rsidRDefault="00652B91" w:rsidP="00352BF7">
            <w:pPr>
              <w:spacing w:line="360" w:lineRule="auto"/>
              <w:jc w:val="center"/>
              <w:rPr>
                <w:rFonts w:ascii="Arial Narrow" w:hAnsi="Arial Narrow"/>
                <w:sz w:val="16"/>
                <w:szCs w:val="16"/>
              </w:rPr>
            </w:pPr>
          </w:p>
        </w:tc>
        <w:tc>
          <w:tcPr>
            <w:tcW w:w="1523" w:type="dxa"/>
          </w:tcPr>
          <w:p w:rsidR="00652B91" w:rsidRPr="003B58CD" w:rsidRDefault="00652B91" w:rsidP="003B58CD">
            <w:pPr>
              <w:pStyle w:val="WW-Padro"/>
              <w:spacing w:before="120" w:after="120" w:line="360" w:lineRule="auto"/>
              <w:contextualSpacing/>
              <w:jc w:val="center"/>
              <w:rPr>
                <w:rFonts w:ascii="Arial Narrow" w:hAnsi="Arial Narrow"/>
              </w:rPr>
            </w:pPr>
          </w:p>
        </w:tc>
        <w:tc>
          <w:tcPr>
            <w:tcW w:w="1559" w:type="dxa"/>
          </w:tcPr>
          <w:p w:rsidR="00652B91" w:rsidRPr="003B58CD" w:rsidRDefault="00652B91" w:rsidP="003B58CD">
            <w:pPr>
              <w:pStyle w:val="WW-Padro"/>
              <w:spacing w:before="120" w:after="120" w:line="360" w:lineRule="auto"/>
              <w:contextualSpacing/>
              <w:jc w:val="center"/>
              <w:rPr>
                <w:rFonts w:ascii="Arial Narrow" w:hAnsi="Arial Narrow"/>
              </w:rPr>
            </w:pPr>
          </w:p>
        </w:tc>
        <w:tc>
          <w:tcPr>
            <w:tcW w:w="1560" w:type="dxa"/>
          </w:tcPr>
          <w:p w:rsidR="00652B91" w:rsidRPr="003B58CD" w:rsidRDefault="00652B91" w:rsidP="003B58CD">
            <w:pPr>
              <w:pStyle w:val="WW-Padro"/>
              <w:spacing w:before="120" w:after="120" w:line="360" w:lineRule="auto"/>
              <w:contextualSpacing/>
              <w:jc w:val="center"/>
              <w:rPr>
                <w:rFonts w:ascii="Arial Narrow" w:hAnsi="Arial Narrow"/>
              </w:rPr>
            </w:pPr>
          </w:p>
        </w:tc>
        <w:tc>
          <w:tcPr>
            <w:tcW w:w="2020" w:type="dxa"/>
          </w:tcPr>
          <w:p w:rsidR="00652B91" w:rsidRPr="003B58CD" w:rsidRDefault="00652B91" w:rsidP="003B58CD">
            <w:pPr>
              <w:pStyle w:val="WW-Padro"/>
              <w:spacing w:before="120" w:after="120" w:line="360" w:lineRule="auto"/>
              <w:contextualSpacing/>
              <w:jc w:val="center"/>
              <w:rPr>
                <w:rFonts w:ascii="Arial Narrow" w:hAnsi="Arial Narrow"/>
              </w:rPr>
            </w:pPr>
          </w:p>
        </w:tc>
      </w:tr>
      <w:tr w:rsidR="00652B91" w:rsidRPr="003B58CD" w:rsidTr="00652B91">
        <w:trPr>
          <w:jc w:val="center"/>
        </w:trPr>
        <w:tc>
          <w:tcPr>
            <w:tcW w:w="1867" w:type="dxa"/>
          </w:tcPr>
          <w:p w:rsidR="00652B91" w:rsidRPr="0052735E" w:rsidRDefault="00652B91" w:rsidP="00352BF7">
            <w:pPr>
              <w:pStyle w:val="WW-Padro"/>
              <w:spacing w:after="120" w:line="360" w:lineRule="auto"/>
              <w:contextualSpacing/>
              <w:jc w:val="center"/>
              <w:rPr>
                <w:rFonts w:ascii="Arial Narrow" w:hAnsi="Arial Narrow"/>
                <w:sz w:val="16"/>
                <w:szCs w:val="16"/>
              </w:rPr>
            </w:pPr>
          </w:p>
        </w:tc>
        <w:tc>
          <w:tcPr>
            <w:tcW w:w="1523" w:type="dxa"/>
          </w:tcPr>
          <w:p w:rsidR="00652B91" w:rsidRPr="003B58CD" w:rsidRDefault="00652B91" w:rsidP="003B58CD">
            <w:pPr>
              <w:pStyle w:val="WW-Padro"/>
              <w:spacing w:before="120" w:after="120" w:line="360" w:lineRule="auto"/>
              <w:contextualSpacing/>
              <w:jc w:val="center"/>
              <w:rPr>
                <w:rFonts w:ascii="Arial Narrow" w:hAnsi="Arial Narrow"/>
              </w:rPr>
            </w:pPr>
          </w:p>
        </w:tc>
        <w:tc>
          <w:tcPr>
            <w:tcW w:w="1559" w:type="dxa"/>
          </w:tcPr>
          <w:p w:rsidR="00652B91" w:rsidRPr="003B58CD" w:rsidRDefault="00652B91" w:rsidP="003B58CD">
            <w:pPr>
              <w:pStyle w:val="WW-Padro"/>
              <w:spacing w:before="120" w:after="120" w:line="360" w:lineRule="auto"/>
              <w:contextualSpacing/>
              <w:jc w:val="center"/>
              <w:rPr>
                <w:rFonts w:ascii="Arial Narrow" w:hAnsi="Arial Narrow"/>
              </w:rPr>
            </w:pPr>
          </w:p>
        </w:tc>
        <w:tc>
          <w:tcPr>
            <w:tcW w:w="1560" w:type="dxa"/>
          </w:tcPr>
          <w:p w:rsidR="00652B91" w:rsidRPr="003B58CD" w:rsidRDefault="00652B91" w:rsidP="003B58CD">
            <w:pPr>
              <w:pStyle w:val="WW-Padro"/>
              <w:spacing w:before="120" w:after="120" w:line="360" w:lineRule="auto"/>
              <w:contextualSpacing/>
              <w:jc w:val="center"/>
              <w:rPr>
                <w:rFonts w:ascii="Arial Narrow" w:hAnsi="Arial Narrow"/>
              </w:rPr>
            </w:pPr>
          </w:p>
        </w:tc>
        <w:tc>
          <w:tcPr>
            <w:tcW w:w="2020" w:type="dxa"/>
          </w:tcPr>
          <w:p w:rsidR="00652B91" w:rsidRPr="003B58CD" w:rsidRDefault="00652B91" w:rsidP="003B58CD">
            <w:pPr>
              <w:pStyle w:val="WW-Padro"/>
              <w:spacing w:before="120" w:after="120" w:line="360" w:lineRule="auto"/>
              <w:contextualSpacing/>
              <w:jc w:val="center"/>
              <w:rPr>
                <w:rFonts w:ascii="Arial Narrow" w:hAnsi="Arial Narrow"/>
              </w:rPr>
            </w:pPr>
          </w:p>
        </w:tc>
      </w:tr>
      <w:tr w:rsidR="00652B91" w:rsidRPr="003B58CD" w:rsidTr="00652B91">
        <w:trPr>
          <w:jc w:val="center"/>
        </w:trPr>
        <w:tc>
          <w:tcPr>
            <w:tcW w:w="1867" w:type="dxa"/>
          </w:tcPr>
          <w:p w:rsidR="00652B91" w:rsidRPr="0052735E" w:rsidRDefault="00652B91" w:rsidP="00352BF7">
            <w:pPr>
              <w:pStyle w:val="WW-Padro"/>
              <w:spacing w:after="120" w:line="360" w:lineRule="auto"/>
              <w:contextualSpacing/>
              <w:jc w:val="center"/>
              <w:rPr>
                <w:rFonts w:ascii="Arial Narrow" w:hAnsi="Arial Narrow"/>
                <w:sz w:val="16"/>
                <w:szCs w:val="16"/>
              </w:rPr>
            </w:pPr>
          </w:p>
        </w:tc>
        <w:tc>
          <w:tcPr>
            <w:tcW w:w="1523" w:type="dxa"/>
          </w:tcPr>
          <w:p w:rsidR="00652B91" w:rsidRPr="003B58CD" w:rsidRDefault="00652B91" w:rsidP="003B58CD">
            <w:pPr>
              <w:pStyle w:val="WW-Padro"/>
              <w:spacing w:before="120" w:after="120" w:line="360" w:lineRule="auto"/>
              <w:contextualSpacing/>
              <w:jc w:val="center"/>
              <w:rPr>
                <w:rFonts w:ascii="Arial Narrow" w:hAnsi="Arial Narrow"/>
              </w:rPr>
            </w:pPr>
          </w:p>
        </w:tc>
        <w:tc>
          <w:tcPr>
            <w:tcW w:w="1559" w:type="dxa"/>
          </w:tcPr>
          <w:p w:rsidR="00652B91" w:rsidRPr="003B58CD" w:rsidRDefault="00652B91" w:rsidP="003B58CD">
            <w:pPr>
              <w:pStyle w:val="WW-Padro"/>
              <w:spacing w:before="120" w:after="120" w:line="360" w:lineRule="auto"/>
              <w:contextualSpacing/>
              <w:jc w:val="center"/>
              <w:rPr>
                <w:rFonts w:ascii="Arial Narrow" w:hAnsi="Arial Narrow"/>
              </w:rPr>
            </w:pPr>
          </w:p>
        </w:tc>
        <w:tc>
          <w:tcPr>
            <w:tcW w:w="1560" w:type="dxa"/>
          </w:tcPr>
          <w:p w:rsidR="00652B91" w:rsidRPr="003B58CD" w:rsidRDefault="00652B91" w:rsidP="003B58CD">
            <w:pPr>
              <w:pStyle w:val="WW-Padro"/>
              <w:spacing w:before="120" w:after="120" w:line="360" w:lineRule="auto"/>
              <w:contextualSpacing/>
              <w:jc w:val="center"/>
              <w:rPr>
                <w:rFonts w:ascii="Arial Narrow" w:hAnsi="Arial Narrow"/>
              </w:rPr>
            </w:pPr>
          </w:p>
        </w:tc>
        <w:tc>
          <w:tcPr>
            <w:tcW w:w="2020" w:type="dxa"/>
          </w:tcPr>
          <w:p w:rsidR="00652B91" w:rsidRPr="003B58CD" w:rsidRDefault="00652B91" w:rsidP="003B58CD">
            <w:pPr>
              <w:pStyle w:val="WW-Padro"/>
              <w:spacing w:before="120" w:after="120" w:line="360" w:lineRule="auto"/>
              <w:contextualSpacing/>
              <w:jc w:val="center"/>
              <w:rPr>
                <w:rFonts w:ascii="Arial Narrow" w:hAnsi="Arial Narrow"/>
              </w:rPr>
            </w:pPr>
          </w:p>
        </w:tc>
      </w:tr>
      <w:tr w:rsidR="00652B91" w:rsidRPr="003B58CD" w:rsidTr="00652B91">
        <w:trPr>
          <w:jc w:val="center"/>
        </w:trPr>
        <w:tc>
          <w:tcPr>
            <w:tcW w:w="1867" w:type="dxa"/>
          </w:tcPr>
          <w:p w:rsidR="00652B91" w:rsidRPr="0052735E" w:rsidRDefault="00652B91" w:rsidP="00352BF7">
            <w:pPr>
              <w:pStyle w:val="WW-Padro"/>
              <w:spacing w:after="120" w:line="360" w:lineRule="auto"/>
              <w:contextualSpacing/>
              <w:jc w:val="center"/>
              <w:rPr>
                <w:rFonts w:ascii="Arial Narrow" w:hAnsi="Arial Narrow"/>
                <w:sz w:val="16"/>
                <w:szCs w:val="16"/>
              </w:rPr>
            </w:pPr>
          </w:p>
        </w:tc>
        <w:tc>
          <w:tcPr>
            <w:tcW w:w="1523" w:type="dxa"/>
          </w:tcPr>
          <w:p w:rsidR="00652B91" w:rsidRPr="003B58CD" w:rsidRDefault="00652B91" w:rsidP="003B58CD">
            <w:pPr>
              <w:pStyle w:val="WW-Padro"/>
              <w:spacing w:before="120" w:after="120" w:line="360" w:lineRule="auto"/>
              <w:contextualSpacing/>
              <w:jc w:val="center"/>
              <w:rPr>
                <w:rFonts w:ascii="Arial Narrow" w:hAnsi="Arial Narrow"/>
              </w:rPr>
            </w:pPr>
          </w:p>
        </w:tc>
        <w:tc>
          <w:tcPr>
            <w:tcW w:w="1559" w:type="dxa"/>
          </w:tcPr>
          <w:p w:rsidR="00652B91" w:rsidRPr="003B58CD" w:rsidRDefault="00652B91" w:rsidP="003B58CD">
            <w:pPr>
              <w:pStyle w:val="WW-Padro"/>
              <w:spacing w:before="120" w:after="120" w:line="360" w:lineRule="auto"/>
              <w:contextualSpacing/>
              <w:jc w:val="center"/>
              <w:rPr>
                <w:rFonts w:ascii="Arial Narrow" w:hAnsi="Arial Narrow"/>
              </w:rPr>
            </w:pPr>
          </w:p>
        </w:tc>
        <w:tc>
          <w:tcPr>
            <w:tcW w:w="1560" w:type="dxa"/>
          </w:tcPr>
          <w:p w:rsidR="00652B91" w:rsidRPr="003B58CD" w:rsidRDefault="00652B91" w:rsidP="003B58CD">
            <w:pPr>
              <w:pStyle w:val="WW-Padro"/>
              <w:spacing w:before="120" w:after="120" w:line="360" w:lineRule="auto"/>
              <w:contextualSpacing/>
              <w:jc w:val="center"/>
              <w:rPr>
                <w:rFonts w:ascii="Arial Narrow" w:hAnsi="Arial Narrow"/>
              </w:rPr>
            </w:pPr>
          </w:p>
        </w:tc>
        <w:tc>
          <w:tcPr>
            <w:tcW w:w="2020" w:type="dxa"/>
          </w:tcPr>
          <w:p w:rsidR="00652B91" w:rsidRPr="003B58CD" w:rsidRDefault="00652B91" w:rsidP="003B58CD">
            <w:pPr>
              <w:pStyle w:val="WW-Padro"/>
              <w:spacing w:before="120" w:after="120" w:line="360" w:lineRule="auto"/>
              <w:contextualSpacing/>
              <w:jc w:val="center"/>
              <w:rPr>
                <w:rFonts w:ascii="Arial Narrow" w:hAnsi="Arial Narrow"/>
              </w:rPr>
            </w:pPr>
          </w:p>
        </w:tc>
      </w:tr>
      <w:tr w:rsidR="00652B91" w:rsidRPr="003B58CD" w:rsidTr="00652B91">
        <w:trPr>
          <w:jc w:val="center"/>
        </w:trPr>
        <w:tc>
          <w:tcPr>
            <w:tcW w:w="1867" w:type="dxa"/>
          </w:tcPr>
          <w:p w:rsidR="00652B91" w:rsidRPr="0052735E" w:rsidRDefault="00652B91" w:rsidP="00352BF7">
            <w:pPr>
              <w:spacing w:line="360" w:lineRule="auto"/>
              <w:jc w:val="center"/>
              <w:rPr>
                <w:rFonts w:ascii="Arial Narrow" w:hAnsi="Arial Narrow"/>
                <w:sz w:val="16"/>
                <w:szCs w:val="16"/>
              </w:rPr>
            </w:pPr>
          </w:p>
        </w:tc>
        <w:tc>
          <w:tcPr>
            <w:tcW w:w="1523" w:type="dxa"/>
          </w:tcPr>
          <w:p w:rsidR="00652B91" w:rsidRPr="003B58CD" w:rsidRDefault="00652B91" w:rsidP="003B58CD">
            <w:pPr>
              <w:pStyle w:val="WW-Padro"/>
              <w:spacing w:before="120" w:after="120" w:line="360" w:lineRule="auto"/>
              <w:contextualSpacing/>
              <w:jc w:val="center"/>
              <w:rPr>
                <w:rFonts w:ascii="Arial Narrow" w:hAnsi="Arial Narrow"/>
              </w:rPr>
            </w:pPr>
          </w:p>
        </w:tc>
        <w:tc>
          <w:tcPr>
            <w:tcW w:w="1559" w:type="dxa"/>
          </w:tcPr>
          <w:p w:rsidR="00652B91" w:rsidRPr="003B58CD" w:rsidRDefault="00652B91" w:rsidP="003B58CD">
            <w:pPr>
              <w:pStyle w:val="WW-Padro"/>
              <w:spacing w:before="120" w:after="120" w:line="360" w:lineRule="auto"/>
              <w:contextualSpacing/>
              <w:jc w:val="center"/>
              <w:rPr>
                <w:rFonts w:ascii="Arial Narrow" w:hAnsi="Arial Narrow"/>
              </w:rPr>
            </w:pPr>
          </w:p>
        </w:tc>
        <w:tc>
          <w:tcPr>
            <w:tcW w:w="1560" w:type="dxa"/>
          </w:tcPr>
          <w:p w:rsidR="00652B91" w:rsidRPr="003B58CD" w:rsidRDefault="00652B91" w:rsidP="003B58CD">
            <w:pPr>
              <w:pStyle w:val="WW-Padro"/>
              <w:spacing w:before="120" w:after="120" w:line="360" w:lineRule="auto"/>
              <w:contextualSpacing/>
              <w:jc w:val="center"/>
              <w:rPr>
                <w:rFonts w:ascii="Arial Narrow" w:hAnsi="Arial Narrow"/>
              </w:rPr>
            </w:pPr>
          </w:p>
        </w:tc>
        <w:tc>
          <w:tcPr>
            <w:tcW w:w="2020" w:type="dxa"/>
          </w:tcPr>
          <w:p w:rsidR="00652B91" w:rsidRPr="003B58CD" w:rsidRDefault="00652B91" w:rsidP="003B58CD">
            <w:pPr>
              <w:pStyle w:val="WW-Padro"/>
              <w:spacing w:before="120" w:after="120" w:line="360" w:lineRule="auto"/>
              <w:contextualSpacing/>
              <w:jc w:val="center"/>
              <w:rPr>
                <w:rFonts w:ascii="Arial Narrow" w:hAnsi="Arial Narrow"/>
              </w:rPr>
            </w:pPr>
          </w:p>
        </w:tc>
      </w:tr>
      <w:tr w:rsidR="00652B91" w:rsidRPr="003B58CD" w:rsidTr="00652B91">
        <w:trPr>
          <w:jc w:val="center"/>
        </w:trPr>
        <w:tc>
          <w:tcPr>
            <w:tcW w:w="1867" w:type="dxa"/>
          </w:tcPr>
          <w:p w:rsidR="00652B91" w:rsidRPr="0052735E" w:rsidRDefault="00652B91" w:rsidP="00352BF7">
            <w:pPr>
              <w:spacing w:line="360" w:lineRule="auto"/>
              <w:jc w:val="center"/>
              <w:rPr>
                <w:rFonts w:ascii="Arial Narrow" w:hAnsi="Arial Narrow"/>
                <w:sz w:val="16"/>
                <w:szCs w:val="16"/>
              </w:rPr>
            </w:pPr>
          </w:p>
        </w:tc>
        <w:tc>
          <w:tcPr>
            <w:tcW w:w="1523" w:type="dxa"/>
          </w:tcPr>
          <w:p w:rsidR="00652B91" w:rsidRPr="003B58CD" w:rsidRDefault="00652B91" w:rsidP="003B58CD">
            <w:pPr>
              <w:pStyle w:val="WW-Padro"/>
              <w:spacing w:before="120" w:after="120" w:line="360" w:lineRule="auto"/>
              <w:contextualSpacing/>
              <w:jc w:val="center"/>
              <w:rPr>
                <w:rFonts w:ascii="Arial Narrow" w:hAnsi="Arial Narrow"/>
              </w:rPr>
            </w:pPr>
          </w:p>
        </w:tc>
        <w:tc>
          <w:tcPr>
            <w:tcW w:w="1559" w:type="dxa"/>
          </w:tcPr>
          <w:p w:rsidR="00652B91" w:rsidRPr="003B58CD" w:rsidRDefault="00652B91" w:rsidP="003B58CD">
            <w:pPr>
              <w:pStyle w:val="WW-Padro"/>
              <w:spacing w:before="120" w:after="120" w:line="360" w:lineRule="auto"/>
              <w:contextualSpacing/>
              <w:jc w:val="center"/>
              <w:rPr>
                <w:rFonts w:ascii="Arial Narrow" w:hAnsi="Arial Narrow"/>
              </w:rPr>
            </w:pPr>
          </w:p>
        </w:tc>
        <w:tc>
          <w:tcPr>
            <w:tcW w:w="1560" w:type="dxa"/>
          </w:tcPr>
          <w:p w:rsidR="00652B91" w:rsidRPr="003B58CD" w:rsidRDefault="00652B91" w:rsidP="003B58CD">
            <w:pPr>
              <w:pStyle w:val="WW-Padro"/>
              <w:spacing w:before="120" w:after="120" w:line="360" w:lineRule="auto"/>
              <w:contextualSpacing/>
              <w:jc w:val="center"/>
              <w:rPr>
                <w:rFonts w:ascii="Arial Narrow" w:hAnsi="Arial Narrow"/>
              </w:rPr>
            </w:pPr>
          </w:p>
        </w:tc>
        <w:tc>
          <w:tcPr>
            <w:tcW w:w="2020" w:type="dxa"/>
          </w:tcPr>
          <w:p w:rsidR="00652B91" w:rsidRPr="003B58CD" w:rsidRDefault="00652B91" w:rsidP="003B58CD">
            <w:pPr>
              <w:pStyle w:val="WW-Padro"/>
              <w:spacing w:before="120" w:after="120" w:line="360" w:lineRule="auto"/>
              <w:contextualSpacing/>
              <w:jc w:val="center"/>
              <w:rPr>
                <w:rFonts w:ascii="Arial Narrow" w:hAnsi="Arial Narrow"/>
              </w:rPr>
            </w:pPr>
          </w:p>
        </w:tc>
      </w:tr>
    </w:tbl>
    <w:p w:rsidR="00977746" w:rsidRDefault="00977746" w:rsidP="00087809">
      <w:pPr>
        <w:pStyle w:val="WW-Padro"/>
        <w:spacing w:before="120" w:after="120" w:line="360" w:lineRule="auto"/>
        <w:contextualSpacing/>
        <w:jc w:val="center"/>
        <w:rPr>
          <w:rFonts w:ascii="Arial Narrow" w:hAnsi="Arial Narrow"/>
          <w:sz w:val="24"/>
          <w:szCs w:val="24"/>
        </w:rPr>
      </w:pPr>
    </w:p>
    <w:p w:rsidR="00A07090" w:rsidRDefault="00A07090" w:rsidP="00087809">
      <w:pPr>
        <w:pStyle w:val="WW-Padro"/>
        <w:spacing w:before="120" w:after="120" w:line="360" w:lineRule="auto"/>
        <w:contextualSpacing/>
        <w:jc w:val="center"/>
        <w:rPr>
          <w:rFonts w:ascii="Arial Narrow" w:hAnsi="Arial Narrow"/>
          <w:sz w:val="24"/>
          <w:szCs w:val="24"/>
        </w:rPr>
      </w:pPr>
    </w:p>
    <w:sectPr w:rsidR="00A07090" w:rsidSect="004A5BE1">
      <w:headerReference w:type="default" r:id="rId9"/>
      <w:footerReference w:type="default" r:id="rId10"/>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528" w:rsidRDefault="00A73528">
      <w:r>
        <w:separator/>
      </w:r>
    </w:p>
  </w:endnote>
  <w:endnote w:type="continuationSeparator" w:id="0">
    <w:p w:rsidR="00A73528" w:rsidRDefault="00A73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Z@R38D7.tmp">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C69" w:rsidRDefault="00083401">
    <w:pPr>
      <w:pStyle w:val="Rodap"/>
    </w:pPr>
    <w:r>
      <w:rPr>
        <w:noProof/>
      </w:rPr>
      <mc:AlternateContent>
        <mc:Choice Requires="wps">
          <w:drawing>
            <wp:anchor distT="0" distB="0" distL="114300" distR="114300" simplePos="0" relativeHeight="251657728" behindDoc="0" locked="0" layoutInCell="1" allowOverlap="1">
              <wp:simplePos x="0" y="0"/>
              <wp:positionH relativeFrom="page">
                <wp:posOffset>6949440</wp:posOffset>
              </wp:positionH>
              <wp:positionV relativeFrom="page">
                <wp:posOffset>9512300</wp:posOffset>
              </wp:positionV>
              <wp:extent cx="565785" cy="19177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rsidR="00771C69" w:rsidRPr="005E29DE" w:rsidRDefault="00771C69" w:rsidP="005E29DE">
                          <w:pPr>
                            <w:pBdr>
                              <w:top w:val="single" w:sz="4" w:space="1" w:color="7F7F7F"/>
                            </w:pBdr>
                            <w:jc w:val="center"/>
                            <w:rPr>
                              <w:color w:val="C0504D"/>
                            </w:rPr>
                          </w:pPr>
                          <w:r>
                            <w:fldChar w:fldCharType="begin"/>
                          </w:r>
                          <w:r>
                            <w:instrText xml:space="preserve"> PAGE   \* MERGEFORMAT </w:instrText>
                          </w:r>
                          <w:r>
                            <w:fldChar w:fldCharType="separate"/>
                          </w:r>
                          <w:r w:rsidR="00083401" w:rsidRPr="00083401">
                            <w:rPr>
                              <w:noProof/>
                              <w:color w:val="C0504D"/>
                            </w:rPr>
                            <w:t>1</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4" o:spid="_x0000_s1026" style="position:absolute;margin-left:547.2pt;margin-top:749pt;width:44.55pt;height:15.1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" filled="f" fillcolor="#c0504d" stroked="f" strokecolor="#4f81bd" strokeweight="2.25pt">
              <v:textbox inset=",0,,0">
                <w:txbxContent>
                  <w:p w:rsidR="00771C69" w:rsidRPr="005E29DE" w:rsidRDefault="00771C69" w:rsidP="005E29DE">
                    <w:pPr>
                      <w:pBdr>
                        <w:top w:val="single" w:sz="4" w:space="1" w:color="7F7F7F"/>
                      </w:pBdr>
                      <w:jc w:val="center"/>
                      <w:rPr>
                        <w:color w:val="C0504D"/>
                      </w:rPr>
                    </w:pPr>
                    <w:r>
                      <w:fldChar w:fldCharType="begin"/>
                    </w:r>
                    <w:r>
                      <w:instrText xml:space="preserve"> PAGE   \* MERGEFORMAT </w:instrText>
                    </w:r>
                    <w:r>
                      <w:fldChar w:fldCharType="separate"/>
                    </w:r>
                    <w:r w:rsidR="00083401" w:rsidRPr="00083401">
                      <w:rPr>
                        <w:noProof/>
                        <w:color w:val="C0504D"/>
                      </w:rPr>
                      <w:t>1</w:t>
                    </w:r>
                    <w: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528" w:rsidRDefault="00A73528">
      <w:r>
        <w:separator/>
      </w:r>
    </w:p>
  </w:footnote>
  <w:footnote w:type="continuationSeparator" w:id="0">
    <w:p w:rsidR="00A73528" w:rsidRDefault="00A735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C69" w:rsidRPr="00497775" w:rsidRDefault="00771C69">
    <w:pPr>
      <w:pStyle w:val="Cabealho"/>
      <w:jc w:val="center"/>
      <w:rPr>
        <w:sz w:val="28"/>
        <w:szCs w:val="28"/>
      </w:rPr>
    </w:pPr>
    <w:r w:rsidRPr="00497775">
      <w:rPr>
        <w:sz w:val="28"/>
        <w:szCs w:val="28"/>
      </w:rPr>
      <w:object w:dxaOrig="3120" w:dyaOrig="3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5pt;height:47.8pt" o:ole="" fillcolor="window">
          <v:imagedata r:id="rId1" o:title=""/>
        </v:shape>
        <o:OLEObject Type="Embed" ProgID="MSDraw" ShapeID="_x0000_i1025" DrawAspect="Content" ObjectID="_1547971213" r:id="rId2">
          <o:FieldCodes>\* LOWER</o:FieldCodes>
        </o:OLEObject>
      </w:object>
    </w:r>
  </w:p>
  <w:p w:rsidR="00771C69" w:rsidRPr="00497775" w:rsidRDefault="00771C69">
    <w:pPr>
      <w:pStyle w:val="Cabealho"/>
      <w:spacing w:line="120" w:lineRule="auto"/>
      <w:jc w:val="center"/>
      <w:rPr>
        <w:sz w:val="24"/>
        <w:szCs w:val="24"/>
      </w:rPr>
    </w:pPr>
  </w:p>
  <w:p w:rsidR="00771C69" w:rsidRPr="00555945" w:rsidRDefault="00771C69">
    <w:pPr>
      <w:pStyle w:val="Cabealho"/>
      <w:jc w:val="center"/>
      <w:rPr>
        <w:rFonts w:ascii="Arial" w:hAnsi="Arial"/>
        <w:b/>
        <w:sz w:val="22"/>
        <w:szCs w:val="22"/>
      </w:rPr>
    </w:pPr>
    <w:r w:rsidRPr="00555945">
      <w:rPr>
        <w:rFonts w:ascii="Arial" w:hAnsi="Arial"/>
        <w:b/>
        <w:sz w:val="22"/>
        <w:szCs w:val="22"/>
      </w:rPr>
      <w:t>SERVIÇO PÚBLICO FE</w:t>
    </w:r>
    <w:r>
      <w:rPr>
        <w:rFonts w:ascii="Arial" w:hAnsi="Arial"/>
        <w:b/>
        <w:sz w:val="22"/>
        <w:szCs w:val="22"/>
      </w:rPr>
      <w:t>DERAL</w:t>
    </w:r>
  </w:p>
  <w:p w:rsidR="00771C69" w:rsidRPr="00555945" w:rsidRDefault="00771C69">
    <w:pPr>
      <w:pStyle w:val="Cabealho"/>
      <w:jc w:val="center"/>
      <w:rPr>
        <w:rFonts w:ascii="Arial" w:hAnsi="Arial"/>
        <w:b/>
        <w:sz w:val="22"/>
        <w:szCs w:val="22"/>
      </w:rPr>
    </w:pPr>
    <w:r w:rsidRPr="00555945">
      <w:rPr>
        <w:rFonts w:ascii="Arial" w:hAnsi="Arial"/>
        <w:b/>
        <w:sz w:val="22"/>
        <w:szCs w:val="22"/>
      </w:rPr>
      <w:t>CONSELHO DE ARQUITETURA E URBANISMO DO RIO GRANDE DO SUL</w:t>
    </w:r>
  </w:p>
  <w:p w:rsidR="00771C69" w:rsidRDefault="00771C69">
    <w:pPr>
      <w:pStyle w:val="Cabealho"/>
      <w:jc w:val="center"/>
      <w:rPr>
        <w:rFonts w:ascii="Arial" w:hAnsi="Arial"/>
        <w:b/>
        <w:sz w:val="24"/>
        <w:szCs w:val="24"/>
      </w:rPr>
    </w:pPr>
  </w:p>
  <w:p w:rsidR="00771C69" w:rsidRPr="00497775" w:rsidRDefault="00771C69">
    <w:pPr>
      <w:pStyle w:val="Cabealho"/>
      <w:jc w:val="center"/>
      <w:rPr>
        <w:rFonts w:ascii="Arial" w:hAnsi="Arial"/>
        <w:sz w:val="24"/>
        <w:szCs w:val="24"/>
      </w:rPr>
    </w:pPr>
  </w:p>
  <w:p w:rsidR="00771C69" w:rsidRDefault="00771C6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lowerLetter"/>
      <w:lvlText w:val="%1)"/>
      <w:lvlJc w:val="left"/>
      <w:pPr>
        <w:tabs>
          <w:tab w:val="num" w:pos="720"/>
        </w:tabs>
        <w:ind w:left="720" w:hanging="360"/>
      </w:pPr>
    </w:lvl>
    <w:lvl w:ilvl="1">
      <w:start w:val="1"/>
      <w:numFmt w:val="lowerLetter"/>
      <w:lvlText w:val="%2."/>
      <w:lvlJc w:val="left"/>
      <w:pPr>
        <w:tabs>
          <w:tab w:val="num" w:pos="6740"/>
        </w:tabs>
        <w:ind w:left="674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85F5110"/>
    <w:multiLevelType w:val="multilevel"/>
    <w:tmpl w:val="493E60EE"/>
    <w:lvl w:ilvl="0">
      <w:start w:val="13"/>
      <w:numFmt w:val="decimal"/>
      <w:lvlText w:val="%1."/>
      <w:lvlJc w:val="left"/>
      <w:pPr>
        <w:tabs>
          <w:tab w:val="num" w:pos="1425"/>
        </w:tabs>
        <w:ind w:left="1425" w:hanging="1425"/>
      </w:pPr>
      <w:rPr>
        <w:rFonts w:hint="default"/>
      </w:rPr>
    </w:lvl>
    <w:lvl w:ilvl="1">
      <w:start w:val="1"/>
      <w:numFmt w:val="decimal"/>
      <w:lvlText w:val="%1.%2."/>
      <w:lvlJc w:val="left"/>
      <w:pPr>
        <w:tabs>
          <w:tab w:val="num" w:pos="1777"/>
        </w:tabs>
        <w:ind w:left="1777" w:hanging="1425"/>
      </w:pPr>
      <w:rPr>
        <w:rFonts w:hint="default"/>
      </w:rPr>
    </w:lvl>
    <w:lvl w:ilvl="2">
      <w:start w:val="1"/>
      <w:numFmt w:val="decimal"/>
      <w:lvlText w:val="%1.%2.%3."/>
      <w:lvlJc w:val="left"/>
      <w:pPr>
        <w:tabs>
          <w:tab w:val="num" w:pos="2129"/>
        </w:tabs>
        <w:ind w:left="2129" w:hanging="1425"/>
      </w:pPr>
      <w:rPr>
        <w:rFonts w:hint="default"/>
      </w:rPr>
    </w:lvl>
    <w:lvl w:ilvl="3">
      <w:start w:val="1"/>
      <w:numFmt w:val="decimal"/>
      <w:lvlText w:val="%1.%2.%3.%4."/>
      <w:lvlJc w:val="left"/>
      <w:pPr>
        <w:tabs>
          <w:tab w:val="num" w:pos="2481"/>
        </w:tabs>
        <w:ind w:left="2481" w:hanging="1425"/>
      </w:pPr>
      <w:rPr>
        <w:rFonts w:hint="default"/>
      </w:rPr>
    </w:lvl>
    <w:lvl w:ilvl="4">
      <w:start w:val="1"/>
      <w:numFmt w:val="decimal"/>
      <w:lvlText w:val="%1.%2.%3.%4.%5."/>
      <w:lvlJc w:val="left"/>
      <w:pPr>
        <w:tabs>
          <w:tab w:val="num" w:pos="2833"/>
        </w:tabs>
        <w:ind w:left="2833" w:hanging="1425"/>
      </w:pPr>
      <w:rPr>
        <w:rFonts w:hint="default"/>
      </w:rPr>
    </w:lvl>
    <w:lvl w:ilvl="5">
      <w:start w:val="1"/>
      <w:numFmt w:val="decimal"/>
      <w:lvlText w:val="%1.%2.%3.%4.%5.%6."/>
      <w:lvlJc w:val="left"/>
      <w:pPr>
        <w:tabs>
          <w:tab w:val="num" w:pos="3200"/>
        </w:tabs>
        <w:ind w:left="3200" w:hanging="144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4264"/>
        </w:tabs>
        <w:ind w:left="4264" w:hanging="1800"/>
      </w:pPr>
      <w:rPr>
        <w:rFonts w:hint="default"/>
      </w:rPr>
    </w:lvl>
    <w:lvl w:ilvl="8">
      <w:start w:val="1"/>
      <w:numFmt w:val="decimal"/>
      <w:lvlText w:val="%1.%2.%3.%4.%5.%6.%7.%8.%9."/>
      <w:lvlJc w:val="left"/>
      <w:pPr>
        <w:tabs>
          <w:tab w:val="num" w:pos="4976"/>
        </w:tabs>
        <w:ind w:left="4976" w:hanging="2160"/>
      </w:pPr>
      <w:rPr>
        <w:rFonts w:hint="default"/>
      </w:rPr>
    </w:lvl>
  </w:abstractNum>
  <w:abstractNum w:abstractNumId="2" w15:restartNumberingAfterBreak="0">
    <w:nsid w:val="0B7F27F7"/>
    <w:multiLevelType w:val="multilevel"/>
    <w:tmpl w:val="E904ECDE"/>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9F6D60"/>
    <w:multiLevelType w:val="singleLevel"/>
    <w:tmpl w:val="853000FE"/>
    <w:lvl w:ilvl="0">
      <w:start w:val="1"/>
      <w:numFmt w:val="decimalZero"/>
      <w:lvlText w:val="%1."/>
      <w:lvlJc w:val="left"/>
      <w:pPr>
        <w:tabs>
          <w:tab w:val="num" w:pos="1410"/>
        </w:tabs>
        <w:ind w:left="1410" w:hanging="705"/>
      </w:pPr>
      <w:rPr>
        <w:rFonts w:hint="default"/>
      </w:rPr>
    </w:lvl>
  </w:abstractNum>
  <w:abstractNum w:abstractNumId="4" w15:restartNumberingAfterBreak="0">
    <w:nsid w:val="13D212E3"/>
    <w:multiLevelType w:val="multilevel"/>
    <w:tmpl w:val="A69C377A"/>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0A5928"/>
    <w:multiLevelType w:val="multilevel"/>
    <w:tmpl w:val="22A22630"/>
    <w:lvl w:ilvl="0">
      <w:start w:val="14"/>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EEA0285"/>
    <w:multiLevelType w:val="multilevel"/>
    <w:tmpl w:val="2006C73A"/>
    <w:lvl w:ilvl="0">
      <w:start w:val="13"/>
      <w:numFmt w:val="decimal"/>
      <w:lvlText w:val="%1."/>
      <w:lvlJc w:val="left"/>
      <w:pPr>
        <w:ind w:left="525" w:hanging="52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0C87EC7"/>
    <w:multiLevelType w:val="multilevel"/>
    <w:tmpl w:val="A87638F6"/>
    <w:lvl w:ilvl="0">
      <w:start w:val="1"/>
      <w:numFmt w:val="decimal"/>
      <w:lvlText w:val="%1.0."/>
      <w:lvlJc w:val="left"/>
      <w:pPr>
        <w:ind w:left="360" w:hanging="360"/>
      </w:pPr>
      <w:rPr>
        <w:rFonts w:hint="default"/>
        <w:b/>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8" w15:restartNumberingAfterBreak="0">
    <w:nsid w:val="52723314"/>
    <w:multiLevelType w:val="multilevel"/>
    <w:tmpl w:val="812049DE"/>
    <w:lvl w:ilvl="0">
      <w:start w:val="12"/>
      <w:numFmt w:val="decimal"/>
      <w:lvlText w:val="%1."/>
      <w:lvlJc w:val="left"/>
      <w:pPr>
        <w:tabs>
          <w:tab w:val="num" w:pos="468"/>
        </w:tabs>
        <w:ind w:left="468" w:hanging="468"/>
      </w:pPr>
      <w:rPr>
        <w:rFonts w:hint="default"/>
      </w:rPr>
    </w:lvl>
    <w:lvl w:ilvl="1">
      <w:start w:val="5"/>
      <w:numFmt w:val="decimal"/>
      <w:lvlText w:val="%1.%2."/>
      <w:lvlJc w:val="left"/>
      <w:pPr>
        <w:tabs>
          <w:tab w:val="num" w:pos="468"/>
        </w:tabs>
        <w:ind w:left="468" w:hanging="46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B0B0564"/>
    <w:multiLevelType w:val="multilevel"/>
    <w:tmpl w:val="E75EAD2C"/>
    <w:lvl w:ilvl="0">
      <w:start w:val="3"/>
      <w:numFmt w:val="decimal"/>
      <w:lvlText w:val="%1."/>
      <w:lvlJc w:val="left"/>
      <w:pPr>
        <w:tabs>
          <w:tab w:val="num" w:pos="705"/>
        </w:tabs>
        <w:ind w:left="705" w:hanging="705"/>
      </w:pPr>
      <w:rPr>
        <w:rFonts w:hint="default"/>
      </w:rPr>
    </w:lvl>
    <w:lvl w:ilvl="1">
      <w:start w:val="8"/>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60D3FE0"/>
    <w:multiLevelType w:val="multilevel"/>
    <w:tmpl w:val="69403894"/>
    <w:lvl w:ilvl="0">
      <w:start w:val="5"/>
      <w:numFmt w:val="decimal"/>
      <w:lvlText w:val="%1."/>
      <w:lvlJc w:val="left"/>
      <w:pPr>
        <w:tabs>
          <w:tab w:val="num" w:pos="705"/>
        </w:tabs>
        <w:ind w:left="705" w:hanging="705"/>
      </w:pPr>
      <w:rPr>
        <w:rFonts w:ascii="Bookman Old Style" w:hAnsi="Bookman Old Style" w:hint="default"/>
        <w:sz w:val="20"/>
      </w:rPr>
    </w:lvl>
    <w:lvl w:ilvl="1">
      <w:start w:val="1"/>
      <w:numFmt w:val="decimal"/>
      <w:lvlText w:val="%1.%2."/>
      <w:lvlJc w:val="left"/>
      <w:pPr>
        <w:tabs>
          <w:tab w:val="num" w:pos="720"/>
        </w:tabs>
        <w:ind w:left="720" w:hanging="720"/>
      </w:pPr>
      <w:rPr>
        <w:rFonts w:ascii="Bookman Old Style" w:hAnsi="Bookman Old Style" w:hint="default"/>
        <w:sz w:val="20"/>
      </w:rPr>
    </w:lvl>
    <w:lvl w:ilvl="2">
      <w:start w:val="1"/>
      <w:numFmt w:val="decimal"/>
      <w:lvlText w:val="%1.%2.%3."/>
      <w:lvlJc w:val="left"/>
      <w:pPr>
        <w:tabs>
          <w:tab w:val="num" w:pos="720"/>
        </w:tabs>
        <w:ind w:left="720" w:hanging="720"/>
      </w:pPr>
      <w:rPr>
        <w:rFonts w:ascii="Bookman Old Style" w:hAnsi="Bookman Old Style" w:hint="default"/>
        <w:sz w:val="20"/>
      </w:rPr>
    </w:lvl>
    <w:lvl w:ilvl="3">
      <w:start w:val="1"/>
      <w:numFmt w:val="decimal"/>
      <w:lvlText w:val="%1.%2.%3.%4."/>
      <w:lvlJc w:val="left"/>
      <w:pPr>
        <w:tabs>
          <w:tab w:val="num" w:pos="1080"/>
        </w:tabs>
        <w:ind w:left="1080" w:hanging="1080"/>
      </w:pPr>
      <w:rPr>
        <w:rFonts w:ascii="Bookman Old Style" w:hAnsi="Bookman Old Style" w:hint="default"/>
        <w:sz w:val="20"/>
      </w:rPr>
    </w:lvl>
    <w:lvl w:ilvl="4">
      <w:start w:val="1"/>
      <w:numFmt w:val="decimal"/>
      <w:lvlText w:val="%1.%2.%3.%4.%5."/>
      <w:lvlJc w:val="left"/>
      <w:pPr>
        <w:tabs>
          <w:tab w:val="num" w:pos="1080"/>
        </w:tabs>
        <w:ind w:left="1080" w:hanging="1080"/>
      </w:pPr>
      <w:rPr>
        <w:rFonts w:ascii="Bookman Old Style" w:hAnsi="Bookman Old Style" w:hint="default"/>
        <w:sz w:val="20"/>
      </w:rPr>
    </w:lvl>
    <w:lvl w:ilvl="5">
      <w:start w:val="1"/>
      <w:numFmt w:val="decimal"/>
      <w:lvlText w:val="%1.%2.%3.%4.%5.%6."/>
      <w:lvlJc w:val="left"/>
      <w:pPr>
        <w:tabs>
          <w:tab w:val="num" w:pos="1440"/>
        </w:tabs>
        <w:ind w:left="1440" w:hanging="1440"/>
      </w:pPr>
      <w:rPr>
        <w:rFonts w:ascii="Bookman Old Style" w:hAnsi="Bookman Old Style" w:hint="default"/>
        <w:sz w:val="20"/>
      </w:rPr>
    </w:lvl>
    <w:lvl w:ilvl="6">
      <w:start w:val="1"/>
      <w:numFmt w:val="decimal"/>
      <w:lvlText w:val="%1.%2.%3.%4.%5.%6.%7."/>
      <w:lvlJc w:val="left"/>
      <w:pPr>
        <w:tabs>
          <w:tab w:val="num" w:pos="1440"/>
        </w:tabs>
        <w:ind w:left="1440" w:hanging="1440"/>
      </w:pPr>
      <w:rPr>
        <w:rFonts w:ascii="Bookman Old Style" w:hAnsi="Bookman Old Style" w:hint="default"/>
        <w:sz w:val="20"/>
      </w:rPr>
    </w:lvl>
    <w:lvl w:ilvl="7">
      <w:start w:val="1"/>
      <w:numFmt w:val="decimal"/>
      <w:lvlText w:val="%1.%2.%3.%4.%5.%6.%7.%8."/>
      <w:lvlJc w:val="left"/>
      <w:pPr>
        <w:tabs>
          <w:tab w:val="num" w:pos="1800"/>
        </w:tabs>
        <w:ind w:left="1800" w:hanging="1800"/>
      </w:pPr>
      <w:rPr>
        <w:rFonts w:ascii="Bookman Old Style" w:hAnsi="Bookman Old Style" w:hint="default"/>
        <w:sz w:val="20"/>
      </w:rPr>
    </w:lvl>
    <w:lvl w:ilvl="8">
      <w:start w:val="1"/>
      <w:numFmt w:val="decimal"/>
      <w:lvlText w:val="%1.%2.%3.%4.%5.%6.%7.%8.%9."/>
      <w:lvlJc w:val="left"/>
      <w:pPr>
        <w:tabs>
          <w:tab w:val="num" w:pos="1800"/>
        </w:tabs>
        <w:ind w:left="1800" w:hanging="1800"/>
      </w:pPr>
      <w:rPr>
        <w:rFonts w:ascii="Bookman Old Style" w:hAnsi="Bookman Old Style" w:hint="default"/>
        <w:sz w:val="20"/>
      </w:rPr>
    </w:lvl>
  </w:abstractNum>
  <w:abstractNum w:abstractNumId="11" w15:restartNumberingAfterBreak="0">
    <w:nsid w:val="6BB24D58"/>
    <w:multiLevelType w:val="multilevel"/>
    <w:tmpl w:val="7DB056DC"/>
    <w:lvl w:ilvl="0">
      <w:start w:val="9"/>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D5A4C9F"/>
    <w:multiLevelType w:val="multilevel"/>
    <w:tmpl w:val="5D62D646"/>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4"/>
  </w:num>
  <w:num w:numId="3">
    <w:abstractNumId w:val="1"/>
  </w:num>
  <w:num w:numId="4">
    <w:abstractNumId w:val="12"/>
  </w:num>
  <w:num w:numId="5">
    <w:abstractNumId w:val="11"/>
  </w:num>
  <w:num w:numId="6">
    <w:abstractNumId w:val="10"/>
  </w:num>
  <w:num w:numId="7">
    <w:abstractNumId w:val="9"/>
  </w:num>
  <w:num w:numId="8">
    <w:abstractNumId w:val="3"/>
  </w:num>
  <w:num w:numId="9">
    <w:abstractNumId w:val="8"/>
  </w:num>
  <w:num w:numId="10">
    <w:abstractNumId w:val="7"/>
  </w:num>
  <w:num w:numId="11">
    <w:abstractNumId w:val="2"/>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8AA"/>
    <w:rsid w:val="0000289B"/>
    <w:rsid w:val="000078C5"/>
    <w:rsid w:val="0001504A"/>
    <w:rsid w:val="00021E45"/>
    <w:rsid w:val="00023279"/>
    <w:rsid w:val="00037418"/>
    <w:rsid w:val="00045AC3"/>
    <w:rsid w:val="0005394F"/>
    <w:rsid w:val="00062EBB"/>
    <w:rsid w:val="0007200B"/>
    <w:rsid w:val="0007409C"/>
    <w:rsid w:val="0008201A"/>
    <w:rsid w:val="00083401"/>
    <w:rsid w:val="00087809"/>
    <w:rsid w:val="000923DB"/>
    <w:rsid w:val="0009404C"/>
    <w:rsid w:val="000952CE"/>
    <w:rsid w:val="000B4FA8"/>
    <w:rsid w:val="000D0C67"/>
    <w:rsid w:val="000D11B6"/>
    <w:rsid w:val="000D273E"/>
    <w:rsid w:val="000D3E90"/>
    <w:rsid w:val="001045EA"/>
    <w:rsid w:val="00105491"/>
    <w:rsid w:val="001057D0"/>
    <w:rsid w:val="00121508"/>
    <w:rsid w:val="0015193C"/>
    <w:rsid w:val="00157551"/>
    <w:rsid w:val="00160182"/>
    <w:rsid w:val="001640EA"/>
    <w:rsid w:val="00175B51"/>
    <w:rsid w:val="00181475"/>
    <w:rsid w:val="00193750"/>
    <w:rsid w:val="001971A0"/>
    <w:rsid w:val="001A0770"/>
    <w:rsid w:val="001A3C73"/>
    <w:rsid w:val="001B2861"/>
    <w:rsid w:val="001C0914"/>
    <w:rsid w:val="001C0964"/>
    <w:rsid w:val="001C3DBD"/>
    <w:rsid w:val="00217100"/>
    <w:rsid w:val="00234E9A"/>
    <w:rsid w:val="00245859"/>
    <w:rsid w:val="00251171"/>
    <w:rsid w:val="00262AC3"/>
    <w:rsid w:val="002640E2"/>
    <w:rsid w:val="00275439"/>
    <w:rsid w:val="002810F0"/>
    <w:rsid w:val="00290D90"/>
    <w:rsid w:val="002B6DD3"/>
    <w:rsid w:val="002B7703"/>
    <w:rsid w:val="002D0493"/>
    <w:rsid w:val="002D334D"/>
    <w:rsid w:val="002E27B0"/>
    <w:rsid w:val="002F7FD6"/>
    <w:rsid w:val="00300256"/>
    <w:rsid w:val="0030071C"/>
    <w:rsid w:val="00302D46"/>
    <w:rsid w:val="00315917"/>
    <w:rsid w:val="00323933"/>
    <w:rsid w:val="00330C22"/>
    <w:rsid w:val="00345F0F"/>
    <w:rsid w:val="00352BF7"/>
    <w:rsid w:val="00354D3A"/>
    <w:rsid w:val="003563A3"/>
    <w:rsid w:val="00363CDC"/>
    <w:rsid w:val="00375D0B"/>
    <w:rsid w:val="0038217E"/>
    <w:rsid w:val="003A27A8"/>
    <w:rsid w:val="003A42D5"/>
    <w:rsid w:val="003B58CD"/>
    <w:rsid w:val="003D0522"/>
    <w:rsid w:val="003F1D37"/>
    <w:rsid w:val="003F52A9"/>
    <w:rsid w:val="003F5776"/>
    <w:rsid w:val="003F62BE"/>
    <w:rsid w:val="004018BC"/>
    <w:rsid w:val="00423F29"/>
    <w:rsid w:val="004313D5"/>
    <w:rsid w:val="00440EB2"/>
    <w:rsid w:val="0044356A"/>
    <w:rsid w:val="00454464"/>
    <w:rsid w:val="00454C70"/>
    <w:rsid w:val="0045674D"/>
    <w:rsid w:val="004726A3"/>
    <w:rsid w:val="00490DA1"/>
    <w:rsid w:val="00497775"/>
    <w:rsid w:val="004A5BE1"/>
    <w:rsid w:val="004A66DA"/>
    <w:rsid w:val="004B5C80"/>
    <w:rsid w:val="004B67F8"/>
    <w:rsid w:val="004C0FD2"/>
    <w:rsid w:val="004D1044"/>
    <w:rsid w:val="004D16FE"/>
    <w:rsid w:val="004D76C8"/>
    <w:rsid w:val="004E08AE"/>
    <w:rsid w:val="004F660F"/>
    <w:rsid w:val="00502773"/>
    <w:rsid w:val="005046DE"/>
    <w:rsid w:val="00520287"/>
    <w:rsid w:val="00520C96"/>
    <w:rsid w:val="0052735E"/>
    <w:rsid w:val="0053300B"/>
    <w:rsid w:val="00540BD0"/>
    <w:rsid w:val="00550580"/>
    <w:rsid w:val="0055265A"/>
    <w:rsid w:val="00555945"/>
    <w:rsid w:val="00561EA8"/>
    <w:rsid w:val="005715C8"/>
    <w:rsid w:val="00577B3B"/>
    <w:rsid w:val="005808E6"/>
    <w:rsid w:val="0058202D"/>
    <w:rsid w:val="0058534C"/>
    <w:rsid w:val="0059701E"/>
    <w:rsid w:val="005C37D3"/>
    <w:rsid w:val="005E29DE"/>
    <w:rsid w:val="00614877"/>
    <w:rsid w:val="00614D1B"/>
    <w:rsid w:val="0062233E"/>
    <w:rsid w:val="0063132E"/>
    <w:rsid w:val="006322CB"/>
    <w:rsid w:val="00633404"/>
    <w:rsid w:val="00637BA3"/>
    <w:rsid w:val="00652B91"/>
    <w:rsid w:val="00657DBE"/>
    <w:rsid w:val="006605F1"/>
    <w:rsid w:val="00666E8A"/>
    <w:rsid w:val="006905E1"/>
    <w:rsid w:val="00695CBF"/>
    <w:rsid w:val="006A632D"/>
    <w:rsid w:val="006B1488"/>
    <w:rsid w:val="006C050D"/>
    <w:rsid w:val="006D126B"/>
    <w:rsid w:val="006D3353"/>
    <w:rsid w:val="006D5B25"/>
    <w:rsid w:val="006E08AA"/>
    <w:rsid w:val="006E5F32"/>
    <w:rsid w:val="006F6EEF"/>
    <w:rsid w:val="00703C34"/>
    <w:rsid w:val="007170CE"/>
    <w:rsid w:val="00720A02"/>
    <w:rsid w:val="00741594"/>
    <w:rsid w:val="00745AD0"/>
    <w:rsid w:val="00747B07"/>
    <w:rsid w:val="007558FC"/>
    <w:rsid w:val="00766720"/>
    <w:rsid w:val="00771C69"/>
    <w:rsid w:val="00772582"/>
    <w:rsid w:val="00783BD9"/>
    <w:rsid w:val="007911EC"/>
    <w:rsid w:val="007A7984"/>
    <w:rsid w:val="007B2FC7"/>
    <w:rsid w:val="007C7434"/>
    <w:rsid w:val="007C767E"/>
    <w:rsid w:val="007E52C9"/>
    <w:rsid w:val="007E7354"/>
    <w:rsid w:val="007F1A2D"/>
    <w:rsid w:val="007F369C"/>
    <w:rsid w:val="007F6D48"/>
    <w:rsid w:val="008001F5"/>
    <w:rsid w:val="008169B3"/>
    <w:rsid w:val="00831176"/>
    <w:rsid w:val="00841E88"/>
    <w:rsid w:val="00843B1E"/>
    <w:rsid w:val="00843F76"/>
    <w:rsid w:val="00845369"/>
    <w:rsid w:val="00850C52"/>
    <w:rsid w:val="00854FD3"/>
    <w:rsid w:val="00860B65"/>
    <w:rsid w:val="008641FF"/>
    <w:rsid w:val="0086528F"/>
    <w:rsid w:val="0087396A"/>
    <w:rsid w:val="008A1E96"/>
    <w:rsid w:val="008A59CF"/>
    <w:rsid w:val="008A65CE"/>
    <w:rsid w:val="008A70EE"/>
    <w:rsid w:val="008B35AC"/>
    <w:rsid w:val="008C786E"/>
    <w:rsid w:val="008D320D"/>
    <w:rsid w:val="008E5F39"/>
    <w:rsid w:val="008E6207"/>
    <w:rsid w:val="0092348D"/>
    <w:rsid w:val="0092568D"/>
    <w:rsid w:val="00936EF0"/>
    <w:rsid w:val="00957346"/>
    <w:rsid w:val="0096322A"/>
    <w:rsid w:val="00965612"/>
    <w:rsid w:val="00977006"/>
    <w:rsid w:val="00977746"/>
    <w:rsid w:val="009868DA"/>
    <w:rsid w:val="00986FEC"/>
    <w:rsid w:val="009956C0"/>
    <w:rsid w:val="009B3BA5"/>
    <w:rsid w:val="009B40A2"/>
    <w:rsid w:val="009C3E79"/>
    <w:rsid w:val="009D22BF"/>
    <w:rsid w:val="009E0BDE"/>
    <w:rsid w:val="009E3AAD"/>
    <w:rsid w:val="009E4C3D"/>
    <w:rsid w:val="009F2B45"/>
    <w:rsid w:val="009F66EC"/>
    <w:rsid w:val="009F67A0"/>
    <w:rsid w:val="00A03292"/>
    <w:rsid w:val="00A03835"/>
    <w:rsid w:val="00A05296"/>
    <w:rsid w:val="00A07090"/>
    <w:rsid w:val="00A15967"/>
    <w:rsid w:val="00A22AE5"/>
    <w:rsid w:val="00A3397D"/>
    <w:rsid w:val="00A34DAF"/>
    <w:rsid w:val="00A37F47"/>
    <w:rsid w:val="00A40770"/>
    <w:rsid w:val="00A61EB4"/>
    <w:rsid w:val="00A73528"/>
    <w:rsid w:val="00A85FF8"/>
    <w:rsid w:val="00A91341"/>
    <w:rsid w:val="00A931CD"/>
    <w:rsid w:val="00A95CF4"/>
    <w:rsid w:val="00AA6286"/>
    <w:rsid w:val="00AA688A"/>
    <w:rsid w:val="00AB4618"/>
    <w:rsid w:val="00AB7F77"/>
    <w:rsid w:val="00AC204B"/>
    <w:rsid w:val="00AC3A32"/>
    <w:rsid w:val="00AD0855"/>
    <w:rsid w:val="00AF01FC"/>
    <w:rsid w:val="00AF3B5D"/>
    <w:rsid w:val="00B003EA"/>
    <w:rsid w:val="00B20A17"/>
    <w:rsid w:val="00B30EB6"/>
    <w:rsid w:val="00B353B1"/>
    <w:rsid w:val="00B46C85"/>
    <w:rsid w:val="00B47BAF"/>
    <w:rsid w:val="00B52B4B"/>
    <w:rsid w:val="00B538F3"/>
    <w:rsid w:val="00B61250"/>
    <w:rsid w:val="00B74434"/>
    <w:rsid w:val="00B76FBD"/>
    <w:rsid w:val="00B85060"/>
    <w:rsid w:val="00B923B5"/>
    <w:rsid w:val="00B9361F"/>
    <w:rsid w:val="00BC250D"/>
    <w:rsid w:val="00BD45FF"/>
    <w:rsid w:val="00BE105A"/>
    <w:rsid w:val="00BE76EB"/>
    <w:rsid w:val="00C0679E"/>
    <w:rsid w:val="00C262A5"/>
    <w:rsid w:val="00C27040"/>
    <w:rsid w:val="00C357CE"/>
    <w:rsid w:val="00C4401D"/>
    <w:rsid w:val="00C56FD7"/>
    <w:rsid w:val="00C60E17"/>
    <w:rsid w:val="00C7620D"/>
    <w:rsid w:val="00C92B16"/>
    <w:rsid w:val="00C933F6"/>
    <w:rsid w:val="00CA5D7C"/>
    <w:rsid w:val="00CB4955"/>
    <w:rsid w:val="00CD55B0"/>
    <w:rsid w:val="00CE3BBB"/>
    <w:rsid w:val="00CE408C"/>
    <w:rsid w:val="00CE6C2C"/>
    <w:rsid w:val="00D0055A"/>
    <w:rsid w:val="00D26670"/>
    <w:rsid w:val="00D31FD8"/>
    <w:rsid w:val="00D3508F"/>
    <w:rsid w:val="00D35794"/>
    <w:rsid w:val="00D55EF2"/>
    <w:rsid w:val="00D936E2"/>
    <w:rsid w:val="00DB2F81"/>
    <w:rsid w:val="00DB43F6"/>
    <w:rsid w:val="00DD271C"/>
    <w:rsid w:val="00DD679E"/>
    <w:rsid w:val="00DE1F9F"/>
    <w:rsid w:val="00DE607D"/>
    <w:rsid w:val="00DF2E18"/>
    <w:rsid w:val="00E32E7F"/>
    <w:rsid w:val="00E330FB"/>
    <w:rsid w:val="00E42270"/>
    <w:rsid w:val="00E42ED3"/>
    <w:rsid w:val="00E574DF"/>
    <w:rsid w:val="00E6330A"/>
    <w:rsid w:val="00E91F1E"/>
    <w:rsid w:val="00E943B8"/>
    <w:rsid w:val="00E979AB"/>
    <w:rsid w:val="00EA6A96"/>
    <w:rsid w:val="00EB289E"/>
    <w:rsid w:val="00EB2BC7"/>
    <w:rsid w:val="00EB5840"/>
    <w:rsid w:val="00EC6E5F"/>
    <w:rsid w:val="00ED3FA8"/>
    <w:rsid w:val="00ED7D5B"/>
    <w:rsid w:val="00EE544C"/>
    <w:rsid w:val="00EF05BE"/>
    <w:rsid w:val="00EF5761"/>
    <w:rsid w:val="00EF5C9B"/>
    <w:rsid w:val="00F06E58"/>
    <w:rsid w:val="00F15530"/>
    <w:rsid w:val="00F32B97"/>
    <w:rsid w:val="00F54B7C"/>
    <w:rsid w:val="00F65E68"/>
    <w:rsid w:val="00FA7B99"/>
    <w:rsid w:val="00FD7DAB"/>
    <w:rsid w:val="00FE2F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EE75FF8-5120-4DF3-8891-BB8001B12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pPr>
      <w:keepNext/>
      <w:spacing w:line="360" w:lineRule="auto"/>
      <w:ind w:right="284"/>
      <w:jc w:val="both"/>
      <w:outlineLvl w:val="0"/>
    </w:pPr>
    <w:rPr>
      <w:b/>
      <w:sz w:val="28"/>
      <w:lang w:val="x-none" w:eastAsia="x-none"/>
    </w:rPr>
  </w:style>
  <w:style w:type="paragraph" w:styleId="Ttulo2">
    <w:name w:val="heading 2"/>
    <w:basedOn w:val="Normal"/>
    <w:next w:val="Normal"/>
    <w:qFormat/>
    <w:pPr>
      <w:keepNext/>
      <w:jc w:val="both"/>
      <w:outlineLvl w:val="1"/>
    </w:pPr>
    <w:rPr>
      <w:rFonts w:ascii="Arial" w:hAnsi="Arial"/>
      <w:sz w:val="28"/>
    </w:rPr>
  </w:style>
  <w:style w:type="paragraph" w:styleId="Ttulo3">
    <w:name w:val="heading 3"/>
    <w:basedOn w:val="Normal"/>
    <w:next w:val="Normal"/>
    <w:qFormat/>
    <w:pPr>
      <w:keepNext/>
      <w:spacing w:line="360" w:lineRule="auto"/>
      <w:ind w:left="1134" w:firstLine="1701"/>
      <w:jc w:val="both"/>
      <w:outlineLvl w:val="2"/>
    </w:pPr>
    <w:rPr>
      <w:rFonts w:ascii="Arial Narrow" w:hAnsi="Arial Narrow"/>
      <w:sz w:val="28"/>
    </w:rPr>
  </w:style>
  <w:style w:type="paragraph" w:styleId="Ttulo4">
    <w:name w:val="heading 4"/>
    <w:basedOn w:val="Normal"/>
    <w:next w:val="Normal"/>
    <w:link w:val="Ttulo4Char"/>
    <w:semiHidden/>
    <w:unhideWhenUsed/>
    <w:qFormat/>
    <w:rsid w:val="00BD45FF"/>
    <w:pPr>
      <w:keepNext/>
      <w:spacing w:before="240" w:after="60"/>
      <w:outlineLvl w:val="3"/>
    </w:pPr>
    <w:rPr>
      <w:rFonts w:ascii="Calibri" w:hAnsi="Calibri"/>
      <w:b/>
      <w:bCs/>
      <w:sz w:val="28"/>
      <w:szCs w:val="28"/>
      <w:lang w:val="x-none" w:eastAsia="x-none"/>
    </w:rPr>
  </w:style>
  <w:style w:type="paragraph" w:styleId="Ttulo6">
    <w:name w:val="heading 6"/>
    <w:basedOn w:val="Normal"/>
    <w:next w:val="Normal"/>
    <w:link w:val="Ttulo6Char"/>
    <w:unhideWhenUsed/>
    <w:qFormat/>
    <w:rsid w:val="00BD45FF"/>
    <w:pPr>
      <w:spacing w:before="240" w:after="60"/>
      <w:outlineLvl w:val="5"/>
    </w:pPr>
    <w:rPr>
      <w:rFonts w:ascii="Calibri" w:hAnsi="Calibri"/>
      <w:b/>
      <w:bCs/>
      <w:sz w:val="22"/>
      <w:szCs w:val="22"/>
      <w:lang w:val="x-none" w:eastAsia="x-none"/>
    </w:rPr>
  </w:style>
  <w:style w:type="paragraph" w:styleId="Ttulo9">
    <w:name w:val="heading 9"/>
    <w:basedOn w:val="Normal"/>
    <w:next w:val="Normal"/>
    <w:link w:val="Ttulo9Char"/>
    <w:semiHidden/>
    <w:unhideWhenUsed/>
    <w:qFormat/>
    <w:rsid w:val="00245859"/>
    <w:pPr>
      <w:spacing w:before="240" w:after="60"/>
      <w:outlineLvl w:val="8"/>
    </w:pPr>
    <w:rPr>
      <w:rFonts w:ascii="Cambria" w:hAnsi="Cambria"/>
      <w:sz w:val="22"/>
      <w:szCs w:val="22"/>
      <w:lang w:val="x-none" w:eastAsia="x-none"/>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paragraph" w:styleId="Recuodecorpodetexto">
    <w:name w:val="Body Text Indent"/>
    <w:basedOn w:val="Normal"/>
    <w:link w:val="RecuodecorpodetextoChar"/>
    <w:pPr>
      <w:ind w:left="2835"/>
      <w:jc w:val="both"/>
    </w:pPr>
    <w:rPr>
      <w:rFonts w:ascii="Courier New" w:hAnsi="Courier New"/>
      <w:sz w:val="22"/>
      <w:lang w:val="x-none" w:eastAsia="x-none"/>
    </w:rPr>
  </w:style>
  <w:style w:type="paragraph" w:styleId="Recuodecorpodetexto2">
    <w:name w:val="Body Text Indent 2"/>
    <w:basedOn w:val="Normal"/>
    <w:link w:val="Recuodecorpodetexto2Char"/>
    <w:pPr>
      <w:ind w:left="2835"/>
      <w:jc w:val="both"/>
    </w:pPr>
    <w:rPr>
      <w:rFonts w:ascii="Arial Narrow" w:hAnsi="Arial Narrow"/>
      <w:sz w:val="24"/>
      <w:lang w:val="x-none" w:eastAsia="x-none"/>
    </w:rPr>
  </w:style>
  <w:style w:type="paragraph" w:styleId="Recuodecorpodetexto3">
    <w:name w:val="Body Text Indent 3"/>
    <w:basedOn w:val="Normal"/>
    <w:link w:val="Recuodecorpodetexto3Char"/>
    <w:pPr>
      <w:ind w:left="1701" w:firstLine="1134"/>
      <w:jc w:val="both"/>
    </w:pPr>
    <w:rPr>
      <w:rFonts w:ascii="Arial Narrow" w:hAnsi="Arial Narrow"/>
      <w:sz w:val="28"/>
      <w:lang w:val="x-none" w:eastAsia="x-none"/>
    </w:rPr>
  </w:style>
  <w:style w:type="paragraph" w:styleId="Corpodetexto">
    <w:name w:val="Body Text"/>
    <w:basedOn w:val="Normal"/>
    <w:pPr>
      <w:jc w:val="both"/>
    </w:pPr>
    <w:rPr>
      <w:rFonts w:ascii="Arial" w:hAnsi="Arial"/>
      <w:snapToGrid w:val="0"/>
      <w:sz w:val="28"/>
    </w:rPr>
  </w:style>
  <w:style w:type="paragraph" w:styleId="Ttulo">
    <w:name w:val="Title"/>
    <w:basedOn w:val="Normal"/>
    <w:qFormat/>
    <w:rsid w:val="00497775"/>
    <w:pPr>
      <w:jc w:val="center"/>
    </w:pPr>
    <w:rPr>
      <w:b/>
      <w:sz w:val="24"/>
    </w:rPr>
  </w:style>
  <w:style w:type="character" w:customStyle="1" w:styleId="Ttulo4Char">
    <w:name w:val="Título 4 Char"/>
    <w:link w:val="Ttulo4"/>
    <w:semiHidden/>
    <w:rsid w:val="00BD45FF"/>
    <w:rPr>
      <w:rFonts w:ascii="Calibri" w:eastAsia="Times New Roman" w:hAnsi="Calibri" w:cs="Times New Roman"/>
      <w:b/>
      <w:bCs/>
      <w:sz w:val="28"/>
      <w:szCs w:val="28"/>
    </w:rPr>
  </w:style>
  <w:style w:type="character" w:customStyle="1" w:styleId="Ttulo6Char">
    <w:name w:val="Título 6 Char"/>
    <w:link w:val="Ttulo6"/>
    <w:rsid w:val="00BD45FF"/>
    <w:rPr>
      <w:rFonts w:ascii="Calibri" w:eastAsia="Times New Roman" w:hAnsi="Calibri" w:cs="Times New Roman"/>
      <w:b/>
      <w:bCs/>
      <w:sz w:val="22"/>
      <w:szCs w:val="22"/>
    </w:rPr>
  </w:style>
  <w:style w:type="paragraph" w:styleId="Lista">
    <w:name w:val="List"/>
    <w:basedOn w:val="Normal"/>
    <w:uiPriority w:val="99"/>
    <w:rsid w:val="00BD45FF"/>
    <w:pPr>
      <w:widowControl w:val="0"/>
      <w:autoSpaceDE w:val="0"/>
      <w:autoSpaceDN w:val="0"/>
      <w:ind w:left="283" w:hanging="283"/>
    </w:pPr>
  </w:style>
  <w:style w:type="paragraph" w:customStyle="1" w:styleId="Corpodetexto5">
    <w:name w:val="Corpo de texto 5"/>
    <w:basedOn w:val="Corpodetexto2"/>
    <w:rsid w:val="00BD45FF"/>
    <w:pPr>
      <w:widowControl w:val="0"/>
      <w:autoSpaceDE w:val="0"/>
      <w:autoSpaceDN w:val="0"/>
      <w:spacing w:line="240" w:lineRule="auto"/>
      <w:ind w:left="283"/>
    </w:pPr>
  </w:style>
  <w:style w:type="character" w:styleId="Hyperlink">
    <w:name w:val="Hyperlink"/>
    <w:uiPriority w:val="99"/>
    <w:rsid w:val="00BD45FF"/>
    <w:rPr>
      <w:rFonts w:cs="Times New Roman"/>
      <w:color w:val="0000FF"/>
      <w:u w:val="single"/>
    </w:rPr>
  </w:style>
  <w:style w:type="paragraph" w:customStyle="1" w:styleId="WW-Padro">
    <w:name w:val="WW-Padrão"/>
    <w:rsid w:val="00BD45FF"/>
    <w:pPr>
      <w:widowControl w:val="0"/>
      <w:suppressAutoHyphens/>
    </w:pPr>
    <w:rPr>
      <w:lang w:eastAsia="ar-SA"/>
    </w:rPr>
  </w:style>
  <w:style w:type="paragraph" w:customStyle="1" w:styleId="WW-Cabealhodamensagem">
    <w:name w:val="WW-Cabeçalho da mensagem"/>
    <w:basedOn w:val="WW-Padro"/>
    <w:rsid w:val="00BD45FF"/>
    <w:pPr>
      <w:ind w:left="1134" w:hanging="1134"/>
    </w:pPr>
  </w:style>
  <w:style w:type="paragraph" w:customStyle="1" w:styleId="WW-Encerramento">
    <w:name w:val="WW-Encerramento"/>
    <w:basedOn w:val="WW-Padro"/>
    <w:rsid w:val="00BD45FF"/>
    <w:pPr>
      <w:ind w:left="4252" w:firstLine="1"/>
    </w:pPr>
  </w:style>
  <w:style w:type="paragraph" w:customStyle="1" w:styleId="WW-Corpodetexto3">
    <w:name w:val="WW-Corpo de texto 3"/>
    <w:basedOn w:val="Normal"/>
    <w:rsid w:val="00BD45FF"/>
    <w:pPr>
      <w:widowControl w:val="0"/>
      <w:suppressAutoHyphens/>
      <w:spacing w:after="120"/>
      <w:ind w:left="283"/>
    </w:pPr>
    <w:rPr>
      <w:b/>
      <w:lang w:eastAsia="ar-SA"/>
    </w:rPr>
  </w:style>
  <w:style w:type="paragraph" w:customStyle="1" w:styleId="Lista31">
    <w:name w:val="Lista 31"/>
    <w:basedOn w:val="Normal"/>
    <w:rsid w:val="00BD45FF"/>
    <w:pPr>
      <w:widowControl w:val="0"/>
      <w:suppressAutoHyphens/>
      <w:ind w:left="849" w:hanging="283"/>
    </w:pPr>
    <w:rPr>
      <w:lang w:eastAsia="ar-SA"/>
    </w:rPr>
  </w:style>
  <w:style w:type="paragraph" w:customStyle="1" w:styleId="Encerramento1">
    <w:name w:val="Encerramento1"/>
    <w:basedOn w:val="Normal"/>
    <w:rsid w:val="00BD45FF"/>
    <w:pPr>
      <w:widowControl w:val="0"/>
      <w:suppressAutoHyphens/>
      <w:ind w:left="4252"/>
    </w:pPr>
    <w:rPr>
      <w:lang w:eastAsia="ar-SA"/>
    </w:rPr>
  </w:style>
  <w:style w:type="paragraph" w:customStyle="1" w:styleId="Lista21">
    <w:name w:val="Lista 21"/>
    <w:basedOn w:val="Normal"/>
    <w:rsid w:val="00BD45FF"/>
    <w:pPr>
      <w:suppressAutoHyphens/>
      <w:ind w:left="566" w:hanging="283"/>
    </w:pPr>
    <w:rPr>
      <w:lang/>
    </w:rPr>
  </w:style>
  <w:style w:type="paragraph" w:customStyle="1" w:styleId="Lista41">
    <w:name w:val="Lista 41"/>
    <w:basedOn w:val="Normal"/>
    <w:rsid w:val="00BD45FF"/>
    <w:pPr>
      <w:suppressAutoHyphens/>
      <w:ind w:left="1132" w:hanging="283"/>
    </w:pPr>
    <w:rPr>
      <w:lang/>
    </w:rPr>
  </w:style>
  <w:style w:type="paragraph" w:customStyle="1" w:styleId="Corpodetexto21">
    <w:name w:val="Corpo de texto 21"/>
    <w:basedOn w:val="Normal"/>
    <w:rsid w:val="00BD45FF"/>
    <w:pPr>
      <w:suppressAutoHyphens/>
      <w:ind w:right="-70"/>
    </w:pPr>
    <w:rPr>
      <w:rFonts w:ascii="Arial" w:hAnsi="Arial"/>
      <w:color w:val="000000"/>
      <w:lang/>
    </w:rPr>
  </w:style>
  <w:style w:type="paragraph" w:customStyle="1" w:styleId="western">
    <w:name w:val="western"/>
    <w:basedOn w:val="Normal"/>
    <w:rsid w:val="00BD45FF"/>
    <w:pPr>
      <w:spacing w:before="100" w:beforeAutospacing="1" w:after="100" w:afterAutospacing="1"/>
    </w:pPr>
    <w:rPr>
      <w:sz w:val="24"/>
      <w:szCs w:val="24"/>
    </w:rPr>
  </w:style>
  <w:style w:type="paragraph" w:styleId="Corpodetexto2">
    <w:name w:val="Body Text 2"/>
    <w:basedOn w:val="Normal"/>
    <w:link w:val="Corpodetexto2Char"/>
    <w:rsid w:val="00BD45FF"/>
    <w:pPr>
      <w:spacing w:after="120" w:line="480" w:lineRule="auto"/>
    </w:pPr>
  </w:style>
  <w:style w:type="character" w:customStyle="1" w:styleId="Corpodetexto2Char">
    <w:name w:val="Corpo de texto 2 Char"/>
    <w:basedOn w:val="Fontepargpadro"/>
    <w:link w:val="Corpodetexto2"/>
    <w:rsid w:val="00BD45FF"/>
  </w:style>
  <w:style w:type="character" w:customStyle="1" w:styleId="Ttulo9Char">
    <w:name w:val="Título 9 Char"/>
    <w:link w:val="Ttulo9"/>
    <w:semiHidden/>
    <w:rsid w:val="00245859"/>
    <w:rPr>
      <w:rFonts w:ascii="Cambria" w:eastAsia="Times New Roman" w:hAnsi="Cambria" w:cs="Times New Roman"/>
      <w:sz w:val="22"/>
      <w:szCs w:val="22"/>
    </w:rPr>
  </w:style>
  <w:style w:type="character" w:customStyle="1" w:styleId="Ttulo1Char">
    <w:name w:val="Título 1 Char"/>
    <w:link w:val="Ttulo1"/>
    <w:rsid w:val="00245859"/>
    <w:rPr>
      <w:b/>
      <w:sz w:val="28"/>
    </w:rPr>
  </w:style>
  <w:style w:type="character" w:customStyle="1" w:styleId="RecuodecorpodetextoChar">
    <w:name w:val="Recuo de corpo de texto Char"/>
    <w:link w:val="Recuodecorpodetexto"/>
    <w:rsid w:val="00245859"/>
    <w:rPr>
      <w:rFonts w:ascii="Courier New" w:hAnsi="Courier New"/>
      <w:sz w:val="22"/>
    </w:rPr>
  </w:style>
  <w:style w:type="character" w:customStyle="1" w:styleId="Recuodecorpodetexto2Char">
    <w:name w:val="Recuo de corpo de texto 2 Char"/>
    <w:link w:val="Recuodecorpodetexto2"/>
    <w:rsid w:val="00245859"/>
    <w:rPr>
      <w:rFonts w:ascii="Arial Narrow" w:hAnsi="Arial Narrow"/>
      <w:sz w:val="24"/>
    </w:rPr>
  </w:style>
  <w:style w:type="character" w:customStyle="1" w:styleId="Recuodecorpodetexto3Char">
    <w:name w:val="Recuo de corpo de texto 3 Char"/>
    <w:link w:val="Recuodecorpodetexto3"/>
    <w:rsid w:val="00245859"/>
    <w:rPr>
      <w:rFonts w:ascii="Arial Narrow" w:hAnsi="Arial Narrow"/>
      <w:sz w:val="28"/>
    </w:rPr>
  </w:style>
  <w:style w:type="paragraph" w:styleId="Lista2">
    <w:name w:val="List 2"/>
    <w:basedOn w:val="Normal"/>
    <w:rsid w:val="00245859"/>
    <w:pPr>
      <w:ind w:left="566" w:hanging="283"/>
      <w:contextualSpacing/>
    </w:pPr>
  </w:style>
  <w:style w:type="paragraph" w:styleId="Lista3">
    <w:name w:val="List 3"/>
    <w:basedOn w:val="Normal"/>
    <w:rsid w:val="00245859"/>
    <w:pPr>
      <w:ind w:left="849" w:hanging="283"/>
      <w:contextualSpacing/>
    </w:pPr>
  </w:style>
  <w:style w:type="paragraph" w:styleId="Lista4">
    <w:name w:val="List 4"/>
    <w:basedOn w:val="Normal"/>
    <w:rsid w:val="00245859"/>
    <w:pPr>
      <w:ind w:left="1132" w:hanging="283"/>
      <w:contextualSpacing/>
    </w:pPr>
  </w:style>
  <w:style w:type="paragraph" w:styleId="Listadecontinuao4">
    <w:name w:val="List Continue 4"/>
    <w:basedOn w:val="Normal"/>
    <w:rsid w:val="00245859"/>
    <w:pPr>
      <w:spacing w:after="120"/>
      <w:ind w:left="1132"/>
      <w:contextualSpacing/>
    </w:pPr>
  </w:style>
  <w:style w:type="paragraph" w:styleId="Corpodetexto3">
    <w:name w:val="Body Text 3"/>
    <w:basedOn w:val="Normal"/>
    <w:link w:val="Corpodetexto3Char"/>
    <w:rsid w:val="00245859"/>
    <w:pPr>
      <w:spacing w:after="120"/>
    </w:pPr>
    <w:rPr>
      <w:sz w:val="16"/>
      <w:szCs w:val="16"/>
      <w:lang w:val="x-none" w:eastAsia="x-none"/>
    </w:rPr>
  </w:style>
  <w:style w:type="character" w:customStyle="1" w:styleId="Corpodetexto3Char">
    <w:name w:val="Corpo de texto 3 Char"/>
    <w:link w:val="Corpodetexto3"/>
    <w:rsid w:val="00245859"/>
    <w:rPr>
      <w:sz w:val="16"/>
      <w:szCs w:val="16"/>
    </w:rPr>
  </w:style>
  <w:style w:type="paragraph" w:styleId="Cabealhodamensagem">
    <w:name w:val="Message Header"/>
    <w:basedOn w:val="Normal"/>
    <w:link w:val="CabealhodamensagemChar"/>
    <w:rsid w:val="00245859"/>
    <w:pPr>
      <w:widowControl w:val="0"/>
      <w:ind w:left="1134" w:hanging="1134"/>
    </w:pPr>
    <w:rPr>
      <w:rFonts w:ascii="Arial" w:hAnsi="Arial"/>
      <w:snapToGrid w:val="0"/>
      <w:sz w:val="24"/>
      <w:lang w:val="x-none" w:eastAsia="x-none"/>
    </w:rPr>
  </w:style>
  <w:style w:type="character" w:customStyle="1" w:styleId="CabealhodamensagemChar">
    <w:name w:val="Cabeçalho da mensagem Char"/>
    <w:link w:val="Cabealhodamensagem"/>
    <w:rsid w:val="00245859"/>
    <w:rPr>
      <w:rFonts w:ascii="Arial" w:hAnsi="Arial"/>
      <w:snapToGrid w:val="0"/>
      <w:sz w:val="24"/>
    </w:rPr>
  </w:style>
  <w:style w:type="paragraph" w:styleId="Encerramento">
    <w:name w:val="Closing"/>
    <w:basedOn w:val="Normal"/>
    <w:link w:val="EncerramentoChar"/>
    <w:rsid w:val="00245859"/>
    <w:pPr>
      <w:widowControl w:val="0"/>
      <w:ind w:left="4252"/>
    </w:pPr>
    <w:rPr>
      <w:snapToGrid w:val="0"/>
      <w:lang w:val="x-none" w:eastAsia="x-none"/>
    </w:rPr>
  </w:style>
  <w:style w:type="character" w:customStyle="1" w:styleId="EncerramentoChar">
    <w:name w:val="Encerramento Char"/>
    <w:link w:val="Encerramento"/>
    <w:rsid w:val="00245859"/>
    <w:rPr>
      <w:snapToGrid w:val="0"/>
    </w:rPr>
  </w:style>
  <w:style w:type="paragraph" w:customStyle="1" w:styleId="WW-Lista2">
    <w:name w:val="WW-Lista 2"/>
    <w:basedOn w:val="Normal"/>
    <w:rsid w:val="00245859"/>
    <w:pPr>
      <w:widowControl w:val="0"/>
      <w:ind w:left="566" w:hanging="283"/>
    </w:pPr>
    <w:rPr>
      <w:snapToGrid w:val="0"/>
    </w:rPr>
  </w:style>
  <w:style w:type="paragraph" w:customStyle="1" w:styleId="Padro">
    <w:name w:val="Padrão"/>
    <w:rsid w:val="00245859"/>
    <w:pPr>
      <w:widowControl w:val="0"/>
    </w:pPr>
    <w:rPr>
      <w:snapToGrid w:val="0"/>
    </w:rPr>
  </w:style>
  <w:style w:type="table" w:styleId="Tabelacomgrade">
    <w:name w:val="Table Grid"/>
    <w:basedOn w:val="Tabelanormal"/>
    <w:rsid w:val="00747B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odapChar">
    <w:name w:val="Rodapé Char"/>
    <w:basedOn w:val="Fontepargpadro"/>
    <w:link w:val="Rodap"/>
    <w:uiPriority w:val="99"/>
    <w:rsid w:val="005E29DE"/>
  </w:style>
  <w:style w:type="paragraph" w:styleId="PargrafodaLista">
    <w:name w:val="List Paragraph"/>
    <w:basedOn w:val="Normal"/>
    <w:uiPriority w:val="34"/>
    <w:qFormat/>
    <w:rsid w:val="00A40770"/>
    <w:pPr>
      <w:ind w:left="708"/>
    </w:pPr>
  </w:style>
  <w:style w:type="paragraph" w:styleId="Textodebalo">
    <w:name w:val="Balloon Text"/>
    <w:basedOn w:val="Normal"/>
    <w:link w:val="TextodebaloChar"/>
    <w:rsid w:val="00354D3A"/>
    <w:rPr>
      <w:rFonts w:ascii="Tahoma" w:hAnsi="Tahoma"/>
      <w:sz w:val="16"/>
      <w:szCs w:val="16"/>
      <w:lang w:val="x-none" w:eastAsia="x-none"/>
    </w:rPr>
  </w:style>
  <w:style w:type="character" w:customStyle="1" w:styleId="TextodebaloChar">
    <w:name w:val="Texto de balão Char"/>
    <w:link w:val="Textodebalo"/>
    <w:rsid w:val="00354D3A"/>
    <w:rPr>
      <w:rFonts w:ascii="Tahoma" w:hAnsi="Tahoma" w:cs="Tahoma"/>
      <w:sz w:val="16"/>
      <w:szCs w:val="16"/>
    </w:rPr>
  </w:style>
  <w:style w:type="table" w:customStyle="1" w:styleId="Tabelacomgrade1">
    <w:name w:val="Tabela com grade1"/>
    <w:basedOn w:val="Tabelanormal"/>
    <w:next w:val="Tabelacomgrade"/>
    <w:uiPriority w:val="59"/>
    <w:rsid w:val="006A63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compras@caurs.org.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B2631-A323-43DB-AA4E-2BAC194E5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4523</Words>
  <Characters>24426</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lpstr>
    </vt:vector>
  </TitlesOfParts>
  <Company>CREARS</Company>
  <LinksUpToDate>false</LinksUpToDate>
  <CharactersWithSpaces>28892</CharactersWithSpaces>
  <SharedDoc>false</SharedDoc>
  <HLinks>
    <vt:vector size="6" baseType="variant">
      <vt:variant>
        <vt:i4>6422549</vt:i4>
      </vt:variant>
      <vt:variant>
        <vt:i4>0</vt:i4>
      </vt:variant>
      <vt:variant>
        <vt:i4>0</vt:i4>
      </vt:variant>
      <vt:variant>
        <vt:i4>5</vt:i4>
      </vt:variant>
      <vt:variant>
        <vt:lpwstr>mailto:compras@caurs.org.br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CAU/RS</dc:creator>
  <cp:keywords/>
  <cp:lastModifiedBy>Vanessa Just Blanco</cp:lastModifiedBy>
  <cp:revision>2</cp:revision>
  <cp:lastPrinted>2013-06-04T16:17:00Z</cp:lastPrinted>
  <dcterms:created xsi:type="dcterms:W3CDTF">2017-02-07T13:14:00Z</dcterms:created>
  <dcterms:modified xsi:type="dcterms:W3CDTF">2017-02-07T13:14:00Z</dcterms:modified>
</cp:coreProperties>
</file>