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4C5183" w:rsidP="004C5183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F10836">
        <w:rPr>
          <w:rFonts w:ascii="Times New Roman" w:hAnsi="Times New Roman"/>
          <w:sz w:val="22"/>
          <w:szCs w:val="22"/>
        </w:rPr>
        <w:t>241</w:t>
      </w:r>
      <w:r w:rsidRPr="004C5183"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4C5183" w:rsidRDefault="004C5183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992"/>
        <w:gridCol w:w="709"/>
        <w:gridCol w:w="2680"/>
      </w:tblGrid>
      <w:tr w:rsidR="004C5183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F10836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06 de fever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>eiro de 2018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F10836" w:rsidP="00F1083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09h0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>0 às 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>0</w:t>
            </w:r>
          </w:p>
        </w:tc>
      </w:tr>
      <w:tr w:rsidR="004C5183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447635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0836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0836" w:rsidRPr="004C5183" w:rsidRDefault="00F10836" w:rsidP="00F1083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0836" w:rsidRPr="004C5183" w:rsidRDefault="00F10836" w:rsidP="00F1083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0836" w:rsidRPr="004C5183" w:rsidRDefault="00F10836" w:rsidP="00F1083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Coordenadora Adjunta</w:t>
            </w:r>
          </w:p>
        </w:tc>
      </w:tr>
      <w:tr w:rsidR="004C5183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A33E9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517E5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17E5" w:rsidRPr="004C5183" w:rsidRDefault="00F517E5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7E5" w:rsidRPr="004C5183" w:rsidRDefault="00F517E5" w:rsidP="006D35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Raquel </w:t>
            </w:r>
            <w:r w:rsidR="006D3503">
              <w:rPr>
                <w:rFonts w:ascii="Times New Roman" w:eastAsia="MS Mincho" w:hAnsi="Times New Roman"/>
                <w:sz w:val="22"/>
                <w:szCs w:val="22"/>
              </w:rPr>
              <w:t>Rhoden Bresolin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7E5" w:rsidRPr="004C5183" w:rsidRDefault="006D3503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C5183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4C5183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517349" w:rsidRPr="004C5183" w:rsidTr="00447635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17349" w:rsidRPr="004C5183" w:rsidTr="00447635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Default="00517349" w:rsidP="003C20E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de três conselheiros presentes no início da reunião.</w:t>
            </w:r>
          </w:p>
          <w:p w:rsidR="003C20E4" w:rsidRPr="004C5183" w:rsidRDefault="003C20E4" w:rsidP="003C20E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esclarece que o e-mail de contato da conselheira suplente Magali Mingotti estava desatualizado, portanto, a conselheira teve ciência tardiamente e não pôde comparecer à reunião.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17349" w:rsidRPr="004C5183" w:rsidTr="00447635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</w:t>
            </w:r>
            <w:r w:rsidRPr="00F10836">
              <w:rPr>
                <w:rFonts w:ascii="Times New Roman" w:eastAsia="MS Mincho" w:hAnsi="Times New Roman"/>
                <w:b/>
                <w:sz w:val="22"/>
                <w:szCs w:val="22"/>
              </w:rPr>
              <w:t>das súmulas da 238ª e 240ª reuniões ordinárias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Pr="004C5183" w:rsidRDefault="00517349" w:rsidP="0051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minuta da súmula da 240ª reunião ordinária, enviada previamente, é aprovada e assinada pelos presentes. A minuta da 238ª reunião ordinária fica pendente.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Pr="004C5183" w:rsidRDefault="00517349" w:rsidP="0051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Envio das súmulas aprovadas aos conselheiros suplentes para ciência do andamento das atividades da comissão.</w:t>
            </w:r>
            <w:r w:rsidR="00AA7382">
              <w:rPr>
                <w:rFonts w:ascii="Times New Roman" w:eastAsia="MS Mincho" w:hAnsi="Times New Roman"/>
                <w:sz w:val="22"/>
                <w:szCs w:val="22"/>
              </w:rPr>
              <w:t xml:space="preserve"> Publicação no site e portal da transparência da súmula aprovada.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17349" w:rsidRPr="004C5183" w:rsidTr="00447635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Pr="004C5183" w:rsidRDefault="00517349" w:rsidP="0051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Pr="004C5183" w:rsidRDefault="00BC2198" w:rsidP="00BE5FE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Relat</w:t>
            </w:r>
            <w:r w:rsidR="00517349">
              <w:rPr>
                <w:rFonts w:ascii="Times New Roman" w:eastAsia="MS Mincho" w:hAnsi="Times New Roman"/>
                <w:sz w:val="22"/>
                <w:szCs w:val="22"/>
              </w:rPr>
              <w:t xml:space="preserve">a que esteve em </w:t>
            </w:r>
            <w:r w:rsidR="00A505D5">
              <w:rPr>
                <w:rFonts w:ascii="Times New Roman" w:eastAsia="MS Mincho" w:hAnsi="Times New Roman"/>
                <w:sz w:val="22"/>
                <w:szCs w:val="22"/>
              </w:rPr>
              <w:t xml:space="preserve">Brasília participando de </w:t>
            </w:r>
            <w:r w:rsidR="00517349">
              <w:rPr>
                <w:rFonts w:ascii="Times New Roman" w:eastAsia="MS Mincho" w:hAnsi="Times New Roman"/>
                <w:sz w:val="22"/>
                <w:szCs w:val="22"/>
              </w:rPr>
              <w:t xml:space="preserve">evento </w:t>
            </w:r>
            <w:r w:rsidR="00A505D5">
              <w:rPr>
                <w:rFonts w:ascii="Times New Roman" w:eastAsia="MS Mincho" w:hAnsi="Times New Roman"/>
                <w:sz w:val="22"/>
                <w:szCs w:val="22"/>
              </w:rPr>
              <w:t xml:space="preserve">com o CAU/BR e CAU/SP </w:t>
            </w:r>
            <w:r w:rsidR="00517349">
              <w:rPr>
                <w:rFonts w:ascii="Times New Roman" w:eastAsia="MS Mincho" w:hAnsi="Times New Roman"/>
                <w:sz w:val="22"/>
                <w:szCs w:val="22"/>
              </w:rPr>
              <w:t xml:space="preserve">sobre o SGI – Sistema de Gestão Integrada, que </w:t>
            </w:r>
            <w:r w:rsidR="00A505D5">
              <w:rPr>
                <w:rFonts w:ascii="Times New Roman" w:eastAsia="MS Mincho" w:hAnsi="Times New Roman"/>
                <w:sz w:val="22"/>
                <w:szCs w:val="22"/>
              </w:rPr>
              <w:t>será implantado no CAU/RS reunindo</w:t>
            </w:r>
            <w:r w:rsidR="00CE1C3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17349">
              <w:rPr>
                <w:rFonts w:ascii="Times New Roman" w:eastAsia="MS Mincho" w:hAnsi="Times New Roman"/>
                <w:sz w:val="22"/>
                <w:szCs w:val="22"/>
              </w:rPr>
              <w:t xml:space="preserve">processos, </w:t>
            </w:r>
            <w:r w:rsidR="00CE1C38">
              <w:rPr>
                <w:rFonts w:ascii="Times New Roman" w:eastAsia="MS Mincho" w:hAnsi="Times New Roman"/>
                <w:sz w:val="22"/>
                <w:szCs w:val="22"/>
              </w:rPr>
              <w:t>documentos</w:t>
            </w:r>
            <w:r w:rsidR="00517349">
              <w:rPr>
                <w:rFonts w:ascii="Times New Roman" w:eastAsia="MS Mincho" w:hAnsi="Times New Roman"/>
                <w:sz w:val="22"/>
                <w:szCs w:val="22"/>
              </w:rPr>
              <w:t xml:space="preserve"> e gestão </w:t>
            </w:r>
            <w:r w:rsidR="00CE1C38">
              <w:rPr>
                <w:rFonts w:ascii="Times New Roman" w:eastAsia="MS Mincho" w:hAnsi="Times New Roman"/>
                <w:sz w:val="22"/>
                <w:szCs w:val="22"/>
              </w:rPr>
              <w:t>estratégica</w:t>
            </w:r>
            <w:r w:rsidR="00517349">
              <w:rPr>
                <w:rFonts w:ascii="Times New Roman" w:eastAsia="MS Mincho" w:hAnsi="Times New Roman"/>
                <w:sz w:val="22"/>
                <w:szCs w:val="22"/>
              </w:rPr>
              <w:t xml:space="preserve"> em </w:t>
            </w:r>
            <w:r w:rsidR="00277868">
              <w:rPr>
                <w:rFonts w:ascii="Times New Roman" w:eastAsia="MS Mincho" w:hAnsi="Times New Roman"/>
                <w:sz w:val="22"/>
                <w:szCs w:val="22"/>
              </w:rPr>
              <w:t xml:space="preserve">uma </w:t>
            </w:r>
            <w:r w:rsidR="00517349">
              <w:rPr>
                <w:rFonts w:ascii="Times New Roman" w:eastAsia="MS Mincho" w:hAnsi="Times New Roman"/>
                <w:sz w:val="22"/>
                <w:szCs w:val="22"/>
              </w:rPr>
              <w:t xml:space="preserve">plataforma única </w:t>
            </w:r>
            <w:r w:rsidR="00CE1C38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517349">
              <w:rPr>
                <w:rFonts w:ascii="Times New Roman" w:eastAsia="MS Mincho" w:hAnsi="Times New Roman"/>
                <w:sz w:val="22"/>
                <w:szCs w:val="22"/>
              </w:rPr>
              <w:t xml:space="preserve"> ser utilizado por todos os usuários do CAU</w:t>
            </w:r>
            <w:r w:rsidR="00CE1C38">
              <w:rPr>
                <w:rFonts w:ascii="Times New Roman" w:eastAsia="MS Mincho" w:hAnsi="Times New Roman"/>
                <w:sz w:val="22"/>
                <w:szCs w:val="22"/>
              </w:rPr>
              <w:t xml:space="preserve"> – empregados e conselheiros</w:t>
            </w:r>
            <w:r w:rsidR="00517349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Informa que amanhã, dia 07, ocorrerá apresentação do trabalho que será realizado com o sistema a</w:t>
            </w:r>
            <w:r w:rsidR="00517349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1C013E">
              <w:rPr>
                <w:rFonts w:ascii="Times New Roman" w:eastAsia="MS Mincho" w:hAnsi="Times New Roman"/>
                <w:sz w:val="22"/>
                <w:szCs w:val="22"/>
              </w:rPr>
              <w:t>Conselho Diretor</w:t>
            </w:r>
            <w:r w:rsidR="00517349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na parte da manhã, e aos empregados do CAU/RS, na parte da tarde.</w:t>
            </w:r>
          </w:p>
        </w:tc>
      </w:tr>
      <w:tr w:rsidR="00872201" w:rsidRPr="004C5183" w:rsidTr="00A54A26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2201" w:rsidRDefault="00872201" w:rsidP="0051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Default="00517349" w:rsidP="0051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Default="00517349" w:rsidP="00BE0E3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Informa que </w:t>
            </w:r>
            <w:r w:rsidR="00E21332">
              <w:rPr>
                <w:rFonts w:ascii="Times New Roman" w:eastAsia="MS Mincho" w:hAnsi="Times New Roman"/>
                <w:sz w:val="22"/>
                <w:szCs w:val="22"/>
              </w:rPr>
              <w:t>a contabilidade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21332">
              <w:rPr>
                <w:rFonts w:ascii="Times New Roman" w:eastAsia="MS Mincho" w:hAnsi="Times New Roman"/>
                <w:sz w:val="22"/>
                <w:szCs w:val="22"/>
              </w:rPr>
              <w:t xml:space="preserve">de 2017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do CAU/RS foram aprovadas pelo CAU/BR</w:t>
            </w:r>
            <w:r w:rsidR="001C013E">
              <w:rPr>
                <w:rFonts w:ascii="Times New Roman" w:eastAsia="MS Mincho" w:hAnsi="Times New Roman"/>
                <w:sz w:val="22"/>
                <w:szCs w:val="22"/>
              </w:rPr>
              <w:t xml:space="preserve"> e que n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próxima reunião será apresentado </w:t>
            </w:r>
            <w:r w:rsidR="001C013E">
              <w:rPr>
                <w:rFonts w:ascii="Times New Roman" w:eastAsia="MS Mincho" w:hAnsi="Times New Roman"/>
                <w:sz w:val="22"/>
                <w:szCs w:val="22"/>
              </w:rPr>
              <w:t xml:space="preserve">o balancete de dezembro de 2017, assim como a </w:t>
            </w:r>
            <w:r w:rsidR="00BE0E36">
              <w:rPr>
                <w:rFonts w:ascii="Times New Roman" w:eastAsia="MS Mincho" w:hAnsi="Times New Roman"/>
                <w:sz w:val="22"/>
                <w:szCs w:val="22"/>
              </w:rPr>
              <w:t>prestaç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ão de contas do 4º trimestre de 2017.</w:t>
            </w:r>
          </w:p>
        </w:tc>
      </w:tr>
      <w:tr w:rsidR="00872201" w:rsidRPr="004C5183" w:rsidTr="00CF3517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2201" w:rsidRDefault="00872201" w:rsidP="0051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Default="00AB1A08" w:rsidP="0051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Default="00345ADD" w:rsidP="00635C5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Sobre a homologação </w:t>
            </w:r>
            <w:r w:rsidR="00635C5D">
              <w:rPr>
                <w:rFonts w:ascii="Times New Roman" w:eastAsia="MS Mincho" w:hAnsi="Times New Roman"/>
                <w:sz w:val="22"/>
                <w:szCs w:val="22"/>
              </w:rPr>
              <w:t xml:space="preserve">pelo Plenário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das deliberações de aquisições, </w:t>
            </w:r>
            <w:r w:rsidR="00635C5D">
              <w:rPr>
                <w:rFonts w:ascii="Times New Roman" w:eastAsia="MS Mincho" w:hAnsi="Times New Roman"/>
                <w:sz w:val="22"/>
                <w:szCs w:val="22"/>
              </w:rPr>
              <w:t xml:space="preserve">a comissão entende que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conselheira Priscila </w:t>
            </w:r>
            <w:r w:rsidR="00635C5D">
              <w:rPr>
                <w:rFonts w:ascii="Times New Roman" w:eastAsia="MS Mincho" w:hAnsi="Times New Roman"/>
                <w:sz w:val="22"/>
                <w:szCs w:val="22"/>
              </w:rPr>
              <w:t xml:space="preserve">deve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levar ao Conselho Diretor a discussão sobre a necessidade ou não deste procedimento.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17349" w:rsidRPr="004C5183" w:rsidTr="00447635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D87F75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87F75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Pr="004C5183" w:rsidRDefault="00517349" w:rsidP="0051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Nenhuma.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Pr="004C5183" w:rsidRDefault="00517349" w:rsidP="0051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17349" w:rsidRPr="004C5183" w:rsidTr="00447635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17349" w:rsidRPr="004C5183" w:rsidTr="00447635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349" w:rsidRPr="00044DD9" w:rsidRDefault="00517349" w:rsidP="00517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349" w:rsidRPr="00044DD9" w:rsidRDefault="00517349" w:rsidP="00517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Pr="004C5183" w:rsidRDefault="00517349" w:rsidP="0007104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Na reunião do dia</w:t>
            </w:r>
            <w:r w:rsidR="004044FC">
              <w:rPr>
                <w:rFonts w:ascii="Times New Roman" w:eastAsia="MS Mincho" w:hAnsi="Times New Roman"/>
                <w:sz w:val="22"/>
                <w:szCs w:val="22"/>
              </w:rPr>
              <w:t xml:space="preserve"> 20/02 (ou 27) será apresentad</w:t>
            </w:r>
            <w:r w:rsidR="00370C8A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071040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370C8A">
              <w:rPr>
                <w:rFonts w:ascii="Times New Roman" w:eastAsia="MS Mincho" w:hAnsi="Times New Roman"/>
                <w:sz w:val="22"/>
                <w:szCs w:val="22"/>
              </w:rPr>
              <w:t xml:space="preserve"> proposta </w:t>
            </w:r>
            <w:r w:rsidR="00071040">
              <w:rPr>
                <w:rFonts w:ascii="Times New Roman" w:eastAsia="MS Mincho" w:hAnsi="Times New Roman"/>
                <w:sz w:val="22"/>
                <w:szCs w:val="22"/>
              </w:rPr>
              <w:t>de trabalho sobre planejamento estratégico para a gestão 2018-2020.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Pr="004C5183" w:rsidRDefault="00184712" w:rsidP="0051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Nenhum.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17349" w:rsidRPr="004C5183" w:rsidTr="00447635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Processos de cobrança de anuidades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349" w:rsidRPr="00044DD9" w:rsidRDefault="00517349" w:rsidP="00517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Jurídica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349" w:rsidRPr="00044DD9" w:rsidRDefault="00517349" w:rsidP="00517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Cézar Eduardo Rieger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Default="00517349" w:rsidP="0051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conselheira Priscila apresenta relato do processo nº 658/2017. A comissão aprova o voto. A conselheira Raquel apresenta o relato do processo nº 337/2017. A comissão aprova o voto. O conselheiro Alvino apresenta o relato do processo nº 300/2017. A comissão aprova o voto. </w:t>
            </w:r>
          </w:p>
          <w:p w:rsidR="006B3ACC" w:rsidRPr="004C5183" w:rsidRDefault="006B3ACC" w:rsidP="006138C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conselheira Raquel sugere atuação </w:t>
            </w:r>
            <w:r w:rsidR="0009467D">
              <w:rPr>
                <w:rFonts w:ascii="Times New Roman" w:eastAsia="MS Mincho" w:hAnsi="Times New Roman"/>
                <w:sz w:val="22"/>
                <w:szCs w:val="22"/>
              </w:rPr>
              <w:t xml:space="preserve">do CAU/RS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em frente de trabalho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orientativa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conjunta com o Conselho de Contabilidade (e escritórios) e advogados em relação à abertura </w:t>
            </w:r>
            <w:r w:rsidR="006138CA">
              <w:rPr>
                <w:rFonts w:ascii="Times New Roman" w:eastAsia="MS Mincho" w:hAnsi="Times New Roman"/>
                <w:sz w:val="22"/>
                <w:szCs w:val="22"/>
              </w:rPr>
              <w:t>e registro de novas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empresas.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3DB2" w:rsidRDefault="005701C8" w:rsidP="000F3DB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Assinadas as d</w:t>
            </w:r>
            <w:r w:rsidR="00517349">
              <w:rPr>
                <w:rFonts w:ascii="Times New Roman" w:eastAsia="MS Mincho" w:hAnsi="Times New Roman"/>
                <w:sz w:val="22"/>
                <w:szCs w:val="22"/>
              </w:rPr>
              <w:t>eliberações nº 005, 006 e 007/2018</w:t>
            </w:r>
            <w:r w:rsidR="005C67BA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51734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C67BA">
              <w:rPr>
                <w:rFonts w:ascii="Times New Roman" w:eastAsia="MS Mincho" w:hAnsi="Times New Roman"/>
                <w:sz w:val="22"/>
                <w:szCs w:val="22"/>
              </w:rPr>
              <w:t>respectivamente</w:t>
            </w:r>
            <w:r w:rsidR="005C67BA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517349">
              <w:rPr>
                <w:rFonts w:ascii="Times New Roman" w:eastAsia="MS Mincho" w:hAnsi="Times New Roman"/>
                <w:sz w:val="22"/>
                <w:szCs w:val="22"/>
              </w:rPr>
              <w:t>para os processos</w:t>
            </w:r>
            <w:r w:rsidR="005C67BA">
              <w:rPr>
                <w:rFonts w:ascii="Times New Roman" w:eastAsia="MS Mincho" w:hAnsi="Times New Roman"/>
                <w:sz w:val="22"/>
                <w:szCs w:val="22"/>
              </w:rPr>
              <w:t xml:space="preserve"> apresentados</w:t>
            </w:r>
            <w:r w:rsidR="000F3DB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517349" w:rsidRPr="004C5183" w:rsidRDefault="000F3DB2" w:rsidP="000F3DB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sugestão da conselheira Raquel será levada pela conselheira Priscila ao Conselho D</w:t>
            </w:r>
            <w:r w:rsidR="00517349">
              <w:rPr>
                <w:rFonts w:ascii="Times New Roman" w:eastAsia="MS Mincho" w:hAnsi="Times New Roman"/>
                <w:sz w:val="22"/>
                <w:szCs w:val="22"/>
              </w:rPr>
              <w:t>iretor.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17349" w:rsidRPr="004C5183" w:rsidTr="00447635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Instrução Normativa sobre processos de cobrança de anuidades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349" w:rsidRPr="00044DD9" w:rsidRDefault="00517349" w:rsidP="00517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Financeira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349" w:rsidRPr="00044DD9" w:rsidRDefault="00517349" w:rsidP="00517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Cheila da Silva Chagas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Pr="004C5183" w:rsidRDefault="00517349" w:rsidP="009C208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Distribuição da minuta de IN para </w:t>
            </w:r>
            <w:r w:rsidR="009C2088">
              <w:rPr>
                <w:rFonts w:ascii="Times New Roman" w:eastAsia="MS Mincho" w:hAnsi="Times New Roman"/>
                <w:sz w:val="22"/>
                <w:szCs w:val="22"/>
              </w:rPr>
              <w:t xml:space="preserve">leitura,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revisão e contribuiç</w:t>
            </w:r>
            <w:r w:rsidR="009C2088">
              <w:rPr>
                <w:rFonts w:ascii="Times New Roman" w:eastAsia="MS Mincho" w:hAnsi="Times New Roman"/>
                <w:sz w:val="22"/>
                <w:szCs w:val="22"/>
              </w:rPr>
              <w:t>ões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dos conselheiros.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Pr="004C5183" w:rsidRDefault="00517349" w:rsidP="0051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Cheila enviará aos conselheiros </w:t>
            </w:r>
            <w:r w:rsidR="00930217">
              <w:rPr>
                <w:rFonts w:ascii="Times New Roman" w:eastAsia="MS Mincho" w:hAnsi="Times New Roman"/>
                <w:sz w:val="22"/>
                <w:szCs w:val="22"/>
              </w:rPr>
              <w:t xml:space="preserve">da CPFI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material por e-mail. Os conselheiros encaminharão à gerente Cheila suas considerações para apresentação do material compilado na reunião do dia 27/02. 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17349" w:rsidRPr="004C5183" w:rsidTr="00447635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349" w:rsidRPr="00044DD9" w:rsidRDefault="00517349" w:rsidP="00517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349" w:rsidRPr="00044DD9" w:rsidRDefault="00517349" w:rsidP="00517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Pr="004C5183" w:rsidRDefault="00517349" w:rsidP="0051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Reunião no dia 26/02, com o proprietário do 13º andar.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349" w:rsidRPr="004C5183" w:rsidRDefault="00BB2206" w:rsidP="0051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Tales relatará as tratativas posteriormente.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17349" w:rsidRPr="004C5183" w:rsidTr="00C4770E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17349" w:rsidRPr="00C4770E" w:rsidTr="00C4770E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517349" w:rsidRPr="00C4770E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770E">
              <w:rPr>
                <w:rFonts w:ascii="Times New Roman" w:eastAsia="MS Mincho" w:hAnsi="Times New Roman"/>
                <w:sz w:val="22"/>
                <w:szCs w:val="22"/>
              </w:rPr>
              <w:t>Não houve.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17349" w:rsidRPr="004C5183" w:rsidTr="00447635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517349" w:rsidRPr="004C5183" w:rsidTr="00447635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349" w:rsidRPr="008451BB" w:rsidRDefault="00517349" w:rsidP="0051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349" w:rsidRPr="008451BB" w:rsidRDefault="00517349" w:rsidP="0051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517349" w:rsidRPr="004C5183" w:rsidTr="00447635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Processos de cobrança de anuidades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349" w:rsidRPr="008451BB" w:rsidRDefault="00517349" w:rsidP="0051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349" w:rsidRPr="008451BB" w:rsidRDefault="00517349" w:rsidP="0051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517349" w:rsidRPr="00797E3E" w:rsidTr="005773D2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797E3E" w:rsidRDefault="00517349" w:rsidP="00517349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Balancete referente ao mês de dezembro de 2017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349" w:rsidRPr="008451BB" w:rsidRDefault="00517349" w:rsidP="0051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517349" w:rsidRPr="004C5183" w:rsidTr="004476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7349" w:rsidRPr="004C5183" w:rsidRDefault="00517349" w:rsidP="00517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7349" w:rsidRPr="008451BB" w:rsidRDefault="00517349" w:rsidP="00517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C32ED" w:rsidRDefault="00AC32ED" w:rsidP="00D9154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C32ED" w:rsidRPr="004C5183" w:rsidRDefault="00AC32ED" w:rsidP="00D9154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0836" w:rsidRPr="004C5183" w:rsidRDefault="00F10836" w:rsidP="00F108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A33E90" w:rsidRPr="004C5183" w:rsidRDefault="00F10836" w:rsidP="00F108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10836" w:rsidRPr="004C5183" w:rsidRDefault="00F10836" w:rsidP="00F108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33E90" w:rsidRPr="004C5183" w:rsidRDefault="00F10836" w:rsidP="00F1083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4C5183" w:rsidTr="00D9154B">
        <w:tc>
          <w:tcPr>
            <w:tcW w:w="4606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53305" w:rsidRPr="004C5183" w:rsidRDefault="00453305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10836" w:rsidRPr="004C5183" w:rsidRDefault="00F10836" w:rsidP="00F108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A33E90" w:rsidRPr="004C5183" w:rsidRDefault="00F10836" w:rsidP="00F1083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4C5183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53305" w:rsidRPr="004C5183" w:rsidRDefault="00453305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27B6F" w:rsidRPr="004C5183" w:rsidRDefault="00D27B6F" w:rsidP="00D27B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DA SILVA CHAGAS</w:t>
            </w:r>
          </w:p>
          <w:p w:rsidR="00A33E90" w:rsidRPr="004C5183" w:rsidRDefault="00D27B6F" w:rsidP="00D27B6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Financeira</w:t>
            </w: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53305" w:rsidRPr="004C5183" w:rsidRDefault="00453305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27B6F" w:rsidRPr="004C5183" w:rsidRDefault="00D27B6F" w:rsidP="00D27B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4C5183" w:rsidRDefault="00D27B6F" w:rsidP="00D27B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A33E90" w:rsidRDefault="00A33E90" w:rsidP="00D9154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53305" w:rsidRPr="004C5183" w:rsidRDefault="00453305" w:rsidP="00D9154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F1451" w:rsidRPr="004C5183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p w:rsidR="000E15F8" w:rsidRPr="004C5183" w:rsidRDefault="000E15F8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2F6B55" w:rsidRPr="004C5183" w:rsidRDefault="002F6B55" w:rsidP="00AF1451"/>
    <w:sectPr w:rsidR="002F6B55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27B6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27B6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CB" w:rsidRDefault="00953ECB" w:rsidP="00953EC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-723900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ECB" w:rsidRPr="004C5183" w:rsidRDefault="00953ECB" w:rsidP="00953ECB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7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11"/>
  </w:num>
  <w:num w:numId="5">
    <w:abstractNumId w:val="16"/>
  </w:num>
  <w:num w:numId="6">
    <w:abstractNumId w:val="29"/>
  </w:num>
  <w:num w:numId="7">
    <w:abstractNumId w:val="30"/>
  </w:num>
  <w:num w:numId="8">
    <w:abstractNumId w:val="22"/>
  </w:num>
  <w:num w:numId="9">
    <w:abstractNumId w:val="25"/>
  </w:num>
  <w:num w:numId="10">
    <w:abstractNumId w:val="12"/>
  </w:num>
  <w:num w:numId="11">
    <w:abstractNumId w:val="2"/>
  </w:num>
  <w:num w:numId="12">
    <w:abstractNumId w:val="21"/>
  </w:num>
  <w:num w:numId="13">
    <w:abstractNumId w:val="1"/>
  </w:num>
  <w:num w:numId="14">
    <w:abstractNumId w:val="28"/>
  </w:num>
  <w:num w:numId="15">
    <w:abstractNumId w:val="27"/>
  </w:num>
  <w:num w:numId="16">
    <w:abstractNumId w:val="9"/>
  </w:num>
  <w:num w:numId="17">
    <w:abstractNumId w:val="0"/>
  </w:num>
  <w:num w:numId="18">
    <w:abstractNumId w:val="20"/>
  </w:num>
  <w:num w:numId="19">
    <w:abstractNumId w:val="18"/>
  </w:num>
  <w:num w:numId="20">
    <w:abstractNumId w:val="17"/>
  </w:num>
  <w:num w:numId="21">
    <w:abstractNumId w:val="8"/>
  </w:num>
  <w:num w:numId="22">
    <w:abstractNumId w:val="10"/>
  </w:num>
  <w:num w:numId="23">
    <w:abstractNumId w:val="23"/>
  </w:num>
  <w:num w:numId="24">
    <w:abstractNumId w:val="13"/>
  </w:num>
  <w:num w:numId="25">
    <w:abstractNumId w:val="26"/>
  </w:num>
  <w:num w:numId="26">
    <w:abstractNumId w:val="6"/>
  </w:num>
  <w:num w:numId="27">
    <w:abstractNumId w:val="5"/>
  </w:num>
  <w:num w:numId="28">
    <w:abstractNumId w:val="14"/>
  </w:num>
  <w:num w:numId="29">
    <w:abstractNumId w:val="19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0AE"/>
    <w:rsid w:val="00062599"/>
    <w:rsid w:val="00062940"/>
    <w:rsid w:val="00065201"/>
    <w:rsid w:val="00066D65"/>
    <w:rsid w:val="00067264"/>
    <w:rsid w:val="00071040"/>
    <w:rsid w:val="0007525E"/>
    <w:rsid w:val="0009467D"/>
    <w:rsid w:val="00094D18"/>
    <w:rsid w:val="000A0859"/>
    <w:rsid w:val="000C1A24"/>
    <w:rsid w:val="000C3500"/>
    <w:rsid w:val="000D3E3E"/>
    <w:rsid w:val="000D570A"/>
    <w:rsid w:val="000D5BC9"/>
    <w:rsid w:val="000D71F0"/>
    <w:rsid w:val="000E0909"/>
    <w:rsid w:val="000E15F8"/>
    <w:rsid w:val="000E1DA0"/>
    <w:rsid w:val="000E2009"/>
    <w:rsid w:val="000F339D"/>
    <w:rsid w:val="000F3DB2"/>
    <w:rsid w:val="000F54FF"/>
    <w:rsid w:val="001024F1"/>
    <w:rsid w:val="0010374D"/>
    <w:rsid w:val="0010650D"/>
    <w:rsid w:val="00107B9E"/>
    <w:rsid w:val="00117EDD"/>
    <w:rsid w:val="0012154C"/>
    <w:rsid w:val="00124A49"/>
    <w:rsid w:val="00133AD2"/>
    <w:rsid w:val="00143609"/>
    <w:rsid w:val="0016305B"/>
    <w:rsid w:val="00170CA0"/>
    <w:rsid w:val="001712EC"/>
    <w:rsid w:val="00174A5A"/>
    <w:rsid w:val="001778C5"/>
    <w:rsid w:val="00180FB9"/>
    <w:rsid w:val="00184712"/>
    <w:rsid w:val="001961A1"/>
    <w:rsid w:val="001979E1"/>
    <w:rsid w:val="001B01D5"/>
    <w:rsid w:val="001B5148"/>
    <w:rsid w:val="001B5F62"/>
    <w:rsid w:val="001B778A"/>
    <w:rsid w:val="001C013E"/>
    <w:rsid w:val="001D1E87"/>
    <w:rsid w:val="001D5215"/>
    <w:rsid w:val="001E56D2"/>
    <w:rsid w:val="001E7D0E"/>
    <w:rsid w:val="001F404B"/>
    <w:rsid w:val="001F61E5"/>
    <w:rsid w:val="001F758B"/>
    <w:rsid w:val="00206D30"/>
    <w:rsid w:val="0021001D"/>
    <w:rsid w:val="0021294A"/>
    <w:rsid w:val="00220A16"/>
    <w:rsid w:val="00222EB1"/>
    <w:rsid w:val="00233466"/>
    <w:rsid w:val="00243ACB"/>
    <w:rsid w:val="0024449D"/>
    <w:rsid w:val="00246162"/>
    <w:rsid w:val="0025277E"/>
    <w:rsid w:val="00277868"/>
    <w:rsid w:val="00280F33"/>
    <w:rsid w:val="00285A83"/>
    <w:rsid w:val="00291AC7"/>
    <w:rsid w:val="002944BE"/>
    <w:rsid w:val="00295FD5"/>
    <w:rsid w:val="002974CF"/>
    <w:rsid w:val="002A7C5E"/>
    <w:rsid w:val="002B140A"/>
    <w:rsid w:val="002C0429"/>
    <w:rsid w:val="002C47E1"/>
    <w:rsid w:val="002D3CDC"/>
    <w:rsid w:val="002D4361"/>
    <w:rsid w:val="002D54CA"/>
    <w:rsid w:val="002D6A62"/>
    <w:rsid w:val="002E293E"/>
    <w:rsid w:val="002E2BC5"/>
    <w:rsid w:val="002F2AD1"/>
    <w:rsid w:val="002F6B55"/>
    <w:rsid w:val="00305DCB"/>
    <w:rsid w:val="00306127"/>
    <w:rsid w:val="00311134"/>
    <w:rsid w:val="00314FD5"/>
    <w:rsid w:val="00320980"/>
    <w:rsid w:val="0032177A"/>
    <w:rsid w:val="003278C3"/>
    <w:rsid w:val="003411BA"/>
    <w:rsid w:val="00345ADD"/>
    <w:rsid w:val="00347324"/>
    <w:rsid w:val="003557D1"/>
    <w:rsid w:val="0035794D"/>
    <w:rsid w:val="00360A08"/>
    <w:rsid w:val="00367DAC"/>
    <w:rsid w:val="00370C8A"/>
    <w:rsid w:val="00373EF8"/>
    <w:rsid w:val="00383F38"/>
    <w:rsid w:val="003945A8"/>
    <w:rsid w:val="00397661"/>
    <w:rsid w:val="003A699B"/>
    <w:rsid w:val="003B4E9A"/>
    <w:rsid w:val="003B6D0B"/>
    <w:rsid w:val="003B7F5D"/>
    <w:rsid w:val="003C20E4"/>
    <w:rsid w:val="003C3C3A"/>
    <w:rsid w:val="003C484E"/>
    <w:rsid w:val="003D030D"/>
    <w:rsid w:val="003E3ADB"/>
    <w:rsid w:val="003E65A3"/>
    <w:rsid w:val="003F1946"/>
    <w:rsid w:val="003F5088"/>
    <w:rsid w:val="004044FC"/>
    <w:rsid w:val="00410566"/>
    <w:rsid w:val="004123FC"/>
    <w:rsid w:val="00421CB7"/>
    <w:rsid w:val="00423ED9"/>
    <w:rsid w:val="004303BE"/>
    <w:rsid w:val="00433DE0"/>
    <w:rsid w:val="004355BD"/>
    <w:rsid w:val="00447635"/>
    <w:rsid w:val="00447C6C"/>
    <w:rsid w:val="00453128"/>
    <w:rsid w:val="00453305"/>
    <w:rsid w:val="00455BEC"/>
    <w:rsid w:val="00460A81"/>
    <w:rsid w:val="00465155"/>
    <w:rsid w:val="00471056"/>
    <w:rsid w:val="00483414"/>
    <w:rsid w:val="0049682F"/>
    <w:rsid w:val="00497A3D"/>
    <w:rsid w:val="004A00B5"/>
    <w:rsid w:val="004B3023"/>
    <w:rsid w:val="004B5A5C"/>
    <w:rsid w:val="004C3048"/>
    <w:rsid w:val="004C5183"/>
    <w:rsid w:val="004D75DA"/>
    <w:rsid w:val="004E062B"/>
    <w:rsid w:val="004E4970"/>
    <w:rsid w:val="004F15C8"/>
    <w:rsid w:val="00502D3A"/>
    <w:rsid w:val="00505ACB"/>
    <w:rsid w:val="0050749D"/>
    <w:rsid w:val="00511AB5"/>
    <w:rsid w:val="00517349"/>
    <w:rsid w:val="00530195"/>
    <w:rsid w:val="0053240A"/>
    <w:rsid w:val="005461A2"/>
    <w:rsid w:val="00551153"/>
    <w:rsid w:val="00560801"/>
    <w:rsid w:val="005615DC"/>
    <w:rsid w:val="00562377"/>
    <w:rsid w:val="00564054"/>
    <w:rsid w:val="00565889"/>
    <w:rsid w:val="005701C8"/>
    <w:rsid w:val="00575F77"/>
    <w:rsid w:val="0058023B"/>
    <w:rsid w:val="005873E3"/>
    <w:rsid w:val="005B25F6"/>
    <w:rsid w:val="005B4200"/>
    <w:rsid w:val="005B4B10"/>
    <w:rsid w:val="005C67BA"/>
    <w:rsid w:val="005C67F5"/>
    <w:rsid w:val="005D2FBE"/>
    <w:rsid w:val="005D3D88"/>
    <w:rsid w:val="005E2D9F"/>
    <w:rsid w:val="005E6709"/>
    <w:rsid w:val="005E68FA"/>
    <w:rsid w:val="005F47CB"/>
    <w:rsid w:val="005F6D57"/>
    <w:rsid w:val="00601740"/>
    <w:rsid w:val="00601FB6"/>
    <w:rsid w:val="0060634C"/>
    <w:rsid w:val="00612891"/>
    <w:rsid w:val="006130EF"/>
    <w:rsid w:val="006138CA"/>
    <w:rsid w:val="00614679"/>
    <w:rsid w:val="00627F42"/>
    <w:rsid w:val="006326C4"/>
    <w:rsid w:val="00633BEB"/>
    <w:rsid w:val="006340C8"/>
    <w:rsid w:val="00635C5D"/>
    <w:rsid w:val="00637577"/>
    <w:rsid w:val="006469CF"/>
    <w:rsid w:val="0065512D"/>
    <w:rsid w:val="00661135"/>
    <w:rsid w:val="00662475"/>
    <w:rsid w:val="00665AB1"/>
    <w:rsid w:val="0066674D"/>
    <w:rsid w:val="0068424F"/>
    <w:rsid w:val="00690C35"/>
    <w:rsid w:val="0069229F"/>
    <w:rsid w:val="006A53C7"/>
    <w:rsid w:val="006B3ACC"/>
    <w:rsid w:val="006B670F"/>
    <w:rsid w:val="006B79C7"/>
    <w:rsid w:val="006C45D3"/>
    <w:rsid w:val="006C62E4"/>
    <w:rsid w:val="006C75E7"/>
    <w:rsid w:val="006C7FC8"/>
    <w:rsid w:val="006D189C"/>
    <w:rsid w:val="006D2981"/>
    <w:rsid w:val="006D3503"/>
    <w:rsid w:val="006D5456"/>
    <w:rsid w:val="006F4E9B"/>
    <w:rsid w:val="006F6327"/>
    <w:rsid w:val="007045DC"/>
    <w:rsid w:val="00712064"/>
    <w:rsid w:val="00731BBD"/>
    <w:rsid w:val="007375FB"/>
    <w:rsid w:val="00740E14"/>
    <w:rsid w:val="0075194D"/>
    <w:rsid w:val="00755F1C"/>
    <w:rsid w:val="0076286B"/>
    <w:rsid w:val="00770C93"/>
    <w:rsid w:val="0077450C"/>
    <w:rsid w:val="00776B7B"/>
    <w:rsid w:val="00795C35"/>
    <w:rsid w:val="00797C8E"/>
    <w:rsid w:val="00797E3E"/>
    <w:rsid w:val="007A3A4F"/>
    <w:rsid w:val="007B579C"/>
    <w:rsid w:val="007B7B0D"/>
    <w:rsid w:val="007B7BB9"/>
    <w:rsid w:val="007C0FB9"/>
    <w:rsid w:val="007C1864"/>
    <w:rsid w:val="007C50BE"/>
    <w:rsid w:val="007D5DB2"/>
    <w:rsid w:val="007E2453"/>
    <w:rsid w:val="007F0258"/>
    <w:rsid w:val="007F7CEC"/>
    <w:rsid w:val="00800BC4"/>
    <w:rsid w:val="00805FC1"/>
    <w:rsid w:val="0081283D"/>
    <w:rsid w:val="00820343"/>
    <w:rsid w:val="00835E1C"/>
    <w:rsid w:val="00840D65"/>
    <w:rsid w:val="00843127"/>
    <w:rsid w:val="008451B4"/>
    <w:rsid w:val="008451BB"/>
    <w:rsid w:val="00845205"/>
    <w:rsid w:val="00847568"/>
    <w:rsid w:val="0085260E"/>
    <w:rsid w:val="00853C78"/>
    <w:rsid w:val="00854C77"/>
    <w:rsid w:val="00855321"/>
    <w:rsid w:val="00855F16"/>
    <w:rsid w:val="0086709B"/>
    <w:rsid w:val="00870F04"/>
    <w:rsid w:val="00872201"/>
    <w:rsid w:val="00874A65"/>
    <w:rsid w:val="008850AF"/>
    <w:rsid w:val="008852A2"/>
    <w:rsid w:val="00890C7F"/>
    <w:rsid w:val="008A0759"/>
    <w:rsid w:val="008A2EE4"/>
    <w:rsid w:val="008B3D84"/>
    <w:rsid w:val="008B5E9D"/>
    <w:rsid w:val="008D4752"/>
    <w:rsid w:val="008E1728"/>
    <w:rsid w:val="008E1C4A"/>
    <w:rsid w:val="008F159C"/>
    <w:rsid w:val="008F4B86"/>
    <w:rsid w:val="009269BD"/>
    <w:rsid w:val="00930217"/>
    <w:rsid w:val="00930D3C"/>
    <w:rsid w:val="0093154B"/>
    <w:rsid w:val="009347B2"/>
    <w:rsid w:val="0094279C"/>
    <w:rsid w:val="0094772A"/>
    <w:rsid w:val="00953ECB"/>
    <w:rsid w:val="00960D77"/>
    <w:rsid w:val="009643CB"/>
    <w:rsid w:val="00967D3D"/>
    <w:rsid w:val="00974359"/>
    <w:rsid w:val="00982F6B"/>
    <w:rsid w:val="009A04A9"/>
    <w:rsid w:val="009A2E0E"/>
    <w:rsid w:val="009B40C9"/>
    <w:rsid w:val="009B5DB8"/>
    <w:rsid w:val="009C2088"/>
    <w:rsid w:val="009C3AA9"/>
    <w:rsid w:val="009C581F"/>
    <w:rsid w:val="009D0886"/>
    <w:rsid w:val="009D78D4"/>
    <w:rsid w:val="009E3C4D"/>
    <w:rsid w:val="009F0EA9"/>
    <w:rsid w:val="009F7979"/>
    <w:rsid w:val="00A050DB"/>
    <w:rsid w:val="00A07DBF"/>
    <w:rsid w:val="00A20BB3"/>
    <w:rsid w:val="00A33E90"/>
    <w:rsid w:val="00A40ECC"/>
    <w:rsid w:val="00A43C37"/>
    <w:rsid w:val="00A47C9C"/>
    <w:rsid w:val="00A505D5"/>
    <w:rsid w:val="00A521B3"/>
    <w:rsid w:val="00A5515C"/>
    <w:rsid w:val="00A55C5A"/>
    <w:rsid w:val="00A565FE"/>
    <w:rsid w:val="00A570C2"/>
    <w:rsid w:val="00A62383"/>
    <w:rsid w:val="00A80C65"/>
    <w:rsid w:val="00A83107"/>
    <w:rsid w:val="00AA7382"/>
    <w:rsid w:val="00AA740E"/>
    <w:rsid w:val="00AB1A08"/>
    <w:rsid w:val="00AC32ED"/>
    <w:rsid w:val="00AE1970"/>
    <w:rsid w:val="00AE2654"/>
    <w:rsid w:val="00AF1451"/>
    <w:rsid w:val="00AF368E"/>
    <w:rsid w:val="00B129F6"/>
    <w:rsid w:val="00B138A5"/>
    <w:rsid w:val="00B13CF2"/>
    <w:rsid w:val="00B15D4F"/>
    <w:rsid w:val="00B23E93"/>
    <w:rsid w:val="00B24C8E"/>
    <w:rsid w:val="00B309B7"/>
    <w:rsid w:val="00B3272B"/>
    <w:rsid w:val="00B342EB"/>
    <w:rsid w:val="00B37B9F"/>
    <w:rsid w:val="00B57946"/>
    <w:rsid w:val="00B6066A"/>
    <w:rsid w:val="00B63C2E"/>
    <w:rsid w:val="00B6624C"/>
    <w:rsid w:val="00B715AA"/>
    <w:rsid w:val="00B73A02"/>
    <w:rsid w:val="00B767C6"/>
    <w:rsid w:val="00B81197"/>
    <w:rsid w:val="00B9660B"/>
    <w:rsid w:val="00BB2206"/>
    <w:rsid w:val="00BB5E13"/>
    <w:rsid w:val="00BC2198"/>
    <w:rsid w:val="00BC23E8"/>
    <w:rsid w:val="00BC5184"/>
    <w:rsid w:val="00BC73B6"/>
    <w:rsid w:val="00BD7FC1"/>
    <w:rsid w:val="00BE0E36"/>
    <w:rsid w:val="00BE5FEA"/>
    <w:rsid w:val="00BF2F0F"/>
    <w:rsid w:val="00C006ED"/>
    <w:rsid w:val="00C038EA"/>
    <w:rsid w:val="00C15B9D"/>
    <w:rsid w:val="00C301CA"/>
    <w:rsid w:val="00C3665F"/>
    <w:rsid w:val="00C37B13"/>
    <w:rsid w:val="00C42605"/>
    <w:rsid w:val="00C4438A"/>
    <w:rsid w:val="00C45812"/>
    <w:rsid w:val="00C4770E"/>
    <w:rsid w:val="00C646F3"/>
    <w:rsid w:val="00C66AE1"/>
    <w:rsid w:val="00C67401"/>
    <w:rsid w:val="00C72981"/>
    <w:rsid w:val="00C72C38"/>
    <w:rsid w:val="00C75259"/>
    <w:rsid w:val="00C814AA"/>
    <w:rsid w:val="00C86244"/>
    <w:rsid w:val="00CB5076"/>
    <w:rsid w:val="00CC4C98"/>
    <w:rsid w:val="00CC5EB2"/>
    <w:rsid w:val="00CD0E69"/>
    <w:rsid w:val="00CD49F4"/>
    <w:rsid w:val="00CE1C38"/>
    <w:rsid w:val="00CE4E08"/>
    <w:rsid w:val="00CE7622"/>
    <w:rsid w:val="00CF2FBA"/>
    <w:rsid w:val="00D0391E"/>
    <w:rsid w:val="00D10DE4"/>
    <w:rsid w:val="00D213CD"/>
    <w:rsid w:val="00D21C2C"/>
    <w:rsid w:val="00D24E51"/>
    <w:rsid w:val="00D27B6F"/>
    <w:rsid w:val="00D32E81"/>
    <w:rsid w:val="00D33A1D"/>
    <w:rsid w:val="00D43467"/>
    <w:rsid w:val="00D62C61"/>
    <w:rsid w:val="00D67B4E"/>
    <w:rsid w:val="00D802D9"/>
    <w:rsid w:val="00D8349F"/>
    <w:rsid w:val="00D87F75"/>
    <w:rsid w:val="00D9535A"/>
    <w:rsid w:val="00DA4C7D"/>
    <w:rsid w:val="00DA5DF4"/>
    <w:rsid w:val="00DB4045"/>
    <w:rsid w:val="00DB6804"/>
    <w:rsid w:val="00DC17E9"/>
    <w:rsid w:val="00DD09A6"/>
    <w:rsid w:val="00DD16FB"/>
    <w:rsid w:val="00DD561C"/>
    <w:rsid w:val="00DD7EE0"/>
    <w:rsid w:val="00DE67B2"/>
    <w:rsid w:val="00DE71E4"/>
    <w:rsid w:val="00DF2B5B"/>
    <w:rsid w:val="00DF4B48"/>
    <w:rsid w:val="00E00DCA"/>
    <w:rsid w:val="00E02617"/>
    <w:rsid w:val="00E0487E"/>
    <w:rsid w:val="00E12EC2"/>
    <w:rsid w:val="00E21332"/>
    <w:rsid w:val="00E22ADE"/>
    <w:rsid w:val="00E22AF6"/>
    <w:rsid w:val="00E25721"/>
    <w:rsid w:val="00E30FF1"/>
    <w:rsid w:val="00E31CC4"/>
    <w:rsid w:val="00E3663E"/>
    <w:rsid w:val="00E408E2"/>
    <w:rsid w:val="00E47A74"/>
    <w:rsid w:val="00E662FF"/>
    <w:rsid w:val="00E663BC"/>
    <w:rsid w:val="00E87EAC"/>
    <w:rsid w:val="00E91A21"/>
    <w:rsid w:val="00E9324D"/>
    <w:rsid w:val="00EA593B"/>
    <w:rsid w:val="00EB1A91"/>
    <w:rsid w:val="00EB1D18"/>
    <w:rsid w:val="00EB4AC7"/>
    <w:rsid w:val="00ED0D91"/>
    <w:rsid w:val="00ED2108"/>
    <w:rsid w:val="00ED5D27"/>
    <w:rsid w:val="00ED6C95"/>
    <w:rsid w:val="00EE6DD1"/>
    <w:rsid w:val="00EF6229"/>
    <w:rsid w:val="00F00BA3"/>
    <w:rsid w:val="00F022A8"/>
    <w:rsid w:val="00F106E3"/>
    <w:rsid w:val="00F10836"/>
    <w:rsid w:val="00F11D97"/>
    <w:rsid w:val="00F2295D"/>
    <w:rsid w:val="00F271D7"/>
    <w:rsid w:val="00F31BBB"/>
    <w:rsid w:val="00F34C54"/>
    <w:rsid w:val="00F517E5"/>
    <w:rsid w:val="00F5356F"/>
    <w:rsid w:val="00F55E0C"/>
    <w:rsid w:val="00F62212"/>
    <w:rsid w:val="00FB372F"/>
    <w:rsid w:val="00FB4B8F"/>
    <w:rsid w:val="00FC6A2F"/>
    <w:rsid w:val="00FC73FB"/>
    <w:rsid w:val="00FF131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59EE-F751-451D-9B95-E7AC3CE9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225</cp:revision>
  <cp:lastPrinted>2018-02-16T13:56:00Z</cp:lastPrinted>
  <dcterms:created xsi:type="dcterms:W3CDTF">2017-12-20T18:28:00Z</dcterms:created>
  <dcterms:modified xsi:type="dcterms:W3CDTF">2018-02-16T13:56:00Z</dcterms:modified>
</cp:coreProperties>
</file>